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632" w:rsidRDefault="00141632" w:rsidP="00141632">
      <w:pPr>
        <w:spacing w:after="0" w:line="240" w:lineRule="auto"/>
        <w:jc w:val="center"/>
        <w:rPr>
          <w:rFonts w:ascii="Arial" w:eastAsia="Cambria" w:hAnsi="Arial" w:cs="Arial"/>
          <w:b/>
          <w:sz w:val="24"/>
          <w:lang w:val="it-IT" w:bidi="ar-SA"/>
        </w:rPr>
      </w:pPr>
    </w:p>
    <w:p w:rsidR="00141632" w:rsidRPr="002D299F" w:rsidRDefault="00141632" w:rsidP="00141632">
      <w:pPr>
        <w:spacing w:after="0" w:line="240" w:lineRule="auto"/>
        <w:jc w:val="center"/>
        <w:rPr>
          <w:rFonts w:ascii="Arial" w:eastAsia="Cambria" w:hAnsi="Arial" w:cs="Arial"/>
          <w:b/>
          <w:sz w:val="24"/>
          <w:lang w:val="it-IT" w:bidi="ar-SA"/>
        </w:rPr>
      </w:pPr>
      <w:r w:rsidRPr="002D299F">
        <w:rPr>
          <w:rFonts w:ascii="Arial" w:eastAsia="Cambria" w:hAnsi="Arial" w:cs="Arial"/>
          <w:b/>
          <w:sz w:val="24"/>
          <w:lang w:val="it-IT" w:bidi="ar-SA"/>
        </w:rPr>
        <w:t xml:space="preserve">LA NUOVA JAGUAR E-PACE </w:t>
      </w:r>
      <w:r w:rsidR="00DE274D" w:rsidRPr="002D299F">
        <w:rPr>
          <w:rFonts w:ascii="Arial" w:eastAsia="Cambria" w:hAnsi="Arial" w:cs="Arial"/>
          <w:b/>
          <w:sz w:val="24"/>
          <w:lang w:val="it-IT" w:bidi="ar-SA"/>
        </w:rPr>
        <w:t>ENTRA NEL</w:t>
      </w:r>
      <w:r w:rsidR="00FF3AE2" w:rsidRPr="002D299F">
        <w:rPr>
          <w:rFonts w:ascii="Arial" w:eastAsia="Cambria" w:hAnsi="Arial" w:cs="Arial"/>
          <w:b/>
          <w:sz w:val="24"/>
          <w:lang w:val="it-IT" w:bidi="ar-SA"/>
        </w:rPr>
        <w:t xml:space="preserve"> GUINNESS DEI PRIMATI</w:t>
      </w:r>
    </w:p>
    <w:p w:rsidR="00141632" w:rsidRPr="002D299F" w:rsidRDefault="00141632" w:rsidP="00141632">
      <w:pPr>
        <w:shd w:val="clear" w:color="auto" w:fill="FFFFFF"/>
        <w:spacing w:after="0" w:line="240" w:lineRule="auto"/>
        <w:jc w:val="both"/>
        <w:rPr>
          <w:rFonts w:ascii="Arial" w:hAnsi="Arial" w:cs="Arial"/>
          <w:color w:val="222222"/>
          <w:lang w:val="it-IT" w:eastAsia="en-GB" w:bidi="ar-SA"/>
        </w:rPr>
      </w:pPr>
    </w:p>
    <w:p w:rsidR="00141632" w:rsidRPr="002D299F" w:rsidRDefault="00141632" w:rsidP="00141632">
      <w:pPr>
        <w:shd w:val="clear" w:color="auto" w:fill="FFFFFF"/>
        <w:spacing w:after="0" w:line="240" w:lineRule="auto"/>
        <w:jc w:val="both"/>
        <w:rPr>
          <w:rFonts w:ascii="Arial" w:hAnsi="Arial" w:cs="Arial"/>
          <w:color w:val="222222"/>
          <w:lang w:val="it-IT" w:eastAsia="en-GB" w:bidi="ar-SA"/>
        </w:rPr>
      </w:pPr>
    </w:p>
    <w:p w:rsidR="00E657E8" w:rsidRPr="00E657E8" w:rsidRDefault="00141632" w:rsidP="00E657E8">
      <w:pPr>
        <w:pStyle w:val="Paragrafoelenco"/>
        <w:numPr>
          <w:ilvl w:val="0"/>
          <w:numId w:val="9"/>
        </w:numPr>
        <w:spacing w:after="0" w:line="240" w:lineRule="auto"/>
        <w:rPr>
          <w:rFonts w:ascii="Arial" w:hAnsi="Arial" w:cs="Arial"/>
          <w:color w:val="0033CC"/>
          <w:lang w:val="it-IT"/>
        </w:rPr>
      </w:pPr>
      <w:r w:rsidRPr="002D299F">
        <w:rPr>
          <w:rFonts w:ascii="Arial" w:eastAsia="Cambria" w:hAnsi="Arial" w:cs="Arial"/>
          <w:lang w:val="it-IT" w:bidi="ar-SA"/>
        </w:rPr>
        <w:t xml:space="preserve">La nuova Jaguar E-PACE </w:t>
      </w:r>
      <w:r w:rsidR="00FF3AE2" w:rsidRPr="002D299F">
        <w:rPr>
          <w:rFonts w:ascii="Arial" w:eastAsia="Cambria" w:hAnsi="Arial" w:cs="Arial"/>
          <w:lang w:val="it-IT" w:bidi="ar-SA"/>
        </w:rPr>
        <w:t xml:space="preserve">è stata </w:t>
      </w:r>
      <w:r w:rsidRPr="002D299F">
        <w:rPr>
          <w:rFonts w:ascii="Arial" w:eastAsia="Cambria" w:hAnsi="Arial" w:cs="Arial"/>
          <w:lang w:val="it-IT" w:bidi="ar-SA"/>
        </w:rPr>
        <w:t>presentata al grande pubblico con un</w:t>
      </w:r>
      <w:r w:rsidR="00052240" w:rsidRPr="002D299F">
        <w:rPr>
          <w:rFonts w:ascii="Arial" w:eastAsia="Cambria" w:hAnsi="Arial" w:cs="Arial"/>
          <w:lang w:val="it-IT" w:bidi="ar-SA"/>
        </w:rPr>
        <w:t xml:space="preserve">a spettacolare performance di </w:t>
      </w:r>
      <w:r w:rsidRPr="002D299F">
        <w:rPr>
          <w:rFonts w:ascii="Arial" w:eastAsia="Cambria" w:hAnsi="Arial" w:cs="Arial"/>
          <w:lang w:val="it-IT" w:bidi="ar-SA"/>
        </w:rPr>
        <w:t>avvitamento –</w:t>
      </w:r>
      <w:r w:rsidR="002D299F">
        <w:rPr>
          <w:rFonts w:ascii="Arial" w:eastAsia="Cambria" w:hAnsi="Arial" w:cs="Arial"/>
          <w:lang w:val="it-IT" w:bidi="ar-SA"/>
        </w:rPr>
        <w:t xml:space="preserve"> </w:t>
      </w:r>
      <w:r w:rsidR="002D299F" w:rsidRPr="002D299F">
        <w:rPr>
          <w:rFonts w:ascii="Arial" w:eastAsia="Cambria" w:hAnsi="Arial" w:cs="Arial"/>
          <w:lang w:val="it-IT" w:bidi="ar-SA"/>
        </w:rPr>
        <w:t xml:space="preserve">a questo link </w:t>
      </w:r>
      <w:r w:rsidR="00E657E8">
        <w:rPr>
          <w:rFonts w:ascii="Arial" w:eastAsia="Cambria" w:hAnsi="Arial" w:cs="Arial"/>
          <w:lang w:val="it-IT" w:bidi="ar-SA"/>
        </w:rPr>
        <w:t xml:space="preserve">il video: </w:t>
      </w:r>
      <w:hyperlink r:id="rId9" w:tgtFrame="_blank" w:history="1">
        <w:r w:rsidR="00E657E8" w:rsidRPr="00E657E8">
          <w:rPr>
            <w:rStyle w:val="Collegamentoipertestuale"/>
            <w:rFonts w:ascii="Arial" w:hAnsi="Arial" w:cs="Arial"/>
            <w:color w:val="0033CC"/>
            <w:bdr w:val="none" w:sz="0" w:space="0" w:color="auto" w:frame="1"/>
            <w:shd w:val="clear" w:color="auto" w:fill="FFFFFF"/>
            <w:lang w:val="it-IT"/>
          </w:rPr>
          <w:t>https://youtu.be/9y</w:t>
        </w:r>
        <w:r w:rsidR="00E657E8" w:rsidRPr="00E657E8">
          <w:rPr>
            <w:rStyle w:val="Collegamentoipertestuale"/>
            <w:rFonts w:ascii="Arial" w:hAnsi="Arial" w:cs="Arial"/>
            <w:color w:val="0033CC"/>
            <w:bdr w:val="none" w:sz="0" w:space="0" w:color="auto" w:frame="1"/>
            <w:shd w:val="clear" w:color="auto" w:fill="FFFFFF"/>
            <w:lang w:val="it-IT"/>
          </w:rPr>
          <w:t>a</w:t>
        </w:r>
        <w:r w:rsidR="00E657E8" w:rsidRPr="00E657E8">
          <w:rPr>
            <w:rStyle w:val="Collegamentoipertestuale"/>
            <w:rFonts w:ascii="Arial" w:hAnsi="Arial" w:cs="Arial"/>
            <w:color w:val="0033CC"/>
            <w:bdr w:val="none" w:sz="0" w:space="0" w:color="auto" w:frame="1"/>
            <w:shd w:val="clear" w:color="auto" w:fill="FFFFFF"/>
            <w:lang w:val="it-IT"/>
          </w:rPr>
          <w:t>tAJVA_4E</w:t>
        </w:r>
      </w:hyperlink>
    </w:p>
    <w:p w:rsidR="00141632" w:rsidRPr="00E657E8" w:rsidRDefault="00141632" w:rsidP="00141632">
      <w:pPr>
        <w:spacing w:after="0" w:line="240" w:lineRule="auto"/>
        <w:jc w:val="both"/>
        <w:rPr>
          <w:rFonts w:ascii="Arial" w:eastAsia="Cambria" w:hAnsi="Arial" w:cs="Arial"/>
          <w:lang w:bidi="ar-SA"/>
        </w:rPr>
      </w:pPr>
    </w:p>
    <w:p w:rsidR="00141632" w:rsidRPr="00E657E8" w:rsidRDefault="00141632" w:rsidP="00141632">
      <w:pPr>
        <w:numPr>
          <w:ilvl w:val="0"/>
          <w:numId w:val="9"/>
        </w:numPr>
        <w:spacing w:after="0" w:line="240" w:lineRule="auto"/>
        <w:contextualSpacing/>
        <w:jc w:val="both"/>
        <w:rPr>
          <w:rFonts w:ascii="Arial" w:eastAsia="Cambria" w:hAnsi="Arial" w:cs="Arial"/>
          <w:b/>
          <w:lang w:val="it-IT" w:bidi="ar-SA"/>
        </w:rPr>
      </w:pPr>
      <w:r w:rsidRPr="00141632">
        <w:rPr>
          <w:rFonts w:ascii="Arial" w:eastAsia="Cambria" w:hAnsi="Arial" w:cs="Arial"/>
          <w:lang w:val="it-IT" w:bidi="ar-SA"/>
        </w:rPr>
        <w:t xml:space="preserve">Una torsione dinamica che stabilisce un nuovo </w:t>
      </w:r>
      <w:r w:rsidRPr="00141632">
        <w:rPr>
          <w:rFonts w:ascii="Arial" w:eastAsia="Cambria" w:hAnsi="Arial" w:cs="Arial"/>
          <w:sz w:val="20"/>
          <w:lang w:val="it-IT" w:bidi="ar-SA"/>
        </w:rPr>
        <w:t xml:space="preserve">GUINNESS WORLD RECORD™ </w:t>
      </w:r>
      <w:r w:rsidRPr="00141632">
        <w:rPr>
          <w:rFonts w:ascii="Arial" w:eastAsia="Cambria" w:hAnsi="Arial" w:cs="Arial"/>
          <w:lang w:val="it-IT" w:bidi="ar-SA"/>
        </w:rPr>
        <w:t>ufficiale per “</w:t>
      </w:r>
      <w:r w:rsidRPr="00E657E8">
        <w:rPr>
          <w:rFonts w:ascii="Arial" w:eastAsia="Cambria" w:hAnsi="Arial" w:cs="Arial"/>
          <w:b/>
          <w:lang w:val="it-IT" w:bidi="ar-SA"/>
        </w:rPr>
        <w:t>l’avvitamento più lungo effettuato con un veicolo di serie”</w:t>
      </w:r>
    </w:p>
    <w:p w:rsidR="00141632" w:rsidRPr="00E657E8" w:rsidRDefault="00141632" w:rsidP="00141632">
      <w:pPr>
        <w:spacing w:after="0" w:line="240" w:lineRule="auto"/>
        <w:ind w:left="720"/>
        <w:contextualSpacing/>
        <w:jc w:val="both"/>
        <w:rPr>
          <w:rFonts w:ascii="Arial" w:eastAsia="Cambria" w:hAnsi="Arial" w:cs="Arial"/>
          <w:b/>
          <w:lang w:val="it-IT" w:bidi="ar-SA"/>
        </w:rPr>
      </w:pPr>
    </w:p>
    <w:p w:rsidR="00141632" w:rsidRPr="00141632" w:rsidRDefault="00141632" w:rsidP="00141632">
      <w:pPr>
        <w:numPr>
          <w:ilvl w:val="0"/>
          <w:numId w:val="9"/>
        </w:numPr>
        <w:spacing w:after="0" w:line="240" w:lineRule="auto"/>
        <w:contextualSpacing/>
        <w:jc w:val="both"/>
        <w:rPr>
          <w:rFonts w:ascii="Arial" w:eastAsia="Cambria" w:hAnsi="Arial" w:cs="Arial"/>
          <w:lang w:val="it-IT" w:bidi="ar-SA"/>
        </w:rPr>
      </w:pPr>
      <w:r w:rsidRPr="00141632">
        <w:rPr>
          <w:rFonts w:ascii="Arial" w:eastAsia="Cambria" w:hAnsi="Arial" w:cs="Arial"/>
          <w:lang w:val="it-IT" w:bidi="ar-SA"/>
        </w:rPr>
        <w:t xml:space="preserve">Il test finale dimostra </w:t>
      </w:r>
      <w:r w:rsidR="001F4A67">
        <w:rPr>
          <w:rFonts w:ascii="Arial" w:eastAsia="Cambria" w:hAnsi="Arial" w:cs="Arial"/>
          <w:lang w:val="it-IT" w:bidi="ar-SA"/>
        </w:rPr>
        <w:t xml:space="preserve">quanto la </w:t>
      </w:r>
      <w:r w:rsidR="00052240">
        <w:rPr>
          <w:rFonts w:ascii="Arial" w:eastAsia="Cambria" w:hAnsi="Arial" w:cs="Arial"/>
          <w:lang w:val="it-IT" w:bidi="ar-SA"/>
        </w:rPr>
        <w:t xml:space="preserve"> E</w:t>
      </w:r>
      <w:r w:rsidRPr="00141632">
        <w:rPr>
          <w:rFonts w:ascii="Arial" w:eastAsia="Cambria" w:hAnsi="Arial" w:cs="Arial"/>
          <w:lang w:val="it-IT" w:bidi="ar-SA"/>
        </w:rPr>
        <w:t>-PACE incarn</w:t>
      </w:r>
      <w:r w:rsidR="001F4A67">
        <w:rPr>
          <w:rFonts w:ascii="Arial" w:eastAsia="Cambria" w:hAnsi="Arial" w:cs="Arial"/>
          <w:lang w:val="it-IT" w:bidi="ar-SA"/>
        </w:rPr>
        <w:t>i</w:t>
      </w:r>
      <w:r w:rsidRPr="00141632">
        <w:rPr>
          <w:rFonts w:ascii="Arial" w:eastAsia="Cambria" w:hAnsi="Arial" w:cs="Arial"/>
          <w:lang w:val="it-IT" w:bidi="ar-SA"/>
        </w:rPr>
        <w:t xml:space="preserve"> la filosofia Jaguar “Art of Performance”</w:t>
      </w:r>
    </w:p>
    <w:p w:rsidR="00141632" w:rsidRPr="00141632" w:rsidRDefault="00141632" w:rsidP="00141632">
      <w:pPr>
        <w:spacing w:after="0" w:line="240" w:lineRule="auto"/>
        <w:jc w:val="both"/>
        <w:rPr>
          <w:rFonts w:ascii="Arial" w:eastAsia="Cambria" w:hAnsi="Arial" w:cs="Arial"/>
          <w:lang w:val="it-IT" w:bidi="ar-SA"/>
        </w:rPr>
      </w:pPr>
    </w:p>
    <w:p w:rsidR="00141632" w:rsidRPr="00141632" w:rsidRDefault="00B62C19" w:rsidP="00141632">
      <w:pPr>
        <w:numPr>
          <w:ilvl w:val="0"/>
          <w:numId w:val="9"/>
        </w:numPr>
        <w:spacing w:after="0" w:line="240" w:lineRule="auto"/>
        <w:contextualSpacing/>
        <w:jc w:val="both"/>
        <w:rPr>
          <w:rFonts w:ascii="Arial" w:eastAsia="Cambria" w:hAnsi="Arial" w:cs="Arial"/>
          <w:lang w:val="it-IT" w:bidi="ar-SA"/>
        </w:rPr>
      </w:pPr>
      <w:r>
        <w:rPr>
          <w:rFonts w:ascii="Arial" w:eastAsia="Cambria" w:hAnsi="Arial" w:cs="Arial"/>
          <w:lang w:val="it-IT" w:bidi="ar-SA"/>
        </w:rPr>
        <w:t>L’a</w:t>
      </w:r>
      <w:r w:rsidR="00141632" w:rsidRPr="00141632">
        <w:rPr>
          <w:rFonts w:ascii="Arial" w:eastAsia="Cambria" w:hAnsi="Arial" w:cs="Arial"/>
          <w:lang w:val="it-IT" w:bidi="ar-SA"/>
        </w:rPr>
        <w:t xml:space="preserve">crobazia </w:t>
      </w:r>
      <w:r>
        <w:rPr>
          <w:rFonts w:ascii="Arial" w:eastAsia="Cambria" w:hAnsi="Arial" w:cs="Arial"/>
          <w:lang w:val="it-IT" w:bidi="ar-SA"/>
        </w:rPr>
        <w:t xml:space="preserve">è stata </w:t>
      </w:r>
      <w:r w:rsidR="00E36790">
        <w:rPr>
          <w:rFonts w:ascii="Arial" w:eastAsia="Cambria" w:hAnsi="Arial" w:cs="Arial"/>
          <w:lang w:val="it-IT" w:bidi="ar-SA"/>
        </w:rPr>
        <w:t>ispirata dai film più iconici</w:t>
      </w:r>
      <w:r w:rsidR="00141632" w:rsidRPr="00141632">
        <w:rPr>
          <w:rFonts w:ascii="Arial" w:eastAsia="Cambria" w:hAnsi="Arial" w:cs="Arial"/>
          <w:lang w:val="it-IT" w:bidi="ar-SA"/>
        </w:rPr>
        <w:t xml:space="preserve"> della storia del cinema</w:t>
      </w:r>
    </w:p>
    <w:p w:rsidR="00141632" w:rsidRPr="00141632" w:rsidRDefault="00141632" w:rsidP="00141632">
      <w:pPr>
        <w:spacing w:after="0" w:line="240" w:lineRule="auto"/>
        <w:ind w:left="720"/>
        <w:contextualSpacing/>
        <w:jc w:val="both"/>
        <w:rPr>
          <w:rFonts w:ascii="Arial" w:eastAsia="Cambria" w:hAnsi="Arial" w:cs="Arial"/>
          <w:lang w:val="it-IT" w:bidi="ar-SA"/>
        </w:rPr>
      </w:pPr>
    </w:p>
    <w:p w:rsidR="00141632" w:rsidRPr="00141632" w:rsidRDefault="00772920" w:rsidP="00141632">
      <w:pPr>
        <w:numPr>
          <w:ilvl w:val="0"/>
          <w:numId w:val="9"/>
        </w:numPr>
        <w:spacing w:after="0" w:line="240" w:lineRule="auto"/>
        <w:contextualSpacing/>
        <w:jc w:val="both"/>
        <w:rPr>
          <w:rFonts w:ascii="Arial" w:eastAsia="Cambria" w:hAnsi="Arial" w:cs="Arial"/>
          <w:lang w:val="it-IT" w:bidi="ar-SA"/>
        </w:rPr>
      </w:pPr>
      <w:r>
        <w:rPr>
          <w:rFonts w:ascii="Arial" w:eastAsia="Cambria" w:hAnsi="Arial" w:cs="Arial"/>
          <w:lang w:val="it-IT" w:bidi="ar-SA"/>
        </w:rPr>
        <w:t>La presenza su strada e il carattere dinamico sono</w:t>
      </w:r>
      <w:r w:rsidR="00BC7A2D">
        <w:rPr>
          <w:rFonts w:ascii="Arial" w:eastAsia="Cambria" w:hAnsi="Arial" w:cs="Arial"/>
          <w:lang w:val="it-IT" w:bidi="ar-SA"/>
        </w:rPr>
        <w:t xml:space="preserve"> i must</w:t>
      </w:r>
      <w:r w:rsidR="00141632" w:rsidRPr="00141632">
        <w:rPr>
          <w:rFonts w:ascii="Arial" w:eastAsia="Cambria" w:hAnsi="Arial" w:cs="Arial"/>
          <w:lang w:val="it-IT" w:bidi="ar-SA"/>
        </w:rPr>
        <w:t xml:space="preserve"> del nuovo SUV compatto di Jaguar </w:t>
      </w:r>
    </w:p>
    <w:p w:rsidR="00141632" w:rsidRPr="00141632" w:rsidRDefault="00141632" w:rsidP="00141632">
      <w:pPr>
        <w:spacing w:after="0" w:line="240" w:lineRule="auto"/>
        <w:ind w:left="360"/>
        <w:jc w:val="both"/>
        <w:rPr>
          <w:rFonts w:ascii="Arial" w:eastAsia="Cambria" w:hAnsi="Arial" w:cs="Arial"/>
          <w:lang w:val="it-IT" w:bidi="ar-SA"/>
        </w:rPr>
      </w:pPr>
    </w:p>
    <w:p w:rsidR="00141632" w:rsidRPr="00141632" w:rsidRDefault="00B32D49" w:rsidP="00141632">
      <w:pPr>
        <w:numPr>
          <w:ilvl w:val="0"/>
          <w:numId w:val="9"/>
        </w:numPr>
        <w:spacing w:after="0" w:line="240" w:lineRule="auto"/>
        <w:contextualSpacing/>
        <w:jc w:val="both"/>
        <w:rPr>
          <w:rFonts w:ascii="Arial" w:eastAsia="Cambria" w:hAnsi="Arial" w:cs="Arial"/>
          <w:lang w:val="it-IT" w:bidi="ar-SA"/>
        </w:rPr>
      </w:pPr>
      <w:r>
        <w:rPr>
          <w:rFonts w:ascii="Arial" w:eastAsia="Cambria" w:hAnsi="Arial" w:cs="Arial"/>
          <w:lang w:val="it-IT" w:bidi="ar-SA"/>
        </w:rPr>
        <w:t xml:space="preserve">Un look </w:t>
      </w:r>
      <w:r w:rsidR="00141632" w:rsidRPr="00141632">
        <w:rPr>
          <w:rFonts w:ascii="Arial" w:eastAsia="Cambria" w:hAnsi="Arial" w:cs="Arial"/>
          <w:lang w:val="it-IT" w:bidi="ar-SA"/>
        </w:rPr>
        <w:t>da vettura sportiva combinato</w:t>
      </w:r>
      <w:r>
        <w:rPr>
          <w:rFonts w:ascii="Arial" w:eastAsia="Cambria" w:hAnsi="Arial" w:cs="Arial"/>
          <w:lang w:val="it-IT" w:bidi="ar-SA"/>
        </w:rPr>
        <w:t xml:space="preserve"> con la praticità di un</w:t>
      </w:r>
      <w:r w:rsidR="00141632" w:rsidRPr="00141632">
        <w:rPr>
          <w:rFonts w:ascii="Arial" w:eastAsia="Cambria" w:hAnsi="Arial" w:cs="Arial"/>
          <w:lang w:val="it-IT" w:bidi="ar-SA"/>
        </w:rPr>
        <w:t xml:space="preserve"> SUV per una nuova generazione di clienti Jaguar </w:t>
      </w:r>
    </w:p>
    <w:p w:rsidR="00141632" w:rsidRPr="00141632" w:rsidRDefault="00141632" w:rsidP="00141632">
      <w:pPr>
        <w:spacing w:after="0" w:line="240" w:lineRule="auto"/>
        <w:ind w:left="720"/>
        <w:contextualSpacing/>
        <w:jc w:val="both"/>
        <w:rPr>
          <w:rFonts w:ascii="Arial" w:eastAsia="Cambria" w:hAnsi="Arial" w:cs="Arial"/>
          <w:lang w:val="it-IT" w:bidi="ar-SA"/>
        </w:rPr>
      </w:pPr>
    </w:p>
    <w:p w:rsidR="00141632" w:rsidRPr="00141632" w:rsidRDefault="00141632" w:rsidP="00141632">
      <w:pPr>
        <w:numPr>
          <w:ilvl w:val="0"/>
          <w:numId w:val="9"/>
        </w:numPr>
        <w:spacing w:after="0" w:line="240" w:lineRule="auto"/>
        <w:contextualSpacing/>
        <w:jc w:val="both"/>
        <w:rPr>
          <w:rFonts w:ascii="Arial" w:eastAsia="Cambria" w:hAnsi="Arial" w:cs="Arial"/>
          <w:lang w:val="it-IT" w:bidi="ar-SA"/>
        </w:rPr>
      </w:pPr>
      <w:r w:rsidRPr="00141632">
        <w:rPr>
          <w:rFonts w:ascii="Arial" w:eastAsia="Cambria" w:hAnsi="Arial" w:cs="Arial"/>
          <w:lang w:val="it-IT" w:bidi="ar-SA"/>
        </w:rPr>
        <w:t xml:space="preserve">L’agile e reattivo telaio </w:t>
      </w:r>
      <w:r w:rsidR="006A52C2">
        <w:rPr>
          <w:rFonts w:ascii="Arial" w:eastAsia="Cambria" w:hAnsi="Arial" w:cs="Arial"/>
          <w:lang w:val="it-IT" w:bidi="ar-SA"/>
        </w:rPr>
        <w:t>e il sistema</w:t>
      </w:r>
      <w:r w:rsidRPr="00141632">
        <w:rPr>
          <w:rFonts w:ascii="Arial" w:eastAsia="Cambria" w:hAnsi="Arial" w:cs="Arial"/>
          <w:lang w:val="it-IT" w:bidi="ar-SA"/>
        </w:rPr>
        <w:t xml:space="preserve"> di trasmissione da vettura sportiva rendono la E-PACE leader del suo segmento</w:t>
      </w:r>
    </w:p>
    <w:p w:rsidR="00141632" w:rsidRPr="00141632" w:rsidRDefault="00141632" w:rsidP="00141632">
      <w:pPr>
        <w:spacing w:after="0" w:line="240" w:lineRule="auto"/>
        <w:jc w:val="both"/>
        <w:rPr>
          <w:rFonts w:ascii="Arial" w:eastAsia="Cambria" w:hAnsi="Arial" w:cs="Arial"/>
          <w:lang w:val="it-IT" w:bidi="ar-SA"/>
        </w:rPr>
      </w:pPr>
    </w:p>
    <w:p w:rsidR="00141632" w:rsidRPr="00141632" w:rsidRDefault="00141632" w:rsidP="00141632">
      <w:pPr>
        <w:numPr>
          <w:ilvl w:val="0"/>
          <w:numId w:val="9"/>
        </w:numPr>
        <w:spacing w:after="0" w:line="240" w:lineRule="auto"/>
        <w:contextualSpacing/>
        <w:jc w:val="both"/>
        <w:rPr>
          <w:rFonts w:ascii="Arial" w:eastAsia="Cambria" w:hAnsi="Arial" w:cs="Arial"/>
          <w:lang w:val="it-IT" w:bidi="ar-SA"/>
        </w:rPr>
      </w:pPr>
      <w:r w:rsidRPr="00141632">
        <w:rPr>
          <w:rFonts w:ascii="Arial" w:eastAsia="Cambria" w:hAnsi="Arial" w:cs="Arial"/>
          <w:lang w:val="it-IT" w:bidi="ar-SA"/>
        </w:rPr>
        <w:t xml:space="preserve">La tecnologia digitale di nuova generazione mantiene connessi con l’esterno, grazie al Wi-Fi 4G e al </w:t>
      </w:r>
      <w:proofErr w:type="spellStart"/>
      <w:r w:rsidRPr="00141632">
        <w:rPr>
          <w:rFonts w:ascii="Arial" w:eastAsia="Cambria" w:hAnsi="Arial" w:cs="Arial"/>
          <w:lang w:val="it-IT" w:bidi="ar-SA"/>
        </w:rPr>
        <w:t>touchscreen</w:t>
      </w:r>
      <w:proofErr w:type="spellEnd"/>
      <w:r w:rsidRPr="00141632">
        <w:rPr>
          <w:rFonts w:ascii="Arial" w:eastAsia="Cambria" w:hAnsi="Arial" w:cs="Arial"/>
          <w:lang w:val="it-IT" w:bidi="ar-SA"/>
        </w:rPr>
        <w:t xml:space="preserve"> </w:t>
      </w:r>
      <w:proofErr w:type="spellStart"/>
      <w:r w:rsidRPr="00141632">
        <w:rPr>
          <w:rFonts w:ascii="Arial" w:eastAsia="Cambria" w:hAnsi="Arial" w:cs="Arial"/>
          <w:lang w:val="it-IT" w:bidi="ar-SA"/>
        </w:rPr>
        <w:t>superwide</w:t>
      </w:r>
      <w:proofErr w:type="spellEnd"/>
      <w:r w:rsidRPr="00141632">
        <w:rPr>
          <w:rFonts w:ascii="Arial" w:eastAsia="Cambria" w:hAnsi="Arial" w:cs="Arial"/>
          <w:lang w:val="it-IT" w:bidi="ar-SA"/>
        </w:rPr>
        <w:t xml:space="preserve"> di serie </w:t>
      </w:r>
    </w:p>
    <w:p w:rsidR="00141632" w:rsidRPr="00141632" w:rsidRDefault="00141632" w:rsidP="00141632">
      <w:pPr>
        <w:spacing w:after="0" w:line="240" w:lineRule="auto"/>
        <w:ind w:left="720"/>
        <w:contextualSpacing/>
        <w:jc w:val="both"/>
        <w:rPr>
          <w:rFonts w:ascii="Arial" w:eastAsia="Cambria" w:hAnsi="Arial" w:cs="Arial"/>
          <w:lang w:val="it-IT" w:bidi="ar-SA"/>
        </w:rPr>
      </w:pPr>
    </w:p>
    <w:p w:rsidR="00141632" w:rsidRPr="00141632" w:rsidRDefault="00141632" w:rsidP="00141632">
      <w:pPr>
        <w:numPr>
          <w:ilvl w:val="0"/>
          <w:numId w:val="9"/>
        </w:numPr>
        <w:spacing w:after="0" w:line="240" w:lineRule="auto"/>
        <w:contextualSpacing/>
        <w:jc w:val="both"/>
        <w:rPr>
          <w:rFonts w:ascii="Arial" w:eastAsia="Cambria" w:hAnsi="Arial" w:cs="Arial"/>
          <w:lang w:val="it-IT" w:bidi="ar-SA"/>
        </w:rPr>
      </w:pPr>
      <w:r w:rsidRPr="00141632">
        <w:rPr>
          <w:rFonts w:ascii="Arial" w:eastAsia="Cambria" w:hAnsi="Arial" w:cs="Arial"/>
          <w:lang w:val="it-IT" w:bidi="ar-SA"/>
        </w:rPr>
        <w:t xml:space="preserve">La trazione integrale per tutte le superfici e per tutte le condizioni climatiche consente di restare connessi alla strada in qualunque condizione </w:t>
      </w:r>
    </w:p>
    <w:p w:rsidR="00141632" w:rsidRPr="00141632" w:rsidRDefault="00141632" w:rsidP="00141632">
      <w:pPr>
        <w:spacing w:after="0" w:line="240" w:lineRule="auto"/>
        <w:ind w:left="720"/>
        <w:contextualSpacing/>
        <w:jc w:val="both"/>
        <w:rPr>
          <w:rFonts w:ascii="Arial" w:eastAsia="Cambria" w:hAnsi="Arial" w:cs="Arial"/>
          <w:lang w:val="it-IT" w:bidi="ar-SA"/>
        </w:rPr>
      </w:pPr>
    </w:p>
    <w:p w:rsidR="00141632" w:rsidRPr="0094062C" w:rsidRDefault="00141632" w:rsidP="00141632">
      <w:pPr>
        <w:numPr>
          <w:ilvl w:val="0"/>
          <w:numId w:val="9"/>
        </w:numPr>
        <w:spacing w:after="0" w:line="240" w:lineRule="auto"/>
        <w:contextualSpacing/>
        <w:jc w:val="both"/>
        <w:rPr>
          <w:rFonts w:ascii="Arial" w:eastAsia="Cambria" w:hAnsi="Arial" w:cs="Arial"/>
          <w:lang w:val="it-IT" w:bidi="ar-SA"/>
        </w:rPr>
      </w:pPr>
      <w:r w:rsidRPr="0094062C">
        <w:rPr>
          <w:rFonts w:ascii="Arial" w:eastAsia="Cambria" w:hAnsi="Arial" w:cs="Arial"/>
          <w:lang w:val="it-IT" w:bidi="ar-SA"/>
        </w:rPr>
        <w:t xml:space="preserve">Possibilità di configurare la propria E-PACE sul sito </w:t>
      </w:r>
      <w:hyperlink r:id="rId10" w:history="1">
        <w:r w:rsidR="0094062C" w:rsidRPr="0094062C">
          <w:rPr>
            <w:rStyle w:val="Collegamentoipertestuale"/>
            <w:rFonts w:ascii="Arial" w:eastAsia="Cambria" w:hAnsi="Arial" w:cs="Arial"/>
            <w:lang w:val="it-IT" w:bidi="ar-SA"/>
          </w:rPr>
          <w:t>www.jaguar.</w:t>
        </w:r>
      </w:hyperlink>
      <w:r w:rsidR="0094062C" w:rsidRPr="0094062C">
        <w:rPr>
          <w:rFonts w:ascii="Arial" w:eastAsia="Cambria" w:hAnsi="Arial" w:cs="Arial"/>
          <w:color w:val="0000FF"/>
          <w:u w:val="single"/>
          <w:lang w:val="it-IT" w:bidi="ar-SA"/>
        </w:rPr>
        <w:t>it</w:t>
      </w:r>
      <w:r w:rsidRPr="0094062C">
        <w:rPr>
          <w:rFonts w:ascii="Arial" w:eastAsia="Cambria" w:hAnsi="Arial" w:cs="Arial"/>
          <w:lang w:val="it-IT" w:bidi="ar-SA"/>
        </w:rPr>
        <w:t xml:space="preserve"> e </w:t>
      </w:r>
      <w:r w:rsidR="00BC7A2D" w:rsidRPr="0094062C">
        <w:rPr>
          <w:rFonts w:ascii="Arial" w:eastAsia="Cambria" w:hAnsi="Arial" w:cs="Arial"/>
          <w:lang w:val="it-IT" w:bidi="ar-SA"/>
        </w:rPr>
        <w:t>p</w:t>
      </w:r>
      <w:r w:rsidRPr="0094062C">
        <w:rPr>
          <w:rFonts w:ascii="Arial" w:eastAsia="Cambria" w:hAnsi="Arial" w:cs="Arial"/>
          <w:lang w:val="it-IT" w:bidi="ar-SA"/>
        </w:rPr>
        <w:t xml:space="preserve">rezzo </w:t>
      </w:r>
      <w:r w:rsidR="0094062C" w:rsidRPr="0094062C">
        <w:rPr>
          <w:rFonts w:ascii="Arial" w:eastAsia="Cambria" w:hAnsi="Arial" w:cs="Arial"/>
          <w:lang w:val="it-IT" w:bidi="ar-SA"/>
        </w:rPr>
        <w:t>a partire da Euro 36.800.</w:t>
      </w:r>
    </w:p>
    <w:p w:rsidR="00141632" w:rsidRPr="00141632" w:rsidRDefault="00141632" w:rsidP="00141632">
      <w:pPr>
        <w:spacing w:after="0" w:line="240" w:lineRule="auto"/>
        <w:ind w:left="720"/>
        <w:contextualSpacing/>
        <w:jc w:val="both"/>
        <w:rPr>
          <w:rFonts w:ascii="Arial" w:hAnsi="Arial" w:cs="Arial"/>
          <w:color w:val="222222"/>
          <w:lang w:val="it-IT" w:eastAsia="en-GB" w:bidi="ar-SA"/>
        </w:rPr>
      </w:pPr>
    </w:p>
    <w:p w:rsidR="00141632" w:rsidRPr="00141632" w:rsidRDefault="00141632" w:rsidP="00141632">
      <w:pPr>
        <w:spacing w:after="0" w:line="240" w:lineRule="auto"/>
        <w:ind w:left="720"/>
        <w:contextualSpacing/>
        <w:jc w:val="both"/>
        <w:rPr>
          <w:rFonts w:ascii="Arial" w:hAnsi="Arial" w:cs="Arial"/>
          <w:color w:val="222222"/>
          <w:lang w:val="it-IT" w:eastAsia="en-GB" w:bidi="ar-SA"/>
        </w:rPr>
      </w:pPr>
    </w:p>
    <w:p w:rsidR="00141632" w:rsidRPr="00141632" w:rsidRDefault="00141632" w:rsidP="00141632">
      <w:pPr>
        <w:spacing w:after="0" w:line="360" w:lineRule="auto"/>
        <w:jc w:val="both"/>
        <w:rPr>
          <w:rFonts w:ascii="Arial" w:eastAsia="Cambria" w:hAnsi="Arial" w:cs="Arial"/>
          <w:lang w:val="it-IT" w:bidi="ar-SA"/>
        </w:rPr>
      </w:pPr>
      <w:r w:rsidRPr="00141632">
        <w:rPr>
          <w:rFonts w:ascii="Arial" w:eastAsia="Cambria" w:hAnsi="Arial" w:cs="Arial"/>
          <w:b/>
          <w:color w:val="222222"/>
          <w:lang w:val="it-IT" w:bidi="ar-SA"/>
        </w:rPr>
        <w:t>13 luglio 2017, Londra</w:t>
      </w:r>
      <w:r w:rsidR="0094062C">
        <w:rPr>
          <w:rFonts w:ascii="Arial" w:eastAsia="Cambria" w:hAnsi="Arial" w:cs="Arial"/>
          <w:b/>
          <w:color w:val="222222"/>
          <w:lang w:val="it-IT" w:bidi="ar-SA"/>
        </w:rPr>
        <w:t xml:space="preserve"> -</w:t>
      </w:r>
      <w:r w:rsidRPr="00141632">
        <w:rPr>
          <w:rFonts w:ascii="Arial" w:eastAsia="Cambria" w:hAnsi="Arial" w:cs="Arial"/>
          <w:lang w:val="it-IT" w:bidi="ar-SA"/>
        </w:rPr>
        <w:t xml:space="preserve"> Durante il suo debutto mondiale, la nuova Jaguar E-PACE ha stabilito un nuovo </w:t>
      </w:r>
      <w:r w:rsidRPr="00141632">
        <w:rPr>
          <w:rFonts w:ascii="Arial" w:eastAsia="Cambria" w:hAnsi="Arial" w:cs="Arial"/>
          <w:sz w:val="20"/>
          <w:lang w:val="it-IT" w:bidi="ar-SA"/>
        </w:rPr>
        <w:t xml:space="preserve">GUINNESS WORLD RECORD™ </w:t>
      </w:r>
      <w:r w:rsidRPr="00141632">
        <w:rPr>
          <w:rFonts w:ascii="Arial" w:eastAsia="Cambria" w:hAnsi="Arial" w:cs="Arial"/>
          <w:lang w:val="it-IT" w:bidi="ar-SA"/>
        </w:rPr>
        <w:t>ufficiale. Il SUV compatto è entrato ne</w:t>
      </w:r>
      <w:r w:rsidR="00F94186">
        <w:rPr>
          <w:rFonts w:ascii="Arial" w:eastAsia="Cambria" w:hAnsi="Arial" w:cs="Arial"/>
          <w:lang w:val="it-IT" w:bidi="ar-SA"/>
        </w:rPr>
        <w:t>l</w:t>
      </w:r>
      <w:r w:rsidRPr="00141632">
        <w:rPr>
          <w:rFonts w:ascii="Arial" w:eastAsia="Cambria" w:hAnsi="Arial" w:cs="Arial"/>
          <w:lang w:val="it-IT" w:bidi="ar-SA"/>
        </w:rPr>
        <w:t xml:space="preserve"> libr</w:t>
      </w:r>
      <w:r w:rsidR="00F94186">
        <w:rPr>
          <w:rFonts w:ascii="Arial" w:eastAsia="Cambria" w:hAnsi="Arial" w:cs="Arial"/>
          <w:lang w:val="it-IT" w:bidi="ar-SA"/>
        </w:rPr>
        <w:t>o</w:t>
      </w:r>
      <w:r w:rsidRPr="00141632">
        <w:rPr>
          <w:rFonts w:ascii="Arial" w:eastAsia="Cambria" w:hAnsi="Arial" w:cs="Arial"/>
          <w:lang w:val="it-IT" w:bidi="ar-SA"/>
        </w:rPr>
        <w:t xml:space="preserve"> dei record grazie ad un salto in lungo di </w:t>
      </w:r>
      <w:r w:rsidR="0074088F">
        <w:rPr>
          <w:rFonts w:ascii="Arial" w:eastAsia="Cambria" w:hAnsi="Arial" w:cs="Arial"/>
          <w:lang w:val="it-IT" w:bidi="ar-SA"/>
        </w:rPr>
        <w:t>15</w:t>
      </w:r>
      <w:r w:rsidR="00DB351A">
        <w:rPr>
          <w:rFonts w:ascii="Arial" w:eastAsia="Cambria" w:hAnsi="Arial" w:cs="Arial"/>
          <w:lang w:val="it-IT" w:bidi="ar-SA"/>
        </w:rPr>
        <w:t>,3</w:t>
      </w:r>
      <w:r w:rsidR="0074088F">
        <w:rPr>
          <w:rFonts w:ascii="Arial" w:eastAsia="Cambria" w:hAnsi="Arial" w:cs="Arial"/>
          <w:lang w:val="it-IT" w:bidi="ar-SA"/>
        </w:rPr>
        <w:t xml:space="preserve"> metri, completato da</w:t>
      </w:r>
      <w:r w:rsidRPr="00141632">
        <w:rPr>
          <w:rFonts w:ascii="Arial" w:eastAsia="Cambria" w:hAnsi="Arial" w:cs="Arial"/>
          <w:lang w:val="it-IT" w:bidi="ar-SA"/>
        </w:rPr>
        <w:t xml:space="preserve"> un avvitamento di 270 gradi.</w:t>
      </w:r>
    </w:p>
    <w:p w:rsidR="00141632" w:rsidRPr="00141632" w:rsidRDefault="00141632" w:rsidP="00141632">
      <w:pPr>
        <w:spacing w:after="0" w:line="360" w:lineRule="auto"/>
        <w:jc w:val="both"/>
        <w:rPr>
          <w:rFonts w:ascii="Arial" w:eastAsia="Cambria" w:hAnsi="Arial" w:cs="Arial"/>
          <w:lang w:val="it-IT" w:bidi="ar-SA"/>
        </w:rPr>
      </w:pPr>
    </w:p>
    <w:p w:rsidR="00141632" w:rsidRPr="00F94186" w:rsidRDefault="00141632" w:rsidP="00141632">
      <w:pPr>
        <w:spacing w:after="0" w:line="360" w:lineRule="auto"/>
        <w:jc w:val="both"/>
        <w:rPr>
          <w:rFonts w:ascii="Arial" w:eastAsia="Cambria" w:hAnsi="Arial" w:cs="Arial"/>
          <w:lang w:val="it-IT" w:bidi="ar-SA"/>
        </w:rPr>
      </w:pPr>
      <w:r w:rsidRPr="00141632">
        <w:rPr>
          <w:rFonts w:ascii="Arial" w:eastAsia="Cambria" w:hAnsi="Arial" w:cs="Arial"/>
          <w:lang w:val="it-IT" w:bidi="ar-SA"/>
        </w:rPr>
        <w:t xml:space="preserve">A dimostrazione dell’agilità, </w:t>
      </w:r>
      <w:r w:rsidR="00052240">
        <w:rPr>
          <w:rFonts w:ascii="Arial" w:eastAsia="Cambria" w:hAnsi="Arial" w:cs="Arial"/>
          <w:lang w:val="it-IT" w:bidi="ar-SA"/>
        </w:rPr>
        <w:t>del</w:t>
      </w:r>
      <w:r w:rsidRPr="00141632">
        <w:rPr>
          <w:rFonts w:ascii="Arial" w:eastAsia="Cambria" w:hAnsi="Arial" w:cs="Arial"/>
          <w:lang w:val="it-IT" w:bidi="ar-SA"/>
        </w:rPr>
        <w:t xml:space="preserve">la precisione e </w:t>
      </w:r>
      <w:r w:rsidR="00052240">
        <w:rPr>
          <w:rFonts w:ascii="Arial" w:eastAsia="Cambria" w:hAnsi="Arial" w:cs="Arial"/>
          <w:lang w:val="it-IT" w:bidi="ar-SA"/>
        </w:rPr>
        <w:t>del</w:t>
      </w:r>
      <w:r w:rsidR="00955D2F">
        <w:rPr>
          <w:rFonts w:ascii="Arial" w:eastAsia="Cambria" w:hAnsi="Arial" w:cs="Arial"/>
          <w:lang w:val="it-IT" w:bidi="ar-SA"/>
        </w:rPr>
        <w:t xml:space="preserve">le capacità </w:t>
      </w:r>
      <w:r w:rsidRPr="00141632">
        <w:rPr>
          <w:rFonts w:ascii="Arial" w:eastAsia="Cambria" w:hAnsi="Arial" w:cs="Arial"/>
          <w:lang w:val="it-IT" w:bidi="ar-SA"/>
        </w:rPr>
        <w:t>prestazionali del nuovo SUV Jaguar, l’impresa ha rappresentato l’ultimo test della E-PACE dopo 25 estenuanti mesi di lavoro</w:t>
      </w:r>
      <w:r w:rsidR="00955D2F">
        <w:rPr>
          <w:rFonts w:ascii="Arial" w:eastAsia="Cambria" w:hAnsi="Arial" w:cs="Arial"/>
          <w:lang w:val="it-IT" w:bidi="ar-SA"/>
        </w:rPr>
        <w:t>,</w:t>
      </w:r>
      <w:r w:rsidRPr="00141632">
        <w:rPr>
          <w:rFonts w:ascii="Arial" w:eastAsia="Cambria" w:hAnsi="Arial" w:cs="Arial"/>
          <w:lang w:val="it-IT" w:bidi="ar-SA"/>
        </w:rPr>
        <w:t xml:space="preserve"> in quattro diversi </w:t>
      </w:r>
      <w:r w:rsidR="00955D2F">
        <w:rPr>
          <w:rFonts w:ascii="Arial" w:eastAsia="Cambria" w:hAnsi="Arial" w:cs="Arial"/>
          <w:lang w:val="it-IT" w:bidi="ar-SA"/>
        </w:rPr>
        <w:t xml:space="preserve">continenti, al fine di </w:t>
      </w:r>
      <w:r w:rsidRPr="00141632">
        <w:rPr>
          <w:rFonts w:ascii="Arial" w:eastAsia="Cambria" w:hAnsi="Arial" w:cs="Arial"/>
          <w:lang w:val="it-IT" w:bidi="ar-SA"/>
        </w:rPr>
        <w:t>garantirne l’estrema durabilità e l’attitudine alla filosofia Jaguar “</w:t>
      </w:r>
      <w:r w:rsidR="00052240" w:rsidRPr="00F94186">
        <w:rPr>
          <w:rFonts w:ascii="Arial" w:eastAsia="Cambria" w:hAnsi="Arial" w:cs="Arial"/>
          <w:lang w:val="it-IT" w:bidi="ar-SA"/>
        </w:rPr>
        <w:t xml:space="preserve">the </w:t>
      </w:r>
      <w:r w:rsidRPr="00F94186">
        <w:rPr>
          <w:rFonts w:ascii="Arial" w:eastAsia="Cambria" w:hAnsi="Arial" w:cs="Arial"/>
          <w:lang w:val="it-IT" w:bidi="ar-SA"/>
        </w:rPr>
        <w:t>Art of Performance”.</w:t>
      </w:r>
    </w:p>
    <w:p w:rsidR="00141632" w:rsidRPr="00141632" w:rsidRDefault="00141632" w:rsidP="00141632">
      <w:pPr>
        <w:spacing w:after="0" w:line="360" w:lineRule="auto"/>
        <w:jc w:val="both"/>
        <w:rPr>
          <w:rFonts w:ascii="Arial" w:eastAsia="Cambria" w:hAnsi="Arial" w:cs="Arial"/>
          <w:lang w:val="it-IT" w:bidi="ar-SA"/>
        </w:rPr>
      </w:pPr>
    </w:p>
    <w:p w:rsidR="00141632" w:rsidRPr="00141632" w:rsidRDefault="00F94186" w:rsidP="00141632">
      <w:pPr>
        <w:spacing w:after="0" w:line="360" w:lineRule="auto"/>
        <w:jc w:val="both"/>
        <w:rPr>
          <w:rFonts w:ascii="Arial" w:eastAsia="Cambria" w:hAnsi="Arial" w:cs="Arial"/>
          <w:lang w:val="it-IT" w:bidi="ar-SA"/>
        </w:rPr>
      </w:pPr>
      <w:r>
        <w:rPr>
          <w:rFonts w:ascii="Arial" w:eastAsia="Cambria" w:hAnsi="Arial" w:cs="Arial"/>
          <w:lang w:val="it-IT" w:bidi="ar-SA"/>
        </w:rPr>
        <w:t>La</w:t>
      </w:r>
      <w:r w:rsidR="00141632" w:rsidRPr="00141632">
        <w:rPr>
          <w:rFonts w:ascii="Arial" w:eastAsia="Cambria" w:hAnsi="Arial" w:cs="Arial"/>
          <w:lang w:val="it-IT" w:bidi="ar-SA"/>
        </w:rPr>
        <w:t xml:space="preserve"> E-PACE è un SUV compatto a 5 posti che unisce il design e le prestazioni di una vettura sportiva Jaguar in un veicolo a trazione integrale pratico e spazioso. </w:t>
      </w:r>
    </w:p>
    <w:p w:rsidR="00141632" w:rsidRPr="00141632" w:rsidRDefault="00141632" w:rsidP="00141632">
      <w:pPr>
        <w:spacing w:after="0" w:line="360" w:lineRule="auto"/>
        <w:jc w:val="both"/>
        <w:rPr>
          <w:rFonts w:ascii="Arial" w:eastAsia="Cambria" w:hAnsi="Arial" w:cs="Arial"/>
          <w:lang w:val="it-IT" w:bidi="ar-SA"/>
        </w:rPr>
      </w:pPr>
    </w:p>
    <w:p w:rsidR="00141632" w:rsidRPr="00141632" w:rsidRDefault="00D01569" w:rsidP="00141632">
      <w:pPr>
        <w:spacing w:after="0" w:line="360" w:lineRule="auto"/>
        <w:jc w:val="both"/>
        <w:rPr>
          <w:rFonts w:ascii="Arial" w:eastAsia="Cambria" w:hAnsi="Arial" w:cs="Arial"/>
          <w:lang w:val="it-IT" w:bidi="ar-SA"/>
        </w:rPr>
      </w:pPr>
      <w:r>
        <w:rPr>
          <w:rFonts w:ascii="Arial" w:eastAsia="Cambria" w:hAnsi="Arial" w:cs="Arial"/>
          <w:lang w:val="it-IT" w:bidi="ar-SA"/>
        </w:rPr>
        <w:t>Un veicolo</w:t>
      </w:r>
      <w:r w:rsidR="00141632" w:rsidRPr="00141632">
        <w:rPr>
          <w:rFonts w:ascii="Arial" w:eastAsia="Cambria" w:hAnsi="Arial" w:cs="Arial"/>
          <w:lang w:val="it-IT" w:bidi="ar-SA"/>
        </w:rPr>
        <w:t xml:space="preserve"> </w:t>
      </w:r>
      <w:r>
        <w:rPr>
          <w:rFonts w:ascii="Arial" w:eastAsia="Cambria" w:hAnsi="Arial" w:cs="Arial"/>
          <w:lang w:val="it-IT" w:bidi="ar-SA"/>
        </w:rPr>
        <w:t>dal DNA sportivo, caratterizzato</w:t>
      </w:r>
      <w:r w:rsidR="00141632" w:rsidRPr="00141632">
        <w:rPr>
          <w:rFonts w:ascii="Arial" w:eastAsia="Cambria" w:hAnsi="Arial" w:cs="Arial"/>
          <w:lang w:val="it-IT" w:bidi="ar-SA"/>
        </w:rPr>
        <w:t xml:space="preserve"> dal tipico design e dalle rinomate dinamiche di guida Jaguar</w:t>
      </w:r>
      <w:r>
        <w:rPr>
          <w:rFonts w:ascii="Arial" w:eastAsia="Cambria" w:hAnsi="Arial" w:cs="Arial"/>
          <w:lang w:val="it-IT" w:bidi="ar-SA"/>
        </w:rPr>
        <w:t>, dotato</w:t>
      </w:r>
      <w:r w:rsidR="00141632" w:rsidRPr="00141632">
        <w:rPr>
          <w:rFonts w:ascii="Arial" w:eastAsia="Cambria" w:hAnsi="Arial" w:cs="Arial"/>
          <w:lang w:val="it-IT" w:bidi="ar-SA"/>
        </w:rPr>
        <w:t xml:space="preserve"> di avanzate tecnologie per garantire la </w:t>
      </w:r>
      <w:r w:rsidR="00F94186">
        <w:rPr>
          <w:rFonts w:ascii="Arial" w:eastAsia="Cambria" w:hAnsi="Arial" w:cs="Arial"/>
          <w:lang w:val="it-IT" w:bidi="ar-SA"/>
        </w:rPr>
        <w:t>massima connettività a tutti i passeggeri</w:t>
      </w:r>
      <w:r w:rsidR="00141632" w:rsidRPr="00141632">
        <w:rPr>
          <w:rFonts w:ascii="Arial" w:eastAsia="Cambria" w:hAnsi="Arial" w:cs="Arial"/>
          <w:lang w:val="it-IT" w:bidi="ar-SA"/>
        </w:rPr>
        <w:t xml:space="preserve">.  </w:t>
      </w:r>
    </w:p>
    <w:p w:rsidR="001F0B2D" w:rsidRDefault="001F0B2D" w:rsidP="00141632">
      <w:pPr>
        <w:spacing w:after="0" w:line="360" w:lineRule="auto"/>
        <w:jc w:val="both"/>
        <w:rPr>
          <w:rFonts w:ascii="Arial" w:eastAsia="Cambria" w:hAnsi="Arial" w:cs="Arial"/>
          <w:lang w:val="it-IT" w:bidi="ar-SA"/>
        </w:rPr>
      </w:pPr>
    </w:p>
    <w:p w:rsidR="00141632" w:rsidRDefault="00141632" w:rsidP="00141632">
      <w:pPr>
        <w:spacing w:after="0" w:line="360" w:lineRule="auto"/>
        <w:jc w:val="both"/>
        <w:rPr>
          <w:rFonts w:ascii="Arial" w:eastAsia="Cambria" w:hAnsi="Arial" w:cs="Arial"/>
          <w:lang w:val="it-IT" w:bidi="ar-SA"/>
        </w:rPr>
      </w:pPr>
      <w:r w:rsidRPr="00141632">
        <w:rPr>
          <w:rFonts w:ascii="Arial" w:eastAsia="Cambria" w:hAnsi="Arial" w:cs="Arial"/>
          <w:lang w:val="it-IT" w:bidi="ar-SA"/>
        </w:rPr>
        <w:lastRenderedPageBreak/>
        <w:t xml:space="preserve">La E-PACE è l’ultima arrivata nella famiglia dei SUV Jaguar e si unisce alla rivoluzionaria I-PACE </w:t>
      </w:r>
      <w:proofErr w:type="spellStart"/>
      <w:r w:rsidRPr="00141632">
        <w:rPr>
          <w:rFonts w:ascii="Arial" w:eastAsia="Cambria" w:hAnsi="Arial" w:cs="Arial"/>
          <w:lang w:val="it-IT" w:bidi="ar-SA"/>
        </w:rPr>
        <w:t>Concept</w:t>
      </w:r>
      <w:proofErr w:type="spellEnd"/>
      <w:r w:rsidR="00DB351A">
        <w:rPr>
          <w:rFonts w:ascii="Arial" w:eastAsia="Cambria" w:hAnsi="Arial" w:cs="Arial"/>
          <w:lang w:val="it-IT" w:bidi="ar-SA"/>
        </w:rPr>
        <w:t>,</w:t>
      </w:r>
      <w:r w:rsidRPr="00141632">
        <w:rPr>
          <w:rFonts w:ascii="Arial" w:eastAsia="Cambria" w:hAnsi="Arial" w:cs="Arial"/>
          <w:lang w:val="it-IT" w:bidi="ar-SA"/>
        </w:rPr>
        <w:t xml:space="preserve"> interamente elettrica</w:t>
      </w:r>
      <w:r w:rsidR="00DB351A">
        <w:rPr>
          <w:rFonts w:ascii="Arial" w:eastAsia="Cambria" w:hAnsi="Arial" w:cs="Arial"/>
          <w:lang w:val="it-IT" w:bidi="ar-SA"/>
        </w:rPr>
        <w:t>,</w:t>
      </w:r>
      <w:r w:rsidRPr="00141632">
        <w:rPr>
          <w:rFonts w:ascii="Arial" w:eastAsia="Cambria" w:hAnsi="Arial" w:cs="Arial"/>
          <w:lang w:val="it-IT" w:bidi="ar-SA"/>
        </w:rPr>
        <w:t xml:space="preserve"> e alla F-PACE, eletta di recente </w:t>
      </w:r>
      <w:r w:rsidRPr="00052240">
        <w:rPr>
          <w:rFonts w:ascii="Arial" w:eastAsia="Cambria" w:hAnsi="Arial" w:cs="Arial"/>
          <w:lang w:val="it-IT" w:bidi="ar-SA"/>
        </w:rPr>
        <w:t xml:space="preserve">World Car of the </w:t>
      </w:r>
      <w:proofErr w:type="spellStart"/>
      <w:r w:rsidRPr="00052240">
        <w:rPr>
          <w:rFonts w:ascii="Arial" w:eastAsia="Cambria" w:hAnsi="Arial" w:cs="Arial"/>
          <w:lang w:val="it-IT" w:bidi="ar-SA"/>
        </w:rPr>
        <w:t>Year</w:t>
      </w:r>
      <w:proofErr w:type="spellEnd"/>
      <w:r w:rsidRPr="00141632">
        <w:rPr>
          <w:rFonts w:ascii="Arial" w:eastAsia="Cambria" w:hAnsi="Arial" w:cs="Arial"/>
          <w:lang w:val="it-IT" w:bidi="ar-SA"/>
        </w:rPr>
        <w:t xml:space="preserve"> 2017, che nel 2015 fu lanciata con uno spettacolare giro della morte</w:t>
      </w:r>
      <w:r w:rsidR="00E1501F">
        <w:rPr>
          <w:rFonts w:ascii="Arial" w:eastAsia="Cambria" w:hAnsi="Arial" w:cs="Arial"/>
          <w:lang w:val="it-IT" w:bidi="ar-SA"/>
        </w:rPr>
        <w:t>,</w:t>
      </w:r>
      <w:r w:rsidRPr="00141632">
        <w:rPr>
          <w:rFonts w:ascii="Arial" w:eastAsia="Cambria" w:hAnsi="Arial" w:cs="Arial"/>
          <w:lang w:val="it-IT" w:bidi="ar-SA"/>
        </w:rPr>
        <w:t xml:space="preserve"> anch’esso entrato nel </w:t>
      </w:r>
      <w:r w:rsidRPr="00141632">
        <w:rPr>
          <w:rFonts w:ascii="Arial" w:eastAsia="Cambria" w:hAnsi="Arial" w:cs="Arial"/>
          <w:sz w:val="20"/>
          <w:lang w:val="it-IT" w:bidi="ar-SA"/>
        </w:rPr>
        <w:t>GUINNESS WORLD RECORD™</w:t>
      </w:r>
      <w:r w:rsidRPr="00141632">
        <w:rPr>
          <w:rFonts w:ascii="Arial" w:eastAsia="Cambria" w:hAnsi="Arial" w:cs="Arial"/>
          <w:lang w:val="it-IT" w:bidi="ar-SA"/>
        </w:rPr>
        <w:t>.</w:t>
      </w:r>
    </w:p>
    <w:p w:rsidR="00702D34" w:rsidRPr="00141632" w:rsidRDefault="00702D34" w:rsidP="00141632">
      <w:pPr>
        <w:spacing w:after="0" w:line="360" w:lineRule="auto"/>
        <w:jc w:val="both"/>
        <w:rPr>
          <w:rFonts w:ascii="Arial" w:eastAsia="Cambria" w:hAnsi="Arial" w:cs="Arial"/>
          <w:lang w:val="it-IT" w:bidi="ar-SA"/>
        </w:rPr>
      </w:pPr>
    </w:p>
    <w:p w:rsidR="00141632" w:rsidRDefault="00141632" w:rsidP="00702D34">
      <w:pPr>
        <w:spacing w:after="0" w:line="360" w:lineRule="auto"/>
        <w:jc w:val="both"/>
        <w:rPr>
          <w:rFonts w:ascii="Arial" w:hAnsi="Arial"/>
          <w:lang w:val="it-IT"/>
        </w:rPr>
      </w:pPr>
      <w:r w:rsidRPr="00141632">
        <w:rPr>
          <w:rFonts w:ascii="Arial" w:hAnsi="Arial"/>
          <w:lang w:val="it-IT"/>
        </w:rPr>
        <w:t>Il design esterno trae ispirazione dalla sportiva F-TYPE ed è caratterizzato dalla tipica calandra Jaguar, dalle proporzioni marcate, dagli sbalzi ridotti e dalle possenti fiancate, che conferiscono alla E-PACE un aspetto audace e deciso, evidenziando la sua agilità dinamica. Il DNA sportivo Jaguar emerge anche nelle linee fluenti del tetto e nell’inconfondibile disegno dei finestrini.</w:t>
      </w:r>
    </w:p>
    <w:p w:rsidR="00702D34" w:rsidRDefault="00702D34" w:rsidP="00702D34">
      <w:pPr>
        <w:spacing w:after="0" w:line="360" w:lineRule="auto"/>
        <w:jc w:val="both"/>
        <w:rPr>
          <w:rFonts w:ascii="Arial" w:hAnsi="Arial"/>
          <w:lang w:val="it-IT"/>
        </w:rPr>
      </w:pPr>
    </w:p>
    <w:p w:rsidR="00141632" w:rsidRPr="00141632" w:rsidRDefault="00141632" w:rsidP="00702D34">
      <w:pPr>
        <w:spacing w:after="0" w:line="360" w:lineRule="auto"/>
        <w:jc w:val="both"/>
        <w:rPr>
          <w:rFonts w:ascii="Arial" w:eastAsia="Cambria" w:hAnsi="Arial" w:cs="Arial"/>
          <w:lang w:val="it-IT" w:bidi="ar-SA"/>
        </w:rPr>
      </w:pPr>
      <w:proofErr w:type="spellStart"/>
      <w:r w:rsidRPr="00141632">
        <w:rPr>
          <w:rFonts w:ascii="Arial" w:hAnsi="Arial"/>
          <w:b/>
          <w:lang w:val="it-IT"/>
        </w:rPr>
        <w:t>Ian</w:t>
      </w:r>
      <w:proofErr w:type="spellEnd"/>
      <w:r w:rsidRPr="00141632">
        <w:rPr>
          <w:rFonts w:ascii="Arial" w:hAnsi="Arial"/>
          <w:b/>
          <w:lang w:val="it-IT"/>
        </w:rPr>
        <w:t xml:space="preserve"> </w:t>
      </w:r>
      <w:proofErr w:type="spellStart"/>
      <w:r w:rsidRPr="00141632">
        <w:rPr>
          <w:rFonts w:ascii="Arial" w:hAnsi="Arial"/>
          <w:b/>
          <w:lang w:val="it-IT"/>
        </w:rPr>
        <w:t>Callum</w:t>
      </w:r>
      <w:proofErr w:type="spellEnd"/>
      <w:r w:rsidRPr="00141632">
        <w:rPr>
          <w:rFonts w:ascii="Arial" w:hAnsi="Arial"/>
          <w:b/>
          <w:lang w:val="it-IT"/>
        </w:rPr>
        <w:t xml:space="preserve">, Jaguar </w:t>
      </w:r>
      <w:proofErr w:type="spellStart"/>
      <w:r w:rsidRPr="00141632">
        <w:rPr>
          <w:rFonts w:ascii="Arial" w:hAnsi="Arial"/>
          <w:b/>
          <w:lang w:val="it-IT"/>
        </w:rPr>
        <w:t>Director</w:t>
      </w:r>
      <w:proofErr w:type="spellEnd"/>
      <w:r w:rsidRPr="00141632">
        <w:rPr>
          <w:rFonts w:ascii="Arial" w:hAnsi="Arial"/>
          <w:b/>
          <w:lang w:val="it-IT"/>
        </w:rPr>
        <w:t xml:space="preserve"> of Design, ha </w:t>
      </w:r>
      <w:r w:rsidR="00702D34">
        <w:rPr>
          <w:rFonts w:ascii="Arial" w:hAnsi="Arial"/>
          <w:b/>
          <w:lang w:val="it-IT"/>
        </w:rPr>
        <w:t>affermato</w:t>
      </w:r>
      <w:r w:rsidRPr="00141632">
        <w:rPr>
          <w:rFonts w:ascii="Arial" w:hAnsi="Arial"/>
          <w:b/>
          <w:lang w:val="it-IT"/>
        </w:rPr>
        <w:t xml:space="preserve">: </w:t>
      </w:r>
      <w:r w:rsidRPr="00141632">
        <w:rPr>
          <w:rFonts w:ascii="Arial" w:hAnsi="Arial"/>
          <w:i/>
          <w:lang w:val="it-IT"/>
        </w:rPr>
        <w:t>“I consolidati principi stilistici Jaguar rendono la E-PACE immediatamente riconoscibile come la più sportiva della sua categoria. Il nostr</w:t>
      </w:r>
      <w:r w:rsidR="00702D34">
        <w:rPr>
          <w:rFonts w:ascii="Arial" w:hAnsi="Arial"/>
          <w:i/>
          <w:lang w:val="it-IT"/>
        </w:rPr>
        <w:t>o nuovo SUV compatto combina gli interni spaziosi e la connettività con il</w:t>
      </w:r>
      <w:r w:rsidRPr="00141632">
        <w:rPr>
          <w:rFonts w:ascii="Arial" w:hAnsi="Arial"/>
          <w:i/>
          <w:lang w:val="it-IT"/>
        </w:rPr>
        <w:t xml:space="preserve"> livello di sicurezza che le famiglie si aspettano da simili proporzioni, oltre alla purezza del design e</w:t>
      </w:r>
      <w:r w:rsidR="00702D34">
        <w:rPr>
          <w:rFonts w:ascii="Arial" w:hAnsi="Arial"/>
          <w:i/>
          <w:lang w:val="it-IT"/>
        </w:rPr>
        <w:t xml:space="preserve"> </w:t>
      </w:r>
      <w:r w:rsidRPr="00141632">
        <w:rPr>
          <w:rFonts w:ascii="Arial" w:hAnsi="Arial"/>
          <w:i/>
          <w:lang w:val="it-IT"/>
        </w:rPr>
        <w:t>alle prestazioni che</w:t>
      </w:r>
      <w:r w:rsidR="00B11278">
        <w:rPr>
          <w:rFonts w:ascii="Arial" w:hAnsi="Arial"/>
          <w:i/>
          <w:lang w:val="it-IT"/>
        </w:rPr>
        <w:t>,</w:t>
      </w:r>
      <w:r w:rsidRPr="00141632">
        <w:rPr>
          <w:rFonts w:ascii="Arial" w:hAnsi="Arial"/>
          <w:i/>
          <w:lang w:val="it-IT"/>
        </w:rPr>
        <w:t xml:space="preserve"> solitamente</w:t>
      </w:r>
      <w:r w:rsidR="00B11278">
        <w:rPr>
          <w:rFonts w:ascii="Arial" w:hAnsi="Arial"/>
          <w:i/>
          <w:lang w:val="it-IT"/>
        </w:rPr>
        <w:t>,</w:t>
      </w:r>
      <w:r w:rsidRPr="00141632">
        <w:rPr>
          <w:rFonts w:ascii="Arial" w:hAnsi="Arial"/>
          <w:i/>
          <w:lang w:val="it-IT"/>
        </w:rPr>
        <w:t xml:space="preserve"> non appartengono a una vettura così pratica.”</w:t>
      </w:r>
    </w:p>
    <w:p w:rsidR="00C5725D" w:rsidRDefault="00C5725D" w:rsidP="00141632">
      <w:pPr>
        <w:spacing w:after="0" w:line="360" w:lineRule="auto"/>
        <w:jc w:val="both"/>
        <w:rPr>
          <w:rFonts w:ascii="Arial" w:eastAsia="Cambria" w:hAnsi="Arial" w:cs="Arial"/>
          <w:lang w:val="it-IT" w:bidi="ar-SA"/>
        </w:rPr>
      </w:pPr>
    </w:p>
    <w:p w:rsidR="00DB351A" w:rsidRDefault="00C5725D" w:rsidP="00C5725D">
      <w:pPr>
        <w:spacing w:after="0" w:line="360" w:lineRule="auto"/>
        <w:jc w:val="both"/>
        <w:rPr>
          <w:rFonts w:ascii="Arial" w:eastAsia="Cambria" w:hAnsi="Arial" w:cs="Arial"/>
          <w:lang w:val="it-IT" w:bidi="ar-SA"/>
        </w:rPr>
      </w:pPr>
      <w:r>
        <w:rPr>
          <w:rFonts w:ascii="Arial" w:eastAsia="Cambria" w:hAnsi="Arial" w:cs="Arial"/>
          <w:lang w:val="it-IT" w:bidi="ar-SA"/>
        </w:rPr>
        <w:t xml:space="preserve">La </w:t>
      </w:r>
      <w:r w:rsidRPr="00141632">
        <w:rPr>
          <w:rFonts w:ascii="Arial" w:eastAsia="Cambria" w:hAnsi="Arial" w:cs="Arial"/>
          <w:lang w:val="it-IT" w:bidi="ar-SA"/>
        </w:rPr>
        <w:t xml:space="preserve">E-PACE </w:t>
      </w:r>
      <w:r>
        <w:rPr>
          <w:rFonts w:ascii="Arial" w:eastAsia="Cambria" w:hAnsi="Arial" w:cs="Arial"/>
          <w:lang w:val="it-IT" w:bidi="ar-SA"/>
        </w:rPr>
        <w:t>ha completato la sua performance</w:t>
      </w:r>
      <w:r w:rsidRPr="00141632">
        <w:rPr>
          <w:rFonts w:ascii="Arial" w:eastAsia="Cambria" w:hAnsi="Arial" w:cs="Arial"/>
          <w:lang w:val="it-IT" w:bidi="ar-SA"/>
        </w:rPr>
        <w:t xml:space="preserve"> da record </w:t>
      </w:r>
      <w:proofErr w:type="spellStart"/>
      <w:r w:rsidRPr="00141632">
        <w:rPr>
          <w:rFonts w:ascii="Arial" w:eastAsia="Cambria" w:hAnsi="Arial" w:cs="Arial"/>
          <w:lang w:val="it-IT" w:bidi="ar-SA"/>
        </w:rPr>
        <w:t>all’ExCeL</w:t>
      </w:r>
      <w:proofErr w:type="spellEnd"/>
      <w:r w:rsidRPr="00141632">
        <w:rPr>
          <w:rFonts w:ascii="Arial" w:eastAsia="Cambria" w:hAnsi="Arial" w:cs="Arial"/>
          <w:lang w:val="it-IT" w:bidi="ar-SA"/>
        </w:rPr>
        <w:t xml:space="preserve"> </w:t>
      </w:r>
      <w:r>
        <w:rPr>
          <w:rFonts w:ascii="Arial" w:eastAsia="Cambria" w:hAnsi="Arial" w:cs="Arial"/>
          <w:lang w:val="it-IT" w:bidi="ar-SA"/>
        </w:rPr>
        <w:t>di</w:t>
      </w:r>
      <w:r w:rsidRPr="00141632">
        <w:rPr>
          <w:rFonts w:ascii="Arial" w:eastAsia="Cambria" w:hAnsi="Arial" w:cs="Arial"/>
          <w:lang w:val="it-IT" w:bidi="ar-SA"/>
        </w:rPr>
        <w:t xml:space="preserve"> Londra, una delle poche location del Regno Unito abbastanza grandi da poter assicurare i 160 metri di rincorsa, fondamentali per raggiungere i 15 metri di salto in lungo. </w:t>
      </w:r>
    </w:p>
    <w:p w:rsidR="00DB351A" w:rsidRDefault="00DB351A" w:rsidP="00C5725D">
      <w:pPr>
        <w:spacing w:after="0" w:line="360" w:lineRule="auto"/>
        <w:jc w:val="both"/>
        <w:rPr>
          <w:rFonts w:ascii="Arial" w:eastAsia="Cambria" w:hAnsi="Arial" w:cs="Arial"/>
          <w:lang w:val="it-IT" w:bidi="ar-SA"/>
        </w:rPr>
      </w:pPr>
    </w:p>
    <w:p w:rsidR="00C5725D" w:rsidRPr="00141632" w:rsidRDefault="00DB351A" w:rsidP="00C5725D">
      <w:pPr>
        <w:spacing w:after="0" w:line="360" w:lineRule="auto"/>
        <w:jc w:val="both"/>
        <w:rPr>
          <w:rFonts w:ascii="Arial" w:eastAsia="Cambria" w:hAnsi="Arial" w:cs="Arial"/>
          <w:lang w:val="it-IT" w:bidi="ar-SA"/>
        </w:rPr>
      </w:pPr>
      <w:r w:rsidRPr="00141632">
        <w:rPr>
          <w:rFonts w:ascii="Arial" w:eastAsia="Cambria" w:hAnsi="Arial" w:cs="Arial"/>
          <w:lang w:val="it-IT" w:bidi="ar-SA"/>
        </w:rPr>
        <w:t xml:space="preserve">Al volante c’era lo </w:t>
      </w:r>
      <w:proofErr w:type="spellStart"/>
      <w:r w:rsidRPr="00141632">
        <w:rPr>
          <w:rFonts w:ascii="Arial" w:eastAsia="Cambria" w:hAnsi="Arial" w:cs="Arial"/>
          <w:lang w:val="it-IT" w:bidi="ar-SA"/>
        </w:rPr>
        <w:t>stunt</w:t>
      </w:r>
      <w:proofErr w:type="spellEnd"/>
      <w:r w:rsidRPr="00141632">
        <w:rPr>
          <w:rFonts w:ascii="Arial" w:eastAsia="Cambria" w:hAnsi="Arial" w:cs="Arial"/>
          <w:lang w:val="it-IT" w:bidi="ar-SA"/>
        </w:rPr>
        <w:t xml:space="preserve"> driver Terry Grant, che ha eseguito diverse acrobazie in molti set cinematografici e vanta l’impressionante numero di 21 </w:t>
      </w:r>
      <w:r w:rsidRPr="00141632">
        <w:rPr>
          <w:rFonts w:ascii="Arial" w:eastAsia="Cambria" w:hAnsi="Arial" w:cs="Arial"/>
          <w:sz w:val="20"/>
          <w:lang w:val="it-IT" w:bidi="ar-SA"/>
        </w:rPr>
        <w:t>GUINNESS WORLD RECORD™</w:t>
      </w:r>
      <w:r w:rsidRPr="00141632">
        <w:rPr>
          <w:rFonts w:ascii="Arial" w:eastAsia="Cambria" w:hAnsi="Arial" w:cs="Arial"/>
          <w:lang w:val="it-IT" w:bidi="ar-SA"/>
        </w:rPr>
        <w:t>.</w:t>
      </w:r>
    </w:p>
    <w:p w:rsidR="00141632" w:rsidRPr="00141632" w:rsidRDefault="00141632" w:rsidP="00141632">
      <w:pPr>
        <w:spacing w:after="0" w:line="360" w:lineRule="auto"/>
        <w:jc w:val="both"/>
        <w:rPr>
          <w:rFonts w:ascii="Arial" w:eastAsia="Cambria" w:hAnsi="Arial" w:cs="Arial"/>
          <w:lang w:val="it-IT" w:bidi="ar-SA"/>
        </w:rPr>
      </w:pPr>
    </w:p>
    <w:p w:rsidR="00141632" w:rsidRPr="00141632" w:rsidRDefault="00141632" w:rsidP="00141632">
      <w:pPr>
        <w:spacing w:after="0" w:line="360" w:lineRule="auto"/>
        <w:jc w:val="both"/>
        <w:rPr>
          <w:rFonts w:ascii="Arial" w:eastAsia="Cambria" w:hAnsi="Arial" w:cs="Arial"/>
          <w:i/>
          <w:lang w:val="it-IT" w:bidi="ar-SA"/>
        </w:rPr>
      </w:pPr>
      <w:r w:rsidRPr="00141632">
        <w:rPr>
          <w:rFonts w:ascii="Arial" w:eastAsia="Cambria" w:hAnsi="Arial" w:cs="Arial"/>
          <w:b/>
          <w:lang w:val="it-IT" w:bidi="ar-SA"/>
        </w:rPr>
        <w:t xml:space="preserve">Terry Grant, </w:t>
      </w:r>
      <w:proofErr w:type="spellStart"/>
      <w:r w:rsidRPr="00141632">
        <w:rPr>
          <w:rFonts w:ascii="Arial" w:eastAsia="Cambria" w:hAnsi="Arial" w:cs="Arial"/>
          <w:b/>
          <w:lang w:val="it-IT" w:bidi="ar-SA"/>
        </w:rPr>
        <w:t>Stunt</w:t>
      </w:r>
      <w:proofErr w:type="spellEnd"/>
      <w:r w:rsidRPr="00141632">
        <w:rPr>
          <w:rFonts w:ascii="Arial" w:eastAsia="Cambria" w:hAnsi="Arial" w:cs="Arial"/>
          <w:b/>
          <w:lang w:val="it-IT" w:bidi="ar-SA"/>
        </w:rPr>
        <w:t xml:space="preserve"> Driver, ha dichiarato</w:t>
      </w:r>
      <w:r w:rsidRPr="00141632">
        <w:rPr>
          <w:rFonts w:ascii="Arial" w:eastAsia="Cambria" w:hAnsi="Arial" w:cs="Arial"/>
          <w:i/>
          <w:lang w:val="it-IT" w:bidi="ar-SA"/>
        </w:rPr>
        <w:t xml:space="preserve">: “Per quanto ne sappia io, nessun veicolo di serie ha mai </w:t>
      </w:r>
      <w:r w:rsidR="00E979BC">
        <w:rPr>
          <w:rFonts w:ascii="Arial" w:eastAsia="Cambria" w:hAnsi="Arial" w:cs="Arial"/>
          <w:i/>
          <w:lang w:val="it-IT" w:bidi="ar-SA"/>
        </w:rPr>
        <w:t xml:space="preserve">portato a termine un simile </w:t>
      </w:r>
      <w:r w:rsidRPr="00141632">
        <w:rPr>
          <w:rFonts w:ascii="Arial" w:eastAsia="Cambria" w:hAnsi="Arial" w:cs="Arial"/>
          <w:i/>
          <w:lang w:val="it-IT" w:bidi="ar-SA"/>
        </w:rPr>
        <w:t>avvitamento e</w:t>
      </w:r>
      <w:r w:rsidR="00B11278">
        <w:rPr>
          <w:rFonts w:ascii="Arial" w:eastAsia="Cambria" w:hAnsi="Arial" w:cs="Arial"/>
          <w:i/>
          <w:lang w:val="it-IT" w:bidi="ar-SA"/>
        </w:rPr>
        <w:t>,</w:t>
      </w:r>
      <w:r w:rsidRPr="00141632">
        <w:rPr>
          <w:rFonts w:ascii="Arial" w:eastAsia="Cambria" w:hAnsi="Arial" w:cs="Arial"/>
          <w:i/>
          <w:lang w:val="it-IT" w:bidi="ar-SA"/>
        </w:rPr>
        <w:t xml:space="preserve"> quindi</w:t>
      </w:r>
      <w:r w:rsidR="00B11278">
        <w:rPr>
          <w:rFonts w:ascii="Arial" w:eastAsia="Cambria" w:hAnsi="Arial" w:cs="Arial"/>
          <w:i/>
          <w:lang w:val="it-IT" w:bidi="ar-SA"/>
        </w:rPr>
        <w:t>,</w:t>
      </w:r>
      <w:r w:rsidRPr="00141632">
        <w:rPr>
          <w:rFonts w:ascii="Arial" w:eastAsia="Cambria" w:hAnsi="Arial" w:cs="Arial"/>
          <w:i/>
          <w:lang w:val="it-IT" w:bidi="ar-SA"/>
        </w:rPr>
        <w:t xml:space="preserve"> effettuarne uno è sempre stata una mia ambizione personale</w:t>
      </w:r>
      <w:r w:rsidR="009C6A4E">
        <w:rPr>
          <w:rFonts w:ascii="Arial" w:eastAsia="Cambria" w:hAnsi="Arial" w:cs="Arial"/>
          <w:i/>
          <w:lang w:val="it-IT" w:bidi="ar-SA"/>
        </w:rPr>
        <w:t>, sin da quando ero ragazzo</w:t>
      </w:r>
      <w:r w:rsidRPr="00141632">
        <w:rPr>
          <w:rFonts w:ascii="Arial" w:eastAsia="Cambria" w:hAnsi="Arial" w:cs="Arial"/>
          <w:i/>
          <w:lang w:val="it-IT" w:bidi="ar-SA"/>
        </w:rPr>
        <w:t>. Dopo aver guidato la Jaguar F-PACE nel giro della morte, è stato fantastico contribuire al lancio di un’altra vettura della famiglia PACE con un’impresa ancora più spettacolare.”</w:t>
      </w:r>
    </w:p>
    <w:p w:rsidR="00141632" w:rsidRPr="00141632" w:rsidRDefault="00141632" w:rsidP="00141632">
      <w:pPr>
        <w:spacing w:after="0" w:line="360" w:lineRule="auto"/>
        <w:jc w:val="both"/>
        <w:rPr>
          <w:rFonts w:ascii="Arial" w:eastAsia="Cambria" w:hAnsi="Arial" w:cs="Arial"/>
          <w:lang w:val="it-IT" w:bidi="ar-SA"/>
        </w:rPr>
      </w:pPr>
    </w:p>
    <w:p w:rsidR="00141632" w:rsidRPr="00141632" w:rsidRDefault="00141632" w:rsidP="00141632">
      <w:pPr>
        <w:spacing w:after="0" w:line="360" w:lineRule="auto"/>
        <w:jc w:val="both"/>
        <w:rPr>
          <w:rFonts w:ascii="Arial" w:eastAsia="Cambria" w:hAnsi="Arial" w:cs="Arial"/>
          <w:lang w:val="it-IT" w:bidi="ar-SA"/>
        </w:rPr>
      </w:pPr>
      <w:r w:rsidRPr="00141632">
        <w:rPr>
          <w:rFonts w:ascii="Arial" w:eastAsia="Cambria" w:hAnsi="Arial" w:cs="Arial"/>
          <w:lang w:val="it-IT" w:bidi="ar-SA"/>
        </w:rPr>
        <w:t>Ovviamente, questo tipo di avvitamenti non sono</w:t>
      </w:r>
      <w:r w:rsidR="00E979BC">
        <w:rPr>
          <w:rFonts w:ascii="Arial" w:eastAsia="Cambria" w:hAnsi="Arial" w:cs="Arial"/>
          <w:lang w:val="it-IT" w:bidi="ar-SA"/>
        </w:rPr>
        <w:t xml:space="preserve"> evoluzioni da riprodurre in ambito domestico</w:t>
      </w:r>
      <w:r w:rsidR="00515AAB">
        <w:rPr>
          <w:rFonts w:ascii="Arial" w:eastAsia="Cambria" w:hAnsi="Arial" w:cs="Arial"/>
          <w:lang w:val="it-IT" w:bidi="ar-SA"/>
        </w:rPr>
        <w:t>. P</w:t>
      </w:r>
      <w:r w:rsidRPr="00141632">
        <w:rPr>
          <w:rFonts w:ascii="Arial" w:eastAsia="Cambria" w:hAnsi="Arial" w:cs="Arial"/>
          <w:lang w:val="it-IT" w:bidi="ar-SA"/>
        </w:rPr>
        <w:t>er affinare l’acrobazia sono stati necessari mesi di prove e analisi dinamiche, tra cui il raggiungimento dell’esatta velocità di rincorsa. Le rampe sono state progettate in modo accurato utilizzando software CAD</w:t>
      </w:r>
      <w:r w:rsidR="002B5F3C">
        <w:rPr>
          <w:rFonts w:ascii="Arial" w:eastAsia="Cambria" w:hAnsi="Arial" w:cs="Arial"/>
          <w:lang w:val="it-IT" w:bidi="ar-SA"/>
        </w:rPr>
        <w:t>,</w:t>
      </w:r>
      <w:r w:rsidRPr="00141632">
        <w:rPr>
          <w:rFonts w:ascii="Arial" w:eastAsia="Cambria" w:hAnsi="Arial" w:cs="Arial"/>
          <w:lang w:val="it-IT" w:bidi="ar-SA"/>
        </w:rPr>
        <w:t xml:space="preserve"> prima dell</w:t>
      </w:r>
      <w:r w:rsidR="002B5F3C">
        <w:rPr>
          <w:rFonts w:ascii="Arial" w:eastAsia="Cambria" w:hAnsi="Arial" w:cs="Arial"/>
          <w:lang w:val="it-IT" w:bidi="ar-SA"/>
        </w:rPr>
        <w:t>’esecuzione di qualsiasi prova</w:t>
      </w:r>
      <w:r w:rsidRPr="00141632">
        <w:rPr>
          <w:rFonts w:ascii="Arial" w:eastAsia="Cambria" w:hAnsi="Arial" w:cs="Arial"/>
          <w:lang w:val="it-IT" w:bidi="ar-SA"/>
        </w:rPr>
        <w:t xml:space="preserve">. Durante l’avvitamento di 270 gradi, Terry ha provato </w:t>
      </w:r>
      <w:r w:rsidR="00515AAB">
        <w:rPr>
          <w:rFonts w:ascii="Arial" w:eastAsia="Cambria" w:hAnsi="Arial" w:cs="Arial"/>
          <w:lang w:val="it-IT" w:bidi="ar-SA"/>
        </w:rPr>
        <w:t>sul suo corpo</w:t>
      </w:r>
      <w:r w:rsidRPr="00141632">
        <w:rPr>
          <w:rFonts w:ascii="Arial" w:eastAsia="Cambria" w:hAnsi="Arial" w:cs="Arial"/>
          <w:lang w:val="it-IT" w:bidi="ar-SA"/>
        </w:rPr>
        <w:t xml:space="preserve"> una forza di 5,5 G </w:t>
      </w:r>
      <w:r w:rsidR="00167B41">
        <w:rPr>
          <w:rFonts w:ascii="Arial" w:eastAsia="Cambria" w:hAnsi="Arial" w:cs="Arial"/>
          <w:lang w:val="it-IT" w:bidi="ar-SA"/>
        </w:rPr>
        <w:t>e ha dovuto effettuare</w:t>
      </w:r>
      <w:r w:rsidRPr="00141632">
        <w:rPr>
          <w:rFonts w:ascii="Arial" w:eastAsia="Cambria" w:hAnsi="Arial" w:cs="Arial"/>
          <w:lang w:val="it-IT" w:bidi="ar-SA"/>
        </w:rPr>
        <w:t xml:space="preserve"> una rincorsa di </w:t>
      </w:r>
      <w:r w:rsidR="00167B41">
        <w:rPr>
          <w:rFonts w:ascii="Arial" w:eastAsia="Cambria" w:hAnsi="Arial" w:cs="Arial"/>
          <w:lang w:val="it-IT" w:bidi="ar-SA"/>
        </w:rPr>
        <w:t>160 metri per eseguire la performance</w:t>
      </w:r>
      <w:r w:rsidRPr="00141632">
        <w:rPr>
          <w:rFonts w:ascii="Arial" w:eastAsia="Cambria" w:hAnsi="Arial" w:cs="Arial"/>
          <w:lang w:val="it-IT" w:bidi="ar-SA"/>
        </w:rPr>
        <w:t xml:space="preserve"> alla corretta velocità. </w:t>
      </w:r>
    </w:p>
    <w:p w:rsidR="00141632" w:rsidRPr="00141632" w:rsidRDefault="00141632" w:rsidP="00141632">
      <w:pPr>
        <w:spacing w:after="0" w:line="360" w:lineRule="auto"/>
        <w:jc w:val="both"/>
        <w:rPr>
          <w:rFonts w:ascii="Arial" w:eastAsia="Cambria" w:hAnsi="Arial" w:cs="Arial"/>
          <w:lang w:val="it-IT" w:bidi="ar-SA"/>
        </w:rPr>
      </w:pPr>
    </w:p>
    <w:p w:rsidR="00E45CA3" w:rsidRDefault="00E45CA3" w:rsidP="00141632">
      <w:pPr>
        <w:spacing w:after="0" w:line="360" w:lineRule="auto"/>
        <w:jc w:val="both"/>
        <w:rPr>
          <w:rFonts w:ascii="Arial" w:eastAsia="Cambria" w:hAnsi="Arial" w:cs="Arial"/>
          <w:b/>
          <w:lang w:val="it-IT" w:bidi="ar-SA"/>
        </w:rPr>
      </w:pPr>
    </w:p>
    <w:p w:rsidR="00141632" w:rsidRPr="00141632" w:rsidRDefault="00141632" w:rsidP="00141632">
      <w:pPr>
        <w:spacing w:after="0" w:line="360" w:lineRule="auto"/>
        <w:jc w:val="both"/>
        <w:rPr>
          <w:rFonts w:ascii="Arial" w:eastAsia="Cambria" w:hAnsi="Arial" w:cs="Arial"/>
          <w:i/>
          <w:lang w:val="it-IT" w:bidi="ar-SA"/>
        </w:rPr>
      </w:pPr>
      <w:proofErr w:type="spellStart"/>
      <w:r w:rsidRPr="00141632">
        <w:rPr>
          <w:rFonts w:ascii="Arial" w:eastAsia="Cambria" w:hAnsi="Arial" w:cs="Arial"/>
          <w:b/>
          <w:lang w:val="it-IT" w:bidi="ar-SA"/>
        </w:rPr>
        <w:lastRenderedPageBreak/>
        <w:t>Pravin</w:t>
      </w:r>
      <w:proofErr w:type="spellEnd"/>
      <w:r w:rsidRPr="00141632">
        <w:rPr>
          <w:rFonts w:ascii="Arial" w:eastAsia="Cambria" w:hAnsi="Arial" w:cs="Arial"/>
          <w:b/>
          <w:lang w:val="it-IT" w:bidi="ar-SA"/>
        </w:rPr>
        <w:t xml:space="preserve"> </w:t>
      </w:r>
      <w:proofErr w:type="spellStart"/>
      <w:r w:rsidRPr="00141632">
        <w:rPr>
          <w:rFonts w:ascii="Arial" w:eastAsia="Cambria" w:hAnsi="Arial" w:cs="Arial"/>
          <w:b/>
          <w:lang w:val="it-IT" w:bidi="ar-SA"/>
        </w:rPr>
        <w:t>Patel</w:t>
      </w:r>
      <w:proofErr w:type="spellEnd"/>
      <w:r w:rsidRPr="00141632">
        <w:rPr>
          <w:rFonts w:ascii="Arial" w:eastAsia="Cambria" w:hAnsi="Arial" w:cs="Arial"/>
          <w:b/>
          <w:lang w:val="it-IT" w:bidi="ar-SA"/>
        </w:rPr>
        <w:t xml:space="preserve">, giudice del Guinness World </w:t>
      </w:r>
      <w:proofErr w:type="spellStart"/>
      <w:r w:rsidRPr="00141632">
        <w:rPr>
          <w:rFonts w:ascii="Arial" w:eastAsia="Cambria" w:hAnsi="Arial" w:cs="Arial"/>
          <w:b/>
          <w:lang w:val="it-IT" w:bidi="ar-SA"/>
        </w:rPr>
        <w:t>Records</w:t>
      </w:r>
      <w:proofErr w:type="spellEnd"/>
      <w:r w:rsidRPr="00141632">
        <w:rPr>
          <w:rFonts w:ascii="Arial" w:eastAsia="Cambria" w:hAnsi="Arial" w:cs="Arial"/>
          <w:b/>
          <w:lang w:val="it-IT" w:bidi="ar-SA"/>
        </w:rPr>
        <w:t>, ha d</w:t>
      </w:r>
      <w:r w:rsidR="00B11278">
        <w:rPr>
          <w:rFonts w:ascii="Arial" w:eastAsia="Cambria" w:hAnsi="Arial" w:cs="Arial"/>
          <w:b/>
          <w:lang w:val="it-IT" w:bidi="ar-SA"/>
        </w:rPr>
        <w:t>ichiarato</w:t>
      </w:r>
      <w:r w:rsidRPr="00141632">
        <w:rPr>
          <w:rFonts w:ascii="Arial" w:eastAsia="Cambria" w:hAnsi="Arial" w:cs="Arial"/>
          <w:lang w:val="it-IT" w:bidi="ar-SA"/>
        </w:rPr>
        <w:t xml:space="preserve">: </w:t>
      </w:r>
      <w:r w:rsidRPr="00141632">
        <w:rPr>
          <w:rFonts w:ascii="Arial" w:eastAsia="Cambria" w:hAnsi="Arial" w:cs="Arial"/>
          <w:i/>
          <w:lang w:val="it-IT" w:bidi="ar-SA"/>
        </w:rPr>
        <w:t xml:space="preserve">"Questa incredibile impresa era qualcosa </w:t>
      </w:r>
      <w:r w:rsidR="004B4430">
        <w:rPr>
          <w:rFonts w:ascii="Arial" w:eastAsia="Cambria" w:hAnsi="Arial" w:cs="Arial"/>
          <w:i/>
          <w:lang w:val="it-IT" w:bidi="ar-SA"/>
        </w:rPr>
        <w:t>da non perdere</w:t>
      </w:r>
      <w:r w:rsidRPr="00141632">
        <w:rPr>
          <w:rFonts w:ascii="Arial" w:eastAsia="Cambria" w:hAnsi="Arial" w:cs="Arial"/>
          <w:i/>
          <w:lang w:val="it-IT" w:bidi="ar-SA"/>
        </w:rPr>
        <w:t>. Ho visto questo tipo di avvitamento nei film, ma vederlo es</w:t>
      </w:r>
      <w:r w:rsidR="00847328">
        <w:rPr>
          <w:rFonts w:ascii="Arial" w:eastAsia="Cambria" w:hAnsi="Arial" w:cs="Arial"/>
          <w:i/>
          <w:lang w:val="it-IT" w:bidi="ar-SA"/>
        </w:rPr>
        <w:t>eguire dal vivo</w:t>
      </w:r>
      <w:r w:rsidRPr="00141632">
        <w:rPr>
          <w:rFonts w:ascii="Arial" w:eastAsia="Cambria" w:hAnsi="Arial" w:cs="Arial"/>
          <w:i/>
          <w:lang w:val="it-IT" w:bidi="ar-SA"/>
        </w:rPr>
        <w:t xml:space="preserve"> è stato incredibile. Congratulazioni a Terry e a Jaguar per aver stabilito un altro Guinness World </w:t>
      </w:r>
      <w:proofErr w:type="spellStart"/>
      <w:r w:rsidRPr="00141632">
        <w:rPr>
          <w:rFonts w:ascii="Arial" w:eastAsia="Cambria" w:hAnsi="Arial" w:cs="Arial"/>
          <w:i/>
          <w:lang w:val="it-IT" w:bidi="ar-SA"/>
        </w:rPr>
        <w:t>Records</w:t>
      </w:r>
      <w:proofErr w:type="spellEnd"/>
      <w:r w:rsidRPr="00141632">
        <w:rPr>
          <w:rFonts w:ascii="Arial" w:eastAsia="Cambria" w:hAnsi="Arial" w:cs="Arial"/>
          <w:i/>
          <w:lang w:val="it-IT" w:bidi="ar-SA"/>
        </w:rPr>
        <w:t>.”</w:t>
      </w:r>
    </w:p>
    <w:p w:rsidR="00141632" w:rsidRPr="00141632" w:rsidRDefault="00141632" w:rsidP="00141632">
      <w:pPr>
        <w:spacing w:after="0" w:line="360" w:lineRule="auto"/>
        <w:jc w:val="both"/>
        <w:rPr>
          <w:rFonts w:ascii="Arial" w:eastAsia="Cambria" w:hAnsi="Arial" w:cs="Arial"/>
          <w:lang w:val="it-IT" w:bidi="ar-SA"/>
        </w:rPr>
      </w:pPr>
    </w:p>
    <w:p w:rsidR="00141632" w:rsidRPr="00141632" w:rsidRDefault="009C6A4E" w:rsidP="00141632">
      <w:pPr>
        <w:spacing w:after="0" w:line="360" w:lineRule="auto"/>
        <w:jc w:val="both"/>
        <w:rPr>
          <w:rFonts w:ascii="Arial" w:eastAsia="Cambria" w:hAnsi="Arial" w:cs="Arial"/>
          <w:lang w:val="it-IT" w:bidi="ar-SA"/>
        </w:rPr>
      </w:pPr>
      <w:r>
        <w:rPr>
          <w:rFonts w:ascii="Arial" w:eastAsia="Cambria" w:hAnsi="Arial" w:cs="Arial"/>
          <w:lang w:val="it-IT" w:bidi="ar-SA"/>
        </w:rPr>
        <w:t xml:space="preserve">Dopo il </w:t>
      </w:r>
      <w:proofErr w:type="spellStart"/>
      <w:r>
        <w:rPr>
          <w:rFonts w:ascii="Arial" w:eastAsia="Cambria" w:hAnsi="Arial" w:cs="Arial"/>
          <w:lang w:val="it-IT" w:bidi="ar-SA"/>
        </w:rPr>
        <w:t>reveal</w:t>
      </w:r>
      <w:proofErr w:type="spellEnd"/>
      <w:r>
        <w:rPr>
          <w:rFonts w:ascii="Arial" w:eastAsia="Cambria" w:hAnsi="Arial" w:cs="Arial"/>
          <w:lang w:val="it-IT" w:bidi="ar-SA"/>
        </w:rPr>
        <w:t xml:space="preserve"> della E-PACE</w:t>
      </w:r>
      <w:r w:rsidR="00B11278" w:rsidRPr="00802C26">
        <w:rPr>
          <w:rFonts w:ascii="Arial" w:eastAsia="Cambria" w:hAnsi="Arial" w:cs="Arial"/>
          <w:lang w:val="it-IT" w:bidi="ar-SA"/>
        </w:rPr>
        <w:t>,</w:t>
      </w:r>
      <w:r w:rsidR="00141632" w:rsidRPr="00141632">
        <w:rPr>
          <w:rFonts w:ascii="Arial" w:eastAsia="Cambria" w:hAnsi="Arial" w:cs="Arial"/>
          <w:lang w:val="it-IT" w:bidi="ar-SA"/>
        </w:rPr>
        <w:t xml:space="preserve"> c’è stata una spettacolare performance musicale di Pete </w:t>
      </w:r>
      <w:proofErr w:type="spellStart"/>
      <w:r w:rsidR="00141632" w:rsidRPr="00141632">
        <w:rPr>
          <w:rFonts w:ascii="Arial" w:eastAsia="Cambria" w:hAnsi="Arial" w:cs="Arial"/>
          <w:lang w:val="it-IT" w:bidi="ar-SA"/>
        </w:rPr>
        <w:t>Tong</w:t>
      </w:r>
      <w:proofErr w:type="spellEnd"/>
      <w:r w:rsidR="00141632" w:rsidRPr="00141632">
        <w:rPr>
          <w:rFonts w:ascii="Arial" w:eastAsia="Cambria" w:hAnsi="Arial" w:cs="Arial"/>
          <w:lang w:val="it-IT" w:bidi="ar-SA"/>
        </w:rPr>
        <w:t xml:space="preserve"> &amp; The Heritage Orchestra che ha</w:t>
      </w:r>
      <w:r w:rsidR="00CE1966">
        <w:rPr>
          <w:rFonts w:ascii="Arial" w:eastAsia="Cambria" w:hAnsi="Arial" w:cs="Arial"/>
          <w:lang w:val="it-IT" w:bidi="ar-SA"/>
        </w:rPr>
        <w:t>nno</w:t>
      </w:r>
      <w:r w:rsidR="00141632" w:rsidRPr="00141632">
        <w:rPr>
          <w:rFonts w:ascii="Arial" w:eastAsia="Cambria" w:hAnsi="Arial" w:cs="Arial"/>
          <w:lang w:val="it-IT" w:bidi="ar-SA"/>
        </w:rPr>
        <w:t xml:space="preserve"> presentato i leggendari Ibiza </w:t>
      </w:r>
      <w:proofErr w:type="spellStart"/>
      <w:r w:rsidR="00141632" w:rsidRPr="00141632">
        <w:rPr>
          <w:rFonts w:ascii="Arial" w:eastAsia="Cambria" w:hAnsi="Arial" w:cs="Arial"/>
          <w:lang w:val="it-IT" w:bidi="ar-SA"/>
        </w:rPr>
        <w:t>Classics</w:t>
      </w:r>
      <w:proofErr w:type="spellEnd"/>
      <w:r w:rsidR="00141632" w:rsidRPr="00141632">
        <w:rPr>
          <w:rFonts w:ascii="Arial" w:eastAsia="Cambria" w:hAnsi="Arial" w:cs="Arial"/>
          <w:lang w:val="it-IT" w:bidi="ar-SA"/>
        </w:rPr>
        <w:t>. Per celebrare l’arrivo della nuova Jaguar E-P</w:t>
      </w:r>
      <w:r w:rsidR="004B4430">
        <w:rPr>
          <w:rFonts w:ascii="Arial" w:eastAsia="Cambria" w:hAnsi="Arial" w:cs="Arial"/>
          <w:lang w:val="it-IT" w:bidi="ar-SA"/>
        </w:rPr>
        <w:t xml:space="preserve">ACE, Pete ha collaborato con la cantautrice </w:t>
      </w:r>
      <w:proofErr w:type="spellStart"/>
      <w:r w:rsidR="004B4430">
        <w:rPr>
          <w:rFonts w:ascii="Arial" w:eastAsia="Cambria" w:hAnsi="Arial" w:cs="Arial"/>
          <w:lang w:val="it-IT" w:bidi="ar-SA"/>
        </w:rPr>
        <w:t>Raye</w:t>
      </w:r>
      <w:proofErr w:type="spellEnd"/>
      <w:r w:rsidR="004B4430">
        <w:rPr>
          <w:rFonts w:ascii="Arial" w:eastAsia="Cambria" w:hAnsi="Arial" w:cs="Arial"/>
          <w:lang w:val="it-IT" w:bidi="ar-SA"/>
        </w:rPr>
        <w:t xml:space="preserve"> per eseguire "</w:t>
      </w:r>
      <w:proofErr w:type="spellStart"/>
      <w:r w:rsidR="004B4430">
        <w:rPr>
          <w:rFonts w:ascii="Arial" w:eastAsia="Cambria" w:hAnsi="Arial" w:cs="Arial"/>
          <w:lang w:val="it-IT" w:bidi="ar-SA"/>
        </w:rPr>
        <w:t>You</w:t>
      </w:r>
      <w:proofErr w:type="spellEnd"/>
      <w:r w:rsidR="004B4430">
        <w:rPr>
          <w:rFonts w:ascii="Arial" w:eastAsia="Cambria" w:hAnsi="Arial" w:cs="Arial"/>
          <w:lang w:val="it-IT" w:bidi="ar-SA"/>
        </w:rPr>
        <w:t xml:space="preserve"> </w:t>
      </w:r>
      <w:proofErr w:type="spellStart"/>
      <w:r w:rsidR="004B4430">
        <w:rPr>
          <w:rFonts w:ascii="Arial" w:eastAsia="Cambria" w:hAnsi="Arial" w:cs="Arial"/>
          <w:lang w:val="it-IT" w:bidi="ar-SA"/>
        </w:rPr>
        <w:t>Don’t</w:t>
      </w:r>
      <w:proofErr w:type="spellEnd"/>
      <w:r w:rsidR="00141632" w:rsidRPr="00141632">
        <w:rPr>
          <w:rFonts w:ascii="Arial" w:eastAsia="Cambria" w:hAnsi="Arial" w:cs="Arial"/>
          <w:lang w:val="it-IT" w:bidi="ar-SA"/>
        </w:rPr>
        <w:t xml:space="preserve"> Know Me" di </w:t>
      </w:r>
      <w:proofErr w:type="spellStart"/>
      <w:r w:rsidR="00141632" w:rsidRPr="00141632">
        <w:rPr>
          <w:rFonts w:ascii="Arial" w:eastAsia="Cambria" w:hAnsi="Arial" w:cs="Arial"/>
          <w:lang w:val="it-IT" w:bidi="ar-SA"/>
        </w:rPr>
        <w:t>Jax</w:t>
      </w:r>
      <w:proofErr w:type="spellEnd"/>
      <w:r w:rsidR="00141632" w:rsidRPr="00141632">
        <w:rPr>
          <w:rFonts w:ascii="Arial" w:eastAsia="Cambria" w:hAnsi="Arial" w:cs="Arial"/>
          <w:lang w:val="it-IT" w:bidi="ar-SA"/>
        </w:rPr>
        <w:t xml:space="preserve"> Jones, con cui </w:t>
      </w:r>
      <w:proofErr w:type="spellStart"/>
      <w:r w:rsidR="00141632" w:rsidRPr="00141632">
        <w:rPr>
          <w:rFonts w:ascii="Arial" w:eastAsia="Cambria" w:hAnsi="Arial" w:cs="Arial"/>
          <w:lang w:val="it-IT" w:bidi="ar-SA"/>
        </w:rPr>
        <w:t>Raye</w:t>
      </w:r>
      <w:proofErr w:type="spellEnd"/>
      <w:r w:rsidR="00141632" w:rsidRPr="00141632">
        <w:rPr>
          <w:rFonts w:ascii="Arial" w:eastAsia="Cambria" w:hAnsi="Arial" w:cs="Arial"/>
          <w:lang w:val="it-IT" w:bidi="ar-SA"/>
        </w:rPr>
        <w:t xml:space="preserve"> ha ottenuto 130 milioni di visualizzazioni su </w:t>
      </w:r>
      <w:proofErr w:type="spellStart"/>
      <w:r w:rsidR="00141632" w:rsidRPr="00141632">
        <w:rPr>
          <w:rFonts w:ascii="Arial" w:eastAsia="Cambria" w:hAnsi="Arial" w:cs="Arial"/>
          <w:lang w:val="it-IT" w:bidi="ar-SA"/>
        </w:rPr>
        <w:t>Youtube</w:t>
      </w:r>
      <w:proofErr w:type="spellEnd"/>
      <w:r w:rsidR="00141632" w:rsidRPr="00141632">
        <w:rPr>
          <w:rFonts w:ascii="Arial" w:eastAsia="Cambria" w:hAnsi="Arial" w:cs="Arial"/>
          <w:lang w:val="it-IT" w:bidi="ar-SA"/>
        </w:rPr>
        <w:t xml:space="preserve"> e 230 milioni di play su </w:t>
      </w:r>
      <w:proofErr w:type="spellStart"/>
      <w:r w:rsidR="00141632" w:rsidRPr="00141632">
        <w:rPr>
          <w:rFonts w:ascii="Arial" w:eastAsia="Cambria" w:hAnsi="Arial" w:cs="Arial"/>
          <w:lang w:val="it-IT" w:bidi="ar-SA"/>
        </w:rPr>
        <w:t>Spotify</w:t>
      </w:r>
      <w:proofErr w:type="spellEnd"/>
      <w:r w:rsidR="00141632" w:rsidRPr="00141632">
        <w:rPr>
          <w:rFonts w:ascii="Arial" w:eastAsia="Cambria" w:hAnsi="Arial" w:cs="Arial"/>
          <w:lang w:val="it-IT" w:bidi="ar-SA"/>
        </w:rPr>
        <w:t>.</w:t>
      </w:r>
    </w:p>
    <w:p w:rsidR="00141632" w:rsidRPr="00141632" w:rsidRDefault="00141632" w:rsidP="00141632">
      <w:pPr>
        <w:spacing w:after="0" w:line="360" w:lineRule="auto"/>
        <w:jc w:val="both"/>
        <w:rPr>
          <w:rFonts w:ascii="Arial" w:eastAsia="Cambria" w:hAnsi="Arial" w:cs="Arial"/>
          <w:lang w:val="it-IT" w:bidi="ar-SA"/>
        </w:rPr>
      </w:pPr>
    </w:p>
    <w:p w:rsidR="00141632" w:rsidRPr="00141632" w:rsidRDefault="00141632" w:rsidP="00141632">
      <w:pPr>
        <w:spacing w:after="0" w:line="360" w:lineRule="auto"/>
        <w:jc w:val="both"/>
        <w:rPr>
          <w:rFonts w:ascii="Arial" w:eastAsia="Cambria" w:hAnsi="Arial" w:cs="Arial"/>
          <w:i/>
          <w:lang w:val="it-IT" w:bidi="ar-SA"/>
        </w:rPr>
      </w:pPr>
      <w:r w:rsidRPr="00141632">
        <w:rPr>
          <w:rFonts w:ascii="Arial" w:eastAsia="Cambria" w:hAnsi="Arial" w:cs="Arial"/>
          <w:b/>
          <w:lang w:val="it-IT" w:bidi="ar-SA"/>
        </w:rPr>
        <w:t xml:space="preserve">Pete </w:t>
      </w:r>
      <w:proofErr w:type="spellStart"/>
      <w:r w:rsidRPr="00141632">
        <w:rPr>
          <w:rFonts w:ascii="Arial" w:eastAsia="Cambria" w:hAnsi="Arial" w:cs="Arial"/>
          <w:b/>
          <w:lang w:val="it-IT" w:bidi="ar-SA"/>
        </w:rPr>
        <w:t>Tong</w:t>
      </w:r>
      <w:proofErr w:type="spellEnd"/>
      <w:r w:rsidRPr="00141632">
        <w:rPr>
          <w:rFonts w:ascii="Arial" w:eastAsia="Cambria" w:hAnsi="Arial" w:cs="Arial"/>
          <w:b/>
          <w:lang w:val="it-IT" w:bidi="ar-SA"/>
        </w:rPr>
        <w:t xml:space="preserve"> ha </w:t>
      </w:r>
      <w:r w:rsidR="004B4430">
        <w:rPr>
          <w:rFonts w:ascii="Arial" w:eastAsia="Cambria" w:hAnsi="Arial" w:cs="Arial"/>
          <w:b/>
          <w:lang w:val="it-IT" w:bidi="ar-SA"/>
        </w:rPr>
        <w:t>commentato</w:t>
      </w:r>
      <w:r w:rsidRPr="00141632">
        <w:rPr>
          <w:rFonts w:ascii="Arial" w:eastAsia="Cambria" w:hAnsi="Arial" w:cs="Arial"/>
          <w:lang w:val="it-IT" w:bidi="ar-SA"/>
        </w:rPr>
        <w:t xml:space="preserve">: </w:t>
      </w:r>
      <w:r w:rsidRPr="00141632">
        <w:rPr>
          <w:rFonts w:ascii="Arial" w:eastAsia="Cambria" w:hAnsi="Arial" w:cs="Arial"/>
          <w:i/>
          <w:lang w:val="it-IT" w:bidi="ar-SA"/>
        </w:rPr>
        <w:t xml:space="preserve">"Negli ultimi due anni ho sempre lavorato con </w:t>
      </w:r>
      <w:r w:rsidR="004B4430">
        <w:rPr>
          <w:rFonts w:ascii="Arial" w:eastAsia="Cambria" w:hAnsi="Arial" w:cs="Arial"/>
          <w:i/>
          <w:lang w:val="it-IT" w:bidi="ar-SA"/>
        </w:rPr>
        <w:t>t</w:t>
      </w:r>
      <w:r w:rsidRPr="00141632">
        <w:rPr>
          <w:rFonts w:ascii="Arial" w:eastAsia="Cambria" w:hAnsi="Arial" w:cs="Arial"/>
          <w:i/>
          <w:lang w:val="it-IT" w:bidi="ar-SA"/>
        </w:rPr>
        <w:t xml:space="preserve">he Heritage Orchestra, ma questa è la prima volta che partecipo a qualcosa di simile. È stato molto eccitante e sono contento di averne fatto parte. </w:t>
      </w:r>
      <w:r w:rsidR="009C6A4E">
        <w:rPr>
          <w:rFonts w:ascii="Arial" w:eastAsia="Cambria" w:hAnsi="Arial" w:cs="Arial"/>
          <w:i/>
          <w:lang w:val="it-IT" w:bidi="ar-SA"/>
        </w:rPr>
        <w:t xml:space="preserve">Il fatto che Jaguar abbia battuto il Guinness dei Primati è strabiliante. </w:t>
      </w:r>
      <w:r w:rsidRPr="00141632">
        <w:rPr>
          <w:rFonts w:ascii="Arial" w:eastAsia="Cambria" w:hAnsi="Arial" w:cs="Arial"/>
          <w:i/>
          <w:lang w:val="it-IT" w:bidi="ar-SA"/>
        </w:rPr>
        <w:t xml:space="preserve">Questo approccio creativo per il lancio della nuova Jaguar E-PACE ha ispirato la collaborazione tra me e </w:t>
      </w:r>
      <w:proofErr w:type="spellStart"/>
      <w:r w:rsidRPr="00141632">
        <w:rPr>
          <w:rFonts w:ascii="Arial" w:eastAsia="Cambria" w:hAnsi="Arial" w:cs="Arial"/>
          <w:i/>
          <w:lang w:val="it-IT" w:bidi="ar-SA"/>
        </w:rPr>
        <w:t>Raye</w:t>
      </w:r>
      <w:proofErr w:type="spellEnd"/>
      <w:r w:rsidRPr="00141632">
        <w:rPr>
          <w:rFonts w:ascii="Arial" w:eastAsia="Cambria" w:hAnsi="Arial" w:cs="Arial"/>
          <w:i/>
          <w:lang w:val="it-IT" w:bidi="ar-SA"/>
        </w:rPr>
        <w:t xml:space="preserve"> e ora stiamo pianificando di </w:t>
      </w:r>
      <w:r w:rsidR="004B4430">
        <w:rPr>
          <w:rFonts w:ascii="Arial" w:eastAsia="Cambria" w:hAnsi="Arial" w:cs="Arial"/>
          <w:i/>
          <w:lang w:val="it-IT" w:bidi="ar-SA"/>
        </w:rPr>
        <w:t>inserire</w:t>
      </w:r>
      <w:r w:rsidRPr="00141632">
        <w:rPr>
          <w:rFonts w:ascii="Arial" w:eastAsia="Cambria" w:hAnsi="Arial" w:cs="Arial"/>
          <w:i/>
          <w:lang w:val="it-IT" w:bidi="ar-SA"/>
        </w:rPr>
        <w:t xml:space="preserve"> il brano </w:t>
      </w:r>
      <w:r w:rsidR="004B4430">
        <w:rPr>
          <w:rFonts w:ascii="Arial" w:eastAsia="Cambria" w:hAnsi="Arial" w:cs="Arial"/>
          <w:i/>
          <w:lang w:val="it-IT" w:bidi="ar-SA"/>
        </w:rPr>
        <w:t>all’interno del</w:t>
      </w:r>
      <w:r w:rsidRPr="00141632">
        <w:rPr>
          <w:rFonts w:ascii="Arial" w:eastAsia="Cambria" w:hAnsi="Arial" w:cs="Arial"/>
          <w:i/>
          <w:lang w:val="it-IT" w:bidi="ar-SA"/>
        </w:rPr>
        <w:t xml:space="preserve"> mio nuovo album ".</w:t>
      </w:r>
    </w:p>
    <w:p w:rsidR="00141632" w:rsidRPr="00141632" w:rsidRDefault="00141632" w:rsidP="00141632">
      <w:pPr>
        <w:spacing w:after="0" w:line="360" w:lineRule="auto"/>
        <w:jc w:val="both"/>
        <w:rPr>
          <w:rFonts w:ascii="Arial" w:eastAsia="Cambria" w:hAnsi="Arial" w:cs="Arial"/>
          <w:lang w:val="it-IT" w:bidi="ar-SA"/>
        </w:rPr>
      </w:pPr>
    </w:p>
    <w:p w:rsidR="00E657E8" w:rsidRDefault="00141632" w:rsidP="00E657E8">
      <w:pPr>
        <w:spacing w:after="0" w:line="240" w:lineRule="auto"/>
        <w:rPr>
          <w:rFonts w:ascii="Arial" w:eastAsia="Cambria" w:hAnsi="Arial" w:cs="Arial"/>
          <w:b/>
          <w:lang w:val="it-IT" w:bidi="ar-SA"/>
        </w:rPr>
      </w:pPr>
      <w:r w:rsidRPr="00E657E8">
        <w:rPr>
          <w:rFonts w:ascii="Arial" w:eastAsia="Cambria" w:hAnsi="Arial" w:cs="Arial"/>
          <w:b/>
          <w:lang w:val="it-IT" w:bidi="ar-SA"/>
        </w:rPr>
        <w:t xml:space="preserve">Il </w:t>
      </w:r>
      <w:proofErr w:type="spellStart"/>
      <w:r w:rsidRPr="00E657E8">
        <w:rPr>
          <w:rFonts w:ascii="Arial" w:eastAsia="Cambria" w:hAnsi="Arial" w:cs="Arial"/>
          <w:b/>
          <w:lang w:val="it-IT" w:bidi="ar-SA"/>
        </w:rPr>
        <w:t>reveal</w:t>
      </w:r>
      <w:proofErr w:type="spellEnd"/>
      <w:r w:rsidRPr="00E657E8">
        <w:rPr>
          <w:rFonts w:ascii="Arial" w:eastAsia="Cambria" w:hAnsi="Arial" w:cs="Arial"/>
          <w:b/>
          <w:lang w:val="it-IT" w:bidi="ar-SA"/>
        </w:rPr>
        <w:t xml:space="preserve"> ufficiale della E-PACE che ha stabilito il GUINNESS WORLD RECORD™ </w:t>
      </w:r>
      <w:r w:rsidR="001F0B2D" w:rsidRPr="00E657E8">
        <w:rPr>
          <w:rFonts w:ascii="Arial" w:eastAsia="Cambria" w:hAnsi="Arial" w:cs="Arial"/>
          <w:b/>
          <w:lang w:val="it-IT" w:bidi="ar-SA"/>
        </w:rPr>
        <w:t>è disponibile al seguente link</w:t>
      </w:r>
      <w:r w:rsidRPr="00E657E8">
        <w:rPr>
          <w:rFonts w:ascii="Arial" w:eastAsia="Cambria" w:hAnsi="Arial" w:cs="Arial"/>
          <w:b/>
          <w:lang w:val="it-IT" w:bidi="ar-SA"/>
        </w:rPr>
        <w:t>:</w:t>
      </w:r>
      <w:r w:rsidR="00E657E8">
        <w:rPr>
          <w:rFonts w:ascii="Arial" w:eastAsia="Cambria" w:hAnsi="Arial" w:cs="Arial"/>
          <w:b/>
          <w:lang w:val="it-IT" w:bidi="ar-SA"/>
        </w:rPr>
        <w:t xml:space="preserve"> </w:t>
      </w:r>
    </w:p>
    <w:p w:rsidR="00E657E8" w:rsidRPr="00E657E8" w:rsidRDefault="00E657E8" w:rsidP="00E657E8">
      <w:pPr>
        <w:spacing w:after="0" w:line="240" w:lineRule="auto"/>
        <w:jc w:val="center"/>
        <w:rPr>
          <w:rFonts w:ascii="Arial" w:hAnsi="Arial" w:cs="Arial"/>
          <w:b/>
          <w:color w:val="0033CC"/>
          <w:lang w:val="it-IT"/>
        </w:rPr>
      </w:pPr>
      <w:hyperlink r:id="rId11" w:tgtFrame="_blank" w:history="1">
        <w:r w:rsidRPr="00E657E8">
          <w:rPr>
            <w:rStyle w:val="Collegamentoipertestuale"/>
            <w:rFonts w:ascii="Arial" w:hAnsi="Arial" w:cs="Arial"/>
            <w:b/>
            <w:color w:val="0033CC"/>
            <w:bdr w:val="none" w:sz="0" w:space="0" w:color="auto" w:frame="1"/>
            <w:shd w:val="clear" w:color="auto" w:fill="FFFFFF"/>
            <w:lang w:val="it-IT"/>
          </w:rPr>
          <w:t>https://youtu.b</w:t>
        </w:r>
        <w:r w:rsidRPr="00E657E8">
          <w:rPr>
            <w:rStyle w:val="Collegamentoipertestuale"/>
            <w:rFonts w:ascii="Arial" w:hAnsi="Arial" w:cs="Arial"/>
            <w:b/>
            <w:color w:val="0033CC"/>
            <w:bdr w:val="none" w:sz="0" w:space="0" w:color="auto" w:frame="1"/>
            <w:shd w:val="clear" w:color="auto" w:fill="FFFFFF"/>
            <w:lang w:val="it-IT"/>
          </w:rPr>
          <w:t>e</w:t>
        </w:r>
        <w:r w:rsidRPr="00E657E8">
          <w:rPr>
            <w:rStyle w:val="Collegamentoipertestuale"/>
            <w:rFonts w:ascii="Arial" w:hAnsi="Arial" w:cs="Arial"/>
            <w:b/>
            <w:color w:val="0033CC"/>
            <w:bdr w:val="none" w:sz="0" w:space="0" w:color="auto" w:frame="1"/>
            <w:shd w:val="clear" w:color="auto" w:fill="FFFFFF"/>
            <w:lang w:val="it-IT"/>
          </w:rPr>
          <w:t>/9yatAJVA_4E</w:t>
        </w:r>
      </w:hyperlink>
    </w:p>
    <w:p w:rsidR="00E657E8" w:rsidRPr="00E657E8" w:rsidRDefault="00E657E8" w:rsidP="00E657E8">
      <w:pPr>
        <w:rPr>
          <w:rFonts w:ascii="Arial" w:hAnsi="Arial" w:cs="Arial"/>
          <w:lang w:val="it-IT"/>
        </w:rPr>
      </w:pPr>
    </w:p>
    <w:p w:rsidR="001F0B2D" w:rsidRDefault="00141632" w:rsidP="00141632">
      <w:pPr>
        <w:spacing w:after="0" w:line="360" w:lineRule="auto"/>
        <w:jc w:val="both"/>
        <w:rPr>
          <w:rFonts w:ascii="Arial" w:eastAsia="Cambria" w:hAnsi="Arial" w:cs="Arial"/>
          <w:b/>
          <w:lang w:val="it-IT" w:bidi="ar-SA"/>
        </w:rPr>
      </w:pPr>
      <w:r w:rsidRPr="00141632">
        <w:rPr>
          <w:rFonts w:ascii="Arial" w:eastAsia="Cambria" w:hAnsi="Arial" w:cs="Arial"/>
          <w:b/>
          <w:lang w:val="it-IT" w:bidi="ar-SA"/>
        </w:rPr>
        <w:t xml:space="preserve">E-PACE: Connessa, Intelligente, Agile e Reattiva </w:t>
      </w:r>
    </w:p>
    <w:p w:rsidR="004B4430" w:rsidRPr="006265CA" w:rsidRDefault="004B4430" w:rsidP="00141632">
      <w:pPr>
        <w:spacing w:after="0" w:line="360" w:lineRule="auto"/>
        <w:jc w:val="both"/>
        <w:rPr>
          <w:rFonts w:ascii="Arial" w:eastAsia="Cambria" w:hAnsi="Arial" w:cs="Arial"/>
          <w:b/>
          <w:lang w:val="it-IT" w:bidi="ar-SA"/>
        </w:rPr>
      </w:pPr>
    </w:p>
    <w:p w:rsidR="00141632" w:rsidRPr="00141632" w:rsidRDefault="00141632" w:rsidP="00DB351A">
      <w:pPr>
        <w:spacing w:after="0" w:line="360" w:lineRule="auto"/>
        <w:jc w:val="both"/>
        <w:rPr>
          <w:rFonts w:ascii="Arial" w:eastAsia="Cambria" w:hAnsi="Arial" w:cs="Arial"/>
          <w:lang w:val="it-IT" w:bidi="ar-SA"/>
        </w:rPr>
      </w:pPr>
      <w:r w:rsidRPr="00141632">
        <w:rPr>
          <w:rFonts w:ascii="Arial" w:eastAsia="Cambria" w:hAnsi="Arial" w:cs="Arial"/>
          <w:lang w:val="it-IT" w:bidi="ar-SA"/>
        </w:rPr>
        <w:t xml:space="preserve">La Jaguar E-PACE è una vettura connessa e intelligente. Lo schermo </w:t>
      </w:r>
      <w:proofErr w:type="spellStart"/>
      <w:r w:rsidRPr="00141632">
        <w:rPr>
          <w:rFonts w:ascii="Arial" w:eastAsia="Cambria" w:hAnsi="Arial" w:cs="Arial"/>
          <w:lang w:val="it-IT" w:bidi="ar-SA"/>
        </w:rPr>
        <w:t>touchscreen</w:t>
      </w:r>
      <w:proofErr w:type="spellEnd"/>
      <w:r w:rsidRPr="00141632">
        <w:rPr>
          <w:rFonts w:ascii="Arial" w:eastAsia="Cambria" w:hAnsi="Arial" w:cs="Arial"/>
          <w:lang w:val="it-IT" w:bidi="ar-SA"/>
        </w:rPr>
        <w:t xml:space="preserve"> a 10 pollici di serie consente agli utenti di connettersi alle loro applicazioni preferite, come ad esempio </w:t>
      </w:r>
      <w:proofErr w:type="spellStart"/>
      <w:r w:rsidRPr="00141632">
        <w:rPr>
          <w:rFonts w:ascii="Arial" w:eastAsia="Cambria" w:hAnsi="Arial" w:cs="Arial"/>
          <w:iCs/>
          <w:lang w:val="it-IT" w:bidi="ar-SA"/>
        </w:rPr>
        <w:t>Spotify</w:t>
      </w:r>
      <w:proofErr w:type="spellEnd"/>
      <w:r w:rsidRPr="00141632">
        <w:rPr>
          <w:rFonts w:ascii="Arial" w:eastAsia="Cambria" w:hAnsi="Arial" w:cs="Arial"/>
          <w:lang w:val="it-IT" w:bidi="ar-SA"/>
        </w:rPr>
        <w:t xml:space="preserve">. Il sistema </w:t>
      </w:r>
      <w:proofErr w:type="spellStart"/>
      <w:r w:rsidRPr="00141632">
        <w:rPr>
          <w:rFonts w:ascii="Arial" w:eastAsia="Cambria" w:hAnsi="Arial" w:cs="Arial"/>
          <w:iCs/>
          <w:lang w:val="it-IT" w:bidi="ar-SA"/>
        </w:rPr>
        <w:t>InControl</w:t>
      </w:r>
      <w:proofErr w:type="spellEnd"/>
      <w:r w:rsidRPr="00141632">
        <w:rPr>
          <w:rFonts w:ascii="Arial" w:eastAsia="Cambria" w:hAnsi="Arial" w:cs="Arial"/>
          <w:lang w:val="it-IT" w:bidi="ar-SA"/>
        </w:rPr>
        <w:t xml:space="preserve"> di Jaguar Land Rover permette di mantenere in sicurezza il veicolo att</w:t>
      </w:r>
      <w:r w:rsidR="00B773B7">
        <w:rPr>
          <w:rFonts w:ascii="Arial" w:eastAsia="Cambria" w:hAnsi="Arial" w:cs="Arial"/>
          <w:lang w:val="it-IT" w:bidi="ar-SA"/>
        </w:rPr>
        <w:t>raverso la tracciabilità sullo</w:t>
      </w:r>
      <w:r w:rsidRPr="00141632">
        <w:rPr>
          <w:rFonts w:ascii="Arial" w:eastAsia="Cambria" w:hAnsi="Arial" w:cs="Arial"/>
          <w:lang w:val="it-IT" w:bidi="ar-SA"/>
        </w:rPr>
        <w:t xml:space="preserve"> </w:t>
      </w:r>
      <w:proofErr w:type="spellStart"/>
      <w:r w:rsidRPr="00141632">
        <w:rPr>
          <w:rFonts w:ascii="Arial" w:eastAsia="Cambria" w:hAnsi="Arial" w:cs="Arial"/>
          <w:lang w:val="it-IT" w:bidi="ar-SA"/>
        </w:rPr>
        <w:t>smartphone</w:t>
      </w:r>
      <w:proofErr w:type="spellEnd"/>
      <w:r w:rsidRPr="00141632">
        <w:rPr>
          <w:rFonts w:ascii="Arial" w:eastAsia="Cambria" w:hAnsi="Arial" w:cs="Arial"/>
          <w:lang w:val="it-IT" w:bidi="ar-SA"/>
        </w:rPr>
        <w:t>. Inoltre, in caso di incidente</w:t>
      </w:r>
      <w:r w:rsidR="004B4430">
        <w:rPr>
          <w:rFonts w:ascii="Arial" w:eastAsia="Cambria" w:hAnsi="Arial" w:cs="Arial"/>
          <w:lang w:val="it-IT" w:bidi="ar-SA"/>
        </w:rPr>
        <w:t>, il sistema</w:t>
      </w:r>
      <w:r w:rsidRPr="00141632">
        <w:rPr>
          <w:rFonts w:ascii="Arial" w:eastAsia="Cambria" w:hAnsi="Arial" w:cs="Arial"/>
          <w:lang w:val="it-IT" w:bidi="ar-SA"/>
        </w:rPr>
        <w:t xml:space="preserve"> avvisa automaticamente i servizi di emergenza</w:t>
      </w:r>
      <w:r w:rsidR="00B11278">
        <w:rPr>
          <w:rFonts w:ascii="Arial" w:eastAsia="Cambria" w:hAnsi="Arial" w:cs="Arial"/>
          <w:lang w:val="it-IT" w:bidi="ar-SA"/>
        </w:rPr>
        <w:t xml:space="preserve"> e </w:t>
      </w:r>
      <w:r w:rsidRPr="00141632">
        <w:rPr>
          <w:rFonts w:ascii="Arial" w:eastAsia="Cambria" w:hAnsi="Arial" w:cs="Arial"/>
          <w:lang w:val="it-IT" w:bidi="ar-SA"/>
        </w:rPr>
        <w:t>prima di intraprendere un viaggio è possibile controllare i livelli di carburante oppure temperare l’abitacolo della vettura a proprio piacimento</w:t>
      </w:r>
      <w:r w:rsidR="00B773B7">
        <w:rPr>
          <w:rFonts w:ascii="Arial" w:eastAsia="Cambria" w:hAnsi="Arial" w:cs="Arial"/>
          <w:lang w:val="it-IT" w:bidi="ar-SA"/>
        </w:rPr>
        <w:t>,</w:t>
      </w:r>
      <w:r w:rsidRPr="00141632">
        <w:rPr>
          <w:rFonts w:ascii="Arial" w:eastAsia="Cambria" w:hAnsi="Arial" w:cs="Arial"/>
          <w:lang w:val="it-IT" w:bidi="ar-SA"/>
        </w:rPr>
        <w:t xml:space="preserve"> sempre attraverso lo </w:t>
      </w:r>
      <w:proofErr w:type="spellStart"/>
      <w:r w:rsidRPr="00141632">
        <w:rPr>
          <w:rFonts w:ascii="Arial" w:eastAsia="Cambria" w:hAnsi="Arial" w:cs="Arial"/>
          <w:lang w:val="it-IT" w:bidi="ar-SA"/>
        </w:rPr>
        <w:t>smartphone</w:t>
      </w:r>
      <w:proofErr w:type="spellEnd"/>
      <w:r w:rsidRPr="00141632">
        <w:rPr>
          <w:rFonts w:ascii="Arial" w:eastAsia="Cambria" w:hAnsi="Arial" w:cs="Arial"/>
          <w:lang w:val="it-IT" w:bidi="ar-SA"/>
        </w:rPr>
        <w:t xml:space="preserve"> o lo </w:t>
      </w:r>
      <w:proofErr w:type="spellStart"/>
      <w:r w:rsidRPr="00141632">
        <w:rPr>
          <w:rFonts w:ascii="Arial" w:eastAsia="Cambria" w:hAnsi="Arial" w:cs="Arial"/>
          <w:lang w:val="it-IT" w:bidi="ar-SA"/>
        </w:rPr>
        <w:t>smartwatch</w:t>
      </w:r>
      <w:proofErr w:type="spellEnd"/>
      <w:r w:rsidRPr="00141632">
        <w:rPr>
          <w:rFonts w:ascii="Arial" w:eastAsia="Cambria" w:hAnsi="Arial" w:cs="Arial"/>
          <w:lang w:val="it-IT" w:bidi="ar-SA"/>
        </w:rPr>
        <w:t xml:space="preserve"> utilizzando l’</w:t>
      </w:r>
      <w:proofErr w:type="spellStart"/>
      <w:r w:rsidRPr="00141632">
        <w:rPr>
          <w:rFonts w:ascii="Arial" w:eastAsia="Cambria" w:hAnsi="Arial" w:cs="Arial"/>
          <w:iCs/>
          <w:lang w:val="it-IT" w:bidi="ar-SA"/>
        </w:rPr>
        <w:t>InControl</w:t>
      </w:r>
      <w:proofErr w:type="spellEnd"/>
      <w:r w:rsidRPr="00141632">
        <w:rPr>
          <w:rFonts w:ascii="Arial" w:eastAsia="Cambria" w:hAnsi="Arial" w:cs="Arial"/>
          <w:lang w:val="it-IT" w:bidi="ar-SA"/>
        </w:rPr>
        <w:t xml:space="preserve">. </w:t>
      </w:r>
    </w:p>
    <w:p w:rsidR="00141632" w:rsidRPr="00141632" w:rsidRDefault="00141632" w:rsidP="00DB351A">
      <w:pPr>
        <w:spacing w:after="0" w:line="360" w:lineRule="auto"/>
        <w:jc w:val="both"/>
        <w:rPr>
          <w:rFonts w:ascii="Arial" w:eastAsia="Cambria" w:hAnsi="Arial" w:cs="Arial"/>
          <w:lang w:val="it-IT" w:bidi="ar-SA"/>
        </w:rPr>
      </w:pPr>
    </w:p>
    <w:p w:rsidR="00141632" w:rsidRDefault="00141632" w:rsidP="00DB351A">
      <w:pPr>
        <w:spacing w:line="360" w:lineRule="auto"/>
        <w:jc w:val="both"/>
        <w:rPr>
          <w:rFonts w:ascii="Arial" w:hAnsi="Arial"/>
          <w:lang w:val="it-IT"/>
        </w:rPr>
      </w:pPr>
      <w:r w:rsidRPr="00141632">
        <w:rPr>
          <w:rFonts w:ascii="Arial" w:hAnsi="Arial"/>
          <w:lang w:val="it-IT"/>
        </w:rPr>
        <w:t xml:space="preserve">La connettività digitale è presente in tutto l’abitacolo, per rispondere alla necessità delle famiglie di oggi. La vettura offre fino a quattro prese da 12 volt e cinque porte USB, oltre a un </w:t>
      </w:r>
      <w:proofErr w:type="spellStart"/>
      <w:r w:rsidRPr="00141632">
        <w:rPr>
          <w:rFonts w:ascii="Arial" w:hAnsi="Arial"/>
          <w:lang w:val="it-IT"/>
        </w:rPr>
        <w:t>hotspot</w:t>
      </w:r>
      <w:proofErr w:type="spellEnd"/>
      <w:r w:rsidRPr="00141632">
        <w:rPr>
          <w:rFonts w:ascii="Arial" w:hAnsi="Arial"/>
          <w:lang w:val="it-IT"/>
        </w:rPr>
        <w:t xml:space="preserve"> Wi-Fi 4G che consente di connettere fino a otto dispositivi contemporaneamente. </w:t>
      </w:r>
    </w:p>
    <w:p w:rsidR="00E45CA3" w:rsidRDefault="00141632" w:rsidP="00141632">
      <w:pPr>
        <w:spacing w:after="0" w:line="360" w:lineRule="auto"/>
        <w:jc w:val="both"/>
        <w:rPr>
          <w:rFonts w:ascii="Arial" w:eastAsia="Cambria" w:hAnsi="Arial" w:cs="Arial"/>
          <w:lang w:val="it-IT" w:bidi="ar-SA"/>
        </w:rPr>
      </w:pPr>
      <w:r w:rsidRPr="00141632">
        <w:rPr>
          <w:rFonts w:ascii="Arial" w:eastAsia="Cambria" w:hAnsi="Arial" w:cs="Arial"/>
          <w:lang w:val="it-IT" w:bidi="ar-SA"/>
        </w:rPr>
        <w:t xml:space="preserve">La E-PACE ha uno spazio interno eccezionale per la sua classe. Il SUV compatto è in grado di ospitare cinque </w:t>
      </w:r>
      <w:r w:rsidR="00033303">
        <w:rPr>
          <w:rFonts w:ascii="Arial" w:eastAsia="Cambria" w:hAnsi="Arial" w:cs="Arial"/>
          <w:lang w:val="it-IT" w:bidi="ar-SA"/>
        </w:rPr>
        <w:t>passeggeri</w:t>
      </w:r>
      <w:r w:rsidRPr="00141632">
        <w:rPr>
          <w:rFonts w:ascii="Arial" w:eastAsia="Cambria" w:hAnsi="Arial" w:cs="Arial"/>
          <w:lang w:val="it-IT" w:bidi="ar-SA"/>
        </w:rPr>
        <w:t xml:space="preserve"> in assoluto comfort</w:t>
      </w:r>
      <w:r w:rsidR="00033303">
        <w:rPr>
          <w:rFonts w:ascii="Arial" w:eastAsia="Cambria" w:hAnsi="Arial" w:cs="Arial"/>
          <w:lang w:val="it-IT" w:bidi="ar-SA"/>
        </w:rPr>
        <w:t>,</w:t>
      </w:r>
      <w:r w:rsidRPr="00141632">
        <w:rPr>
          <w:rFonts w:ascii="Arial" w:eastAsia="Cambria" w:hAnsi="Arial" w:cs="Arial"/>
          <w:lang w:val="it-IT" w:bidi="ar-SA"/>
        </w:rPr>
        <w:t xml:space="preserve"> con un generoso spazio per le gambe. </w:t>
      </w:r>
    </w:p>
    <w:p w:rsidR="00141632" w:rsidRPr="00141632" w:rsidRDefault="00141632" w:rsidP="00141632">
      <w:pPr>
        <w:spacing w:after="0" w:line="360" w:lineRule="auto"/>
        <w:jc w:val="both"/>
        <w:rPr>
          <w:rFonts w:ascii="Arial" w:eastAsia="Cambria" w:hAnsi="Arial" w:cs="Arial"/>
          <w:lang w:val="it-IT" w:bidi="ar-SA"/>
        </w:rPr>
      </w:pPr>
      <w:r w:rsidRPr="00141632">
        <w:rPr>
          <w:rFonts w:ascii="Arial" w:eastAsia="Cambria" w:hAnsi="Arial" w:cs="Arial"/>
          <w:lang w:val="it-IT" w:bidi="ar-SA"/>
        </w:rPr>
        <w:lastRenderedPageBreak/>
        <w:t xml:space="preserve">La sofisticata architettura della sospensione posteriore </w:t>
      </w:r>
      <w:proofErr w:type="spellStart"/>
      <w:r w:rsidRPr="00141632">
        <w:rPr>
          <w:rFonts w:ascii="Arial" w:eastAsia="Cambria" w:hAnsi="Arial" w:cs="Arial"/>
          <w:lang w:val="it-IT" w:bidi="ar-SA"/>
        </w:rPr>
        <w:t>Integral</w:t>
      </w:r>
      <w:proofErr w:type="spellEnd"/>
      <w:r w:rsidRPr="00141632">
        <w:rPr>
          <w:rFonts w:ascii="Arial" w:eastAsia="Cambria" w:hAnsi="Arial" w:cs="Arial"/>
          <w:lang w:val="it-IT" w:bidi="ar-SA"/>
        </w:rPr>
        <w:t xml:space="preserve"> Link consente di disporre di </w:t>
      </w:r>
      <w:r w:rsidR="00B773B7">
        <w:rPr>
          <w:rFonts w:ascii="Arial" w:eastAsia="Cambria" w:hAnsi="Arial" w:cs="Arial"/>
          <w:lang w:val="it-IT" w:bidi="ar-SA"/>
        </w:rPr>
        <w:t xml:space="preserve">un </w:t>
      </w:r>
      <w:r w:rsidR="00033303">
        <w:rPr>
          <w:rFonts w:ascii="Arial" w:eastAsia="Cambria" w:hAnsi="Arial" w:cs="Arial"/>
          <w:lang w:val="it-IT" w:bidi="ar-SA"/>
        </w:rPr>
        <w:t>grande vano bagagli ed è</w:t>
      </w:r>
      <w:r w:rsidRPr="00141632">
        <w:rPr>
          <w:rFonts w:ascii="Arial" w:eastAsia="Cambria" w:hAnsi="Arial" w:cs="Arial"/>
          <w:lang w:val="it-IT" w:bidi="ar-SA"/>
        </w:rPr>
        <w:t xml:space="preserve"> in grado di ospitare un passeggino, un set di mazze da golf e una valigia di generose dimensioni. </w:t>
      </w:r>
    </w:p>
    <w:p w:rsidR="00141632" w:rsidRPr="00141632" w:rsidRDefault="00141632" w:rsidP="00141632">
      <w:pPr>
        <w:spacing w:line="360" w:lineRule="auto"/>
        <w:jc w:val="both"/>
        <w:rPr>
          <w:rFonts w:ascii="Arial" w:hAnsi="Arial"/>
          <w:lang w:val="it-IT"/>
        </w:rPr>
      </w:pPr>
      <w:r w:rsidRPr="00141632">
        <w:rPr>
          <w:rFonts w:ascii="Arial" w:hAnsi="Arial"/>
          <w:lang w:val="it-IT"/>
        </w:rPr>
        <w:t xml:space="preserve">Il </w:t>
      </w:r>
      <w:proofErr w:type="spellStart"/>
      <w:r w:rsidRPr="00141632">
        <w:rPr>
          <w:rFonts w:ascii="Arial" w:hAnsi="Arial"/>
          <w:bCs/>
          <w:lang w:val="it-IT"/>
        </w:rPr>
        <w:t>Configurable</w:t>
      </w:r>
      <w:proofErr w:type="spellEnd"/>
      <w:r w:rsidRPr="00141632">
        <w:rPr>
          <w:rFonts w:ascii="Arial" w:hAnsi="Arial"/>
          <w:bCs/>
          <w:lang w:val="it-IT"/>
        </w:rPr>
        <w:t xml:space="preserve"> Dynamics</w:t>
      </w:r>
      <w:r w:rsidRPr="00141632">
        <w:rPr>
          <w:rFonts w:ascii="Arial" w:hAnsi="Arial"/>
          <w:lang w:val="it-IT"/>
        </w:rPr>
        <w:t xml:space="preserve"> offre al guidatore un maggiore controllo, grazie alla possibilità di personalizzare le impostazioni dell’acceleratore, della trasmissione automatica, dello sterzo e, laddove presente, del sistema di sospensioni </w:t>
      </w:r>
      <w:proofErr w:type="spellStart"/>
      <w:r w:rsidRPr="00141632">
        <w:rPr>
          <w:rFonts w:ascii="Arial" w:hAnsi="Arial"/>
          <w:lang w:val="it-IT"/>
        </w:rPr>
        <w:t>Adaptive</w:t>
      </w:r>
      <w:proofErr w:type="spellEnd"/>
      <w:r w:rsidRPr="00141632">
        <w:rPr>
          <w:rFonts w:ascii="Arial" w:hAnsi="Arial"/>
          <w:lang w:val="it-IT"/>
        </w:rPr>
        <w:t xml:space="preserve"> Dynamics. Questa tecnologia rileva gli input del guidatore, i movimenti del corpo vettura e del volante, caricando preventivamente le sospensioni e regolando l’ammortizzazione in modo da migliorare la stabilità e l’agilità in ogni condizione di guida. </w:t>
      </w:r>
    </w:p>
    <w:p w:rsidR="00141632" w:rsidRPr="00141632" w:rsidRDefault="00141632" w:rsidP="00141632">
      <w:pPr>
        <w:spacing w:line="360" w:lineRule="auto"/>
        <w:jc w:val="both"/>
        <w:rPr>
          <w:rFonts w:ascii="Arial" w:hAnsi="Arial" w:cs="Arial"/>
          <w:lang w:val="it-IT"/>
        </w:rPr>
      </w:pPr>
      <w:r w:rsidRPr="00141632">
        <w:rPr>
          <w:rFonts w:ascii="Arial" w:hAnsi="Arial"/>
          <w:lang w:val="it-IT"/>
        </w:rPr>
        <w:t xml:space="preserve">La E-PACE è disponibile con una gamma di potenti ed efficienti motori diesel e benzina </w:t>
      </w:r>
      <w:proofErr w:type="spellStart"/>
      <w:r w:rsidRPr="00141632">
        <w:rPr>
          <w:rFonts w:ascii="Arial" w:hAnsi="Arial"/>
          <w:lang w:val="it-IT"/>
        </w:rPr>
        <w:t>Ingenium</w:t>
      </w:r>
      <w:proofErr w:type="spellEnd"/>
      <w:r w:rsidRPr="00141632">
        <w:rPr>
          <w:rFonts w:ascii="Arial" w:hAnsi="Arial"/>
          <w:lang w:val="it-IT"/>
        </w:rPr>
        <w:t xml:space="preserve">. Il propulsore turbo a benzina da 300 CV spinge la E-PACE da 0 </w:t>
      </w:r>
      <w:r w:rsidR="005604BE">
        <w:rPr>
          <w:rFonts w:ascii="Arial" w:hAnsi="Arial"/>
          <w:lang w:val="it-IT"/>
        </w:rPr>
        <w:t xml:space="preserve">a </w:t>
      </w:r>
      <w:r w:rsidRPr="00141632">
        <w:rPr>
          <w:rFonts w:ascii="Arial" w:hAnsi="Arial"/>
          <w:lang w:val="it-IT"/>
        </w:rPr>
        <w:t xml:space="preserve">100 km/h in soli 6,4 secondi, prima di raggiungere una velocità massima </w:t>
      </w:r>
      <w:r w:rsidR="005604BE" w:rsidRPr="00141632">
        <w:rPr>
          <w:rFonts w:ascii="Arial" w:hAnsi="Arial"/>
          <w:lang w:val="it-IT"/>
        </w:rPr>
        <w:t>di 243 km/h</w:t>
      </w:r>
      <w:r w:rsidR="005604BE">
        <w:rPr>
          <w:rFonts w:ascii="Arial" w:hAnsi="Arial"/>
          <w:lang w:val="it-IT"/>
        </w:rPr>
        <w:t>,</w:t>
      </w:r>
      <w:r w:rsidR="005604BE" w:rsidRPr="00141632">
        <w:rPr>
          <w:rFonts w:ascii="Arial" w:hAnsi="Arial"/>
          <w:lang w:val="it-IT"/>
        </w:rPr>
        <w:t xml:space="preserve"> </w:t>
      </w:r>
      <w:r w:rsidRPr="00141632">
        <w:rPr>
          <w:rFonts w:ascii="Arial" w:hAnsi="Arial"/>
          <w:lang w:val="it-IT"/>
        </w:rPr>
        <w:t xml:space="preserve">limitata elettronicamente. Per coloro che desiderano la massima efficienza, la versione diesel </w:t>
      </w:r>
      <w:proofErr w:type="spellStart"/>
      <w:r w:rsidRPr="00141632">
        <w:rPr>
          <w:rFonts w:ascii="Arial" w:hAnsi="Arial"/>
          <w:lang w:val="it-IT"/>
        </w:rPr>
        <w:t>Ingenium</w:t>
      </w:r>
      <w:proofErr w:type="spellEnd"/>
      <w:r w:rsidRPr="00141632">
        <w:rPr>
          <w:rFonts w:ascii="Arial" w:hAnsi="Arial"/>
          <w:lang w:val="it-IT"/>
        </w:rPr>
        <w:t xml:space="preserve"> da 150 CV a trazione anteriore </w:t>
      </w:r>
      <w:r w:rsidR="005604BE">
        <w:rPr>
          <w:rFonts w:ascii="Arial" w:hAnsi="Arial"/>
          <w:lang w:val="it-IT"/>
        </w:rPr>
        <w:t>consente</w:t>
      </w:r>
      <w:r w:rsidRPr="00141632">
        <w:rPr>
          <w:rFonts w:ascii="Arial" w:hAnsi="Arial"/>
          <w:lang w:val="it-IT"/>
        </w:rPr>
        <w:t xml:space="preserve"> emissioni di CO</w:t>
      </w:r>
      <w:r w:rsidRPr="00141632">
        <w:rPr>
          <w:rFonts w:ascii="Arial" w:hAnsi="Arial"/>
          <w:vertAlign w:val="subscript"/>
          <w:lang w:val="it-IT"/>
        </w:rPr>
        <w:t>2</w:t>
      </w:r>
      <w:r w:rsidRPr="00141632">
        <w:rPr>
          <w:rFonts w:ascii="Arial" w:hAnsi="Arial"/>
          <w:lang w:val="it-IT"/>
        </w:rPr>
        <w:t xml:space="preserve"> di soli 124 g/km.</w:t>
      </w:r>
    </w:p>
    <w:p w:rsidR="00141632" w:rsidRPr="00141632" w:rsidRDefault="00141632" w:rsidP="00141632">
      <w:pPr>
        <w:spacing w:after="0" w:line="360" w:lineRule="auto"/>
        <w:jc w:val="both"/>
        <w:rPr>
          <w:rFonts w:ascii="Arial" w:eastAsia="Cambria" w:hAnsi="Arial" w:cs="Arial"/>
          <w:i/>
          <w:lang w:val="it-IT" w:bidi="ar-SA"/>
        </w:rPr>
      </w:pPr>
      <w:r w:rsidRPr="00141632">
        <w:rPr>
          <w:rFonts w:ascii="Arial" w:eastAsia="Cambria" w:hAnsi="Arial" w:cs="Arial"/>
          <w:b/>
          <w:lang w:val="it-IT" w:bidi="ar-SA"/>
        </w:rPr>
        <w:t xml:space="preserve">Alan </w:t>
      </w:r>
      <w:proofErr w:type="spellStart"/>
      <w:r w:rsidRPr="00141632">
        <w:rPr>
          <w:rFonts w:ascii="Arial" w:eastAsia="Cambria" w:hAnsi="Arial" w:cs="Arial"/>
          <w:b/>
          <w:lang w:val="it-IT" w:bidi="ar-SA"/>
        </w:rPr>
        <w:t>Volkaerts</w:t>
      </w:r>
      <w:proofErr w:type="spellEnd"/>
      <w:r w:rsidRPr="00141632">
        <w:rPr>
          <w:rFonts w:ascii="Arial" w:eastAsia="Cambria" w:hAnsi="Arial" w:cs="Arial"/>
          <w:b/>
          <w:lang w:val="it-IT" w:bidi="ar-SA"/>
        </w:rPr>
        <w:t>, Jaguar E-PACE</w:t>
      </w:r>
      <w:r w:rsidRPr="00141632">
        <w:rPr>
          <w:rFonts w:ascii="Arial" w:eastAsia="Cambria" w:hAnsi="Arial" w:cs="Arial"/>
          <w:b/>
          <w:iCs/>
          <w:lang w:val="it-IT" w:bidi="ar-SA"/>
        </w:rPr>
        <w:t xml:space="preserve"> </w:t>
      </w:r>
      <w:proofErr w:type="spellStart"/>
      <w:r w:rsidRPr="00141632">
        <w:rPr>
          <w:rFonts w:ascii="Arial" w:eastAsia="Cambria" w:hAnsi="Arial" w:cs="Arial"/>
          <w:b/>
          <w:iCs/>
          <w:lang w:val="it-IT" w:bidi="ar-SA"/>
        </w:rPr>
        <w:t>Vehicle</w:t>
      </w:r>
      <w:proofErr w:type="spellEnd"/>
      <w:r w:rsidRPr="00141632">
        <w:rPr>
          <w:rFonts w:ascii="Arial" w:eastAsia="Cambria" w:hAnsi="Arial" w:cs="Arial"/>
          <w:b/>
          <w:iCs/>
          <w:lang w:val="it-IT" w:bidi="ar-SA"/>
        </w:rPr>
        <w:t xml:space="preserve"> Line </w:t>
      </w:r>
      <w:proofErr w:type="spellStart"/>
      <w:r w:rsidRPr="00141632">
        <w:rPr>
          <w:rFonts w:ascii="Arial" w:eastAsia="Cambria" w:hAnsi="Arial" w:cs="Arial"/>
          <w:b/>
          <w:iCs/>
          <w:lang w:val="it-IT" w:bidi="ar-SA"/>
        </w:rPr>
        <w:t>Director</w:t>
      </w:r>
      <w:proofErr w:type="spellEnd"/>
      <w:r w:rsidRPr="00141632">
        <w:rPr>
          <w:rFonts w:ascii="Arial" w:eastAsia="Cambria" w:hAnsi="Arial" w:cs="Arial"/>
          <w:b/>
          <w:lang w:val="it-IT" w:bidi="ar-SA"/>
        </w:rPr>
        <w:t>, ha detto</w:t>
      </w:r>
      <w:r w:rsidRPr="00141632">
        <w:rPr>
          <w:rFonts w:ascii="Arial" w:eastAsia="Cambria" w:hAnsi="Arial" w:cs="Arial"/>
          <w:lang w:val="it-IT" w:bidi="ar-SA"/>
        </w:rPr>
        <w:t xml:space="preserve">: </w:t>
      </w:r>
      <w:r w:rsidR="005604BE" w:rsidRPr="005604BE">
        <w:rPr>
          <w:rFonts w:ascii="Arial" w:eastAsia="Cambria" w:hAnsi="Arial" w:cs="Arial"/>
          <w:i/>
          <w:lang w:val="it-IT" w:bidi="ar-SA"/>
        </w:rPr>
        <w:t>“</w:t>
      </w:r>
      <w:r w:rsidRPr="00141632">
        <w:rPr>
          <w:rFonts w:ascii="Arial" w:hAnsi="Arial"/>
          <w:i/>
          <w:lang w:val="it-IT"/>
        </w:rPr>
        <w:t xml:space="preserve">La E-PACE è la sintesi perfetta di due mondi, in cui si uniscono la dinamicità di guida delle sportive Jaguar con la praticità di un SUV compatto. L’ultima arrivata nella famiglia PACE offre comfort, interni spaziosi e intelligenti possibilità di stivaggio, oltre ad una grande maneggevolezza e ai più innovativi motori diesel e benzina </w:t>
      </w:r>
      <w:proofErr w:type="spellStart"/>
      <w:r w:rsidRPr="00141632">
        <w:rPr>
          <w:rFonts w:ascii="Arial" w:hAnsi="Arial"/>
          <w:i/>
          <w:lang w:val="it-IT"/>
        </w:rPr>
        <w:t>Ingenium</w:t>
      </w:r>
      <w:proofErr w:type="spellEnd"/>
      <w:r w:rsidRPr="00141632">
        <w:rPr>
          <w:rFonts w:ascii="Arial" w:hAnsi="Arial"/>
          <w:i/>
          <w:lang w:val="it-IT"/>
        </w:rPr>
        <w:t xml:space="preserve"> di Jaguar Land Rover.”</w:t>
      </w:r>
      <w:r w:rsidRPr="00141632">
        <w:rPr>
          <w:rFonts w:ascii="Arial" w:eastAsia="Cambria" w:hAnsi="Arial" w:cs="Arial"/>
          <w:b/>
          <w:lang w:val="it-IT" w:bidi="ar-SA"/>
        </w:rPr>
        <w:t xml:space="preserve"> </w:t>
      </w:r>
    </w:p>
    <w:p w:rsidR="00141632" w:rsidRPr="00141632" w:rsidRDefault="00141632" w:rsidP="00141632">
      <w:pPr>
        <w:spacing w:after="0" w:line="360" w:lineRule="auto"/>
        <w:jc w:val="both"/>
        <w:rPr>
          <w:rFonts w:ascii="Arial" w:eastAsia="Cambria" w:hAnsi="Arial" w:cs="Arial"/>
          <w:lang w:val="it-IT" w:bidi="ar-SA"/>
        </w:rPr>
      </w:pPr>
      <w:r w:rsidRPr="00141632">
        <w:rPr>
          <w:rFonts w:ascii="Arial" w:eastAsia="Cambria" w:hAnsi="Arial" w:cs="Arial"/>
          <w:lang w:val="it-IT" w:bidi="ar-SA"/>
        </w:rPr>
        <w:t xml:space="preserve"> </w:t>
      </w:r>
    </w:p>
    <w:p w:rsidR="00141632" w:rsidRPr="00141632" w:rsidRDefault="00141632" w:rsidP="006265CA">
      <w:pPr>
        <w:spacing w:line="360" w:lineRule="auto"/>
        <w:jc w:val="both"/>
        <w:rPr>
          <w:rFonts w:ascii="Arial" w:hAnsi="Arial" w:cs="Arial"/>
          <w:lang w:val="it-IT"/>
        </w:rPr>
      </w:pPr>
      <w:r w:rsidRPr="00141632">
        <w:rPr>
          <w:rFonts w:ascii="Arial" w:hAnsi="Arial"/>
          <w:lang w:val="it-IT"/>
        </w:rPr>
        <w:t xml:space="preserve">Il sistema </w:t>
      </w:r>
      <w:r w:rsidRPr="005604BE">
        <w:rPr>
          <w:rFonts w:ascii="Arial" w:hAnsi="Arial"/>
          <w:b/>
          <w:lang w:val="it-IT"/>
        </w:rPr>
        <w:t xml:space="preserve">Active </w:t>
      </w:r>
      <w:proofErr w:type="spellStart"/>
      <w:r w:rsidRPr="005604BE">
        <w:rPr>
          <w:rFonts w:ascii="Arial" w:hAnsi="Arial"/>
          <w:b/>
          <w:lang w:val="it-IT"/>
        </w:rPr>
        <w:t>Driveline</w:t>
      </w:r>
      <w:proofErr w:type="spellEnd"/>
      <w:r w:rsidRPr="005604BE">
        <w:rPr>
          <w:rFonts w:ascii="Arial" w:hAnsi="Arial"/>
          <w:b/>
          <w:lang w:val="it-IT"/>
        </w:rPr>
        <w:t xml:space="preserve"> </w:t>
      </w:r>
      <w:proofErr w:type="spellStart"/>
      <w:r w:rsidRPr="005604BE">
        <w:rPr>
          <w:rFonts w:ascii="Arial" w:hAnsi="Arial"/>
          <w:b/>
          <w:lang w:val="it-IT"/>
        </w:rPr>
        <w:t>All</w:t>
      </w:r>
      <w:proofErr w:type="spellEnd"/>
      <w:r w:rsidRPr="005604BE">
        <w:rPr>
          <w:rFonts w:ascii="Arial" w:hAnsi="Arial"/>
          <w:b/>
          <w:lang w:val="it-IT"/>
        </w:rPr>
        <w:t>-Wheel Drive</w:t>
      </w:r>
      <w:r w:rsidRPr="00141632">
        <w:rPr>
          <w:rFonts w:ascii="Arial" w:hAnsi="Arial"/>
          <w:lang w:val="it-IT"/>
        </w:rPr>
        <w:t xml:space="preserve"> della </w:t>
      </w:r>
      <w:r w:rsidRPr="005604BE">
        <w:rPr>
          <w:rFonts w:ascii="Arial" w:hAnsi="Arial"/>
          <w:b/>
          <w:lang w:val="it-IT"/>
        </w:rPr>
        <w:t>E-PACE</w:t>
      </w:r>
      <w:r w:rsidRPr="00141632">
        <w:rPr>
          <w:rFonts w:ascii="Arial" w:hAnsi="Arial"/>
          <w:lang w:val="it-IT"/>
        </w:rPr>
        <w:t xml:space="preserve"> rappresenta una novità tecnologica per Jaguar. Il suo layout intelligente combina un’eccellente aderenza con l’inconfondibile guidabilità della trazione posteriore. La capacità di erogazione della coppia garantisce ottimali livelli in termini di stabilità, dinamicità e consumi in ogni circostanza. </w:t>
      </w:r>
    </w:p>
    <w:p w:rsidR="00141632" w:rsidRDefault="00141632" w:rsidP="00141632">
      <w:pPr>
        <w:spacing w:line="360" w:lineRule="auto"/>
        <w:jc w:val="both"/>
        <w:rPr>
          <w:rFonts w:ascii="Arial" w:hAnsi="Arial"/>
          <w:lang w:val="it-IT"/>
        </w:rPr>
      </w:pPr>
      <w:r w:rsidRPr="00141632">
        <w:rPr>
          <w:rFonts w:ascii="Arial" w:hAnsi="Arial"/>
          <w:lang w:val="it-IT"/>
        </w:rPr>
        <w:t>La E-PACE offre la massima sicurezza e le più innovative tecnologie di assistenza alla guida. La videocamera stereoscopica è l’elemento fondamentale di sistemi come l’</w:t>
      </w:r>
      <w:r w:rsidR="005604BE">
        <w:rPr>
          <w:rFonts w:ascii="Arial" w:hAnsi="Arial"/>
          <w:lang w:val="it-IT"/>
        </w:rPr>
        <w:t xml:space="preserve">avanzato </w:t>
      </w:r>
      <w:proofErr w:type="spellStart"/>
      <w:r w:rsidR="005604BE">
        <w:rPr>
          <w:rFonts w:ascii="Arial" w:hAnsi="Arial"/>
          <w:lang w:val="it-IT"/>
        </w:rPr>
        <w:t>Autonomous</w:t>
      </w:r>
      <w:proofErr w:type="spellEnd"/>
      <w:r w:rsidR="005604BE">
        <w:rPr>
          <w:rFonts w:ascii="Arial" w:hAnsi="Arial"/>
          <w:lang w:val="it-IT"/>
        </w:rPr>
        <w:t xml:space="preserve"> </w:t>
      </w:r>
      <w:r w:rsidRPr="00141632">
        <w:rPr>
          <w:rFonts w:ascii="Arial" w:hAnsi="Arial"/>
          <w:lang w:val="it-IT"/>
        </w:rPr>
        <w:t xml:space="preserve">Emergency </w:t>
      </w:r>
      <w:proofErr w:type="spellStart"/>
      <w:r w:rsidRPr="00141632">
        <w:rPr>
          <w:rFonts w:ascii="Arial" w:hAnsi="Arial"/>
          <w:lang w:val="it-IT"/>
        </w:rPr>
        <w:t>Braking</w:t>
      </w:r>
      <w:proofErr w:type="spellEnd"/>
      <w:r w:rsidRPr="00141632">
        <w:rPr>
          <w:rFonts w:ascii="Arial" w:hAnsi="Arial"/>
          <w:lang w:val="it-IT"/>
        </w:rPr>
        <w:t xml:space="preserve">, che rileva anche la presenza di pedoni, il Lane </w:t>
      </w:r>
      <w:proofErr w:type="spellStart"/>
      <w:r w:rsidRPr="00141632">
        <w:rPr>
          <w:rFonts w:ascii="Arial" w:hAnsi="Arial"/>
          <w:lang w:val="it-IT"/>
        </w:rPr>
        <w:t>Keep</w:t>
      </w:r>
      <w:proofErr w:type="spellEnd"/>
      <w:r w:rsidRPr="00141632">
        <w:rPr>
          <w:rFonts w:ascii="Arial" w:hAnsi="Arial"/>
          <w:lang w:val="it-IT"/>
        </w:rPr>
        <w:t xml:space="preserve"> Assist e il </w:t>
      </w:r>
      <w:proofErr w:type="spellStart"/>
      <w:r w:rsidRPr="00141632">
        <w:rPr>
          <w:rFonts w:ascii="Arial" w:hAnsi="Arial"/>
          <w:lang w:val="it-IT"/>
        </w:rPr>
        <w:t>Traffic</w:t>
      </w:r>
      <w:proofErr w:type="spellEnd"/>
      <w:r w:rsidRPr="00141632">
        <w:rPr>
          <w:rFonts w:ascii="Arial" w:hAnsi="Arial"/>
          <w:lang w:val="it-IT"/>
        </w:rPr>
        <w:t xml:space="preserve"> </w:t>
      </w:r>
      <w:proofErr w:type="spellStart"/>
      <w:r w:rsidRPr="00141632">
        <w:rPr>
          <w:rFonts w:ascii="Arial" w:hAnsi="Arial"/>
          <w:lang w:val="it-IT"/>
        </w:rPr>
        <w:t>Sign</w:t>
      </w:r>
      <w:proofErr w:type="spellEnd"/>
      <w:r w:rsidRPr="00141632">
        <w:rPr>
          <w:rFonts w:ascii="Arial" w:hAnsi="Arial"/>
          <w:lang w:val="it-IT"/>
        </w:rPr>
        <w:t xml:space="preserve"> </w:t>
      </w:r>
      <w:proofErr w:type="spellStart"/>
      <w:r w:rsidRPr="00141632">
        <w:rPr>
          <w:rFonts w:ascii="Arial" w:hAnsi="Arial"/>
          <w:lang w:val="it-IT"/>
        </w:rPr>
        <w:t>Rec</w:t>
      </w:r>
      <w:r w:rsidR="005604BE">
        <w:rPr>
          <w:rFonts w:ascii="Arial" w:hAnsi="Arial"/>
          <w:lang w:val="it-IT"/>
        </w:rPr>
        <w:t>ognition</w:t>
      </w:r>
      <w:proofErr w:type="spellEnd"/>
      <w:r w:rsidR="005604BE">
        <w:rPr>
          <w:rFonts w:ascii="Arial" w:hAnsi="Arial"/>
          <w:lang w:val="it-IT"/>
        </w:rPr>
        <w:t>, oltre che dell’</w:t>
      </w:r>
      <w:proofErr w:type="spellStart"/>
      <w:r w:rsidR="005604BE">
        <w:rPr>
          <w:rFonts w:ascii="Arial" w:hAnsi="Arial"/>
          <w:lang w:val="it-IT"/>
        </w:rPr>
        <w:t>Intelligent</w:t>
      </w:r>
      <w:proofErr w:type="spellEnd"/>
      <w:r w:rsidRPr="00141632">
        <w:rPr>
          <w:rFonts w:ascii="Arial" w:hAnsi="Arial"/>
          <w:lang w:val="it-IT"/>
        </w:rPr>
        <w:t xml:space="preserve"> </w:t>
      </w:r>
      <w:proofErr w:type="spellStart"/>
      <w:r w:rsidRPr="00141632">
        <w:rPr>
          <w:rFonts w:ascii="Arial" w:hAnsi="Arial"/>
          <w:lang w:val="it-IT"/>
        </w:rPr>
        <w:t>Speed</w:t>
      </w:r>
      <w:proofErr w:type="spellEnd"/>
      <w:r w:rsidRPr="00141632">
        <w:rPr>
          <w:rFonts w:ascii="Arial" w:hAnsi="Arial"/>
          <w:lang w:val="it-IT"/>
        </w:rPr>
        <w:t xml:space="preserve"> </w:t>
      </w:r>
      <w:proofErr w:type="spellStart"/>
      <w:r w:rsidRPr="00141632">
        <w:rPr>
          <w:rFonts w:ascii="Arial" w:hAnsi="Arial"/>
          <w:lang w:val="it-IT"/>
        </w:rPr>
        <w:t>Limiter</w:t>
      </w:r>
      <w:proofErr w:type="spellEnd"/>
      <w:r w:rsidRPr="00141632">
        <w:rPr>
          <w:rFonts w:ascii="Arial" w:hAnsi="Arial"/>
          <w:lang w:val="it-IT"/>
        </w:rPr>
        <w:t xml:space="preserve"> e del Driver </w:t>
      </w:r>
      <w:proofErr w:type="spellStart"/>
      <w:r w:rsidRPr="00141632">
        <w:rPr>
          <w:rFonts w:ascii="Arial" w:hAnsi="Arial"/>
          <w:lang w:val="it-IT"/>
        </w:rPr>
        <w:t>Condition</w:t>
      </w:r>
      <w:proofErr w:type="spellEnd"/>
      <w:r w:rsidRPr="00141632">
        <w:rPr>
          <w:rFonts w:ascii="Arial" w:hAnsi="Arial"/>
          <w:lang w:val="it-IT"/>
        </w:rPr>
        <w:t xml:space="preserve"> Monitor. I sensori di parcheggio anteriori e posteriori sono di serie.</w:t>
      </w:r>
    </w:p>
    <w:p w:rsidR="00141632" w:rsidRPr="00141632" w:rsidRDefault="00141632" w:rsidP="00141632">
      <w:pPr>
        <w:spacing w:line="360" w:lineRule="auto"/>
        <w:jc w:val="both"/>
        <w:rPr>
          <w:rFonts w:ascii="Arial" w:hAnsi="Arial" w:cs="Arial"/>
          <w:lang w:val="it-IT"/>
        </w:rPr>
      </w:pPr>
      <w:r w:rsidRPr="00141632">
        <w:rPr>
          <w:rFonts w:ascii="Arial" w:hAnsi="Arial"/>
          <w:lang w:val="it-IT"/>
        </w:rPr>
        <w:t xml:space="preserve">La videocamera si combina inoltre con lo sterzo a </w:t>
      </w:r>
      <w:proofErr w:type="spellStart"/>
      <w:r w:rsidRPr="00141632">
        <w:rPr>
          <w:rFonts w:ascii="Arial" w:hAnsi="Arial"/>
          <w:lang w:val="it-IT"/>
        </w:rPr>
        <w:t>servoassistenza</w:t>
      </w:r>
      <w:proofErr w:type="spellEnd"/>
      <w:r w:rsidRPr="00141632">
        <w:rPr>
          <w:rFonts w:ascii="Arial" w:hAnsi="Arial"/>
          <w:lang w:val="it-IT"/>
        </w:rPr>
        <w:t xml:space="preserve"> elettrica per il </w:t>
      </w:r>
      <w:proofErr w:type="spellStart"/>
      <w:r w:rsidRPr="00141632">
        <w:rPr>
          <w:rFonts w:ascii="Arial" w:hAnsi="Arial"/>
          <w:lang w:val="it-IT"/>
        </w:rPr>
        <w:t>Blind</w:t>
      </w:r>
      <w:proofErr w:type="spellEnd"/>
      <w:r w:rsidRPr="00141632">
        <w:rPr>
          <w:rFonts w:ascii="Arial" w:hAnsi="Arial"/>
          <w:lang w:val="it-IT"/>
        </w:rPr>
        <w:t xml:space="preserve"> Spot Assist, che permette di ridurre il rischio di collisione latera</w:t>
      </w:r>
      <w:r w:rsidR="00033303">
        <w:rPr>
          <w:rFonts w:ascii="Arial" w:hAnsi="Arial"/>
          <w:lang w:val="it-IT"/>
        </w:rPr>
        <w:t>le sulle strade a più corsie. L’</w:t>
      </w:r>
      <w:r w:rsidRPr="00141632">
        <w:rPr>
          <w:rFonts w:ascii="Arial" w:hAnsi="Arial"/>
          <w:lang w:val="it-IT"/>
        </w:rPr>
        <w:t xml:space="preserve">innovativo sistema </w:t>
      </w:r>
      <w:proofErr w:type="spellStart"/>
      <w:r w:rsidRPr="00141632">
        <w:rPr>
          <w:rFonts w:ascii="Arial" w:hAnsi="Arial"/>
          <w:lang w:val="it-IT"/>
        </w:rPr>
        <w:t>Forward</w:t>
      </w:r>
      <w:proofErr w:type="spellEnd"/>
      <w:r w:rsidRPr="00141632">
        <w:rPr>
          <w:rFonts w:ascii="Arial" w:hAnsi="Arial"/>
          <w:lang w:val="it-IT"/>
        </w:rPr>
        <w:t xml:space="preserve"> </w:t>
      </w:r>
      <w:proofErr w:type="spellStart"/>
      <w:r w:rsidRPr="00141632">
        <w:rPr>
          <w:rFonts w:ascii="Arial" w:hAnsi="Arial"/>
          <w:lang w:val="it-IT"/>
        </w:rPr>
        <w:t>Traffic</w:t>
      </w:r>
      <w:proofErr w:type="spellEnd"/>
      <w:r w:rsidRPr="00141632">
        <w:rPr>
          <w:rFonts w:ascii="Arial" w:hAnsi="Arial"/>
          <w:lang w:val="it-IT"/>
        </w:rPr>
        <w:t xml:space="preserve"> </w:t>
      </w:r>
      <w:proofErr w:type="spellStart"/>
      <w:r w:rsidRPr="00141632">
        <w:rPr>
          <w:rFonts w:ascii="Arial" w:hAnsi="Arial"/>
          <w:lang w:val="it-IT"/>
        </w:rPr>
        <w:t>Detection</w:t>
      </w:r>
      <w:proofErr w:type="spellEnd"/>
      <w:r w:rsidRPr="00141632">
        <w:rPr>
          <w:rFonts w:ascii="Arial" w:hAnsi="Arial"/>
          <w:lang w:val="it-IT"/>
        </w:rPr>
        <w:t xml:space="preserve"> segnala ai conducenti la presenza di veicoli in avvicinamento agli incroci in cui la visibilità è limitata. Ulteriori dotazioni di sicurezza avanzate comprendono un airbag per i pedoni, che fuoriesce dalla parte inferiore del cofano, per una maggiore protezione in caso di collisione. </w:t>
      </w:r>
    </w:p>
    <w:p w:rsidR="00141632" w:rsidRPr="00141632" w:rsidRDefault="00141632" w:rsidP="00141632">
      <w:pPr>
        <w:spacing w:line="360" w:lineRule="auto"/>
        <w:jc w:val="both"/>
        <w:rPr>
          <w:rFonts w:ascii="Arial" w:hAnsi="Arial"/>
          <w:lang w:val="it-IT"/>
        </w:rPr>
      </w:pPr>
      <w:r w:rsidRPr="00141632">
        <w:rPr>
          <w:rFonts w:ascii="Arial" w:hAnsi="Arial"/>
          <w:lang w:val="it-IT"/>
        </w:rPr>
        <w:lastRenderedPageBreak/>
        <w:t xml:space="preserve">La E-PACE è la prima Jaguar ad essere dotata dell’esclusivo Head-Up Display di nuova generazione. Il sistema è in grado di proiettare fino al 66% di informazioni in più sul parabrezza, con una grafica a colori più grande e più nitida. In questo modo, informazioni essenziali, come la velocità della vettura, le indicazioni del navigatore, gli avvisi, gli aggiornamenti e le disposizioni di sicurezza sono perfettamente visibili in ogni momento, senza mai distogliere lo sguardo dalla strada. </w:t>
      </w:r>
    </w:p>
    <w:p w:rsidR="00BC750B" w:rsidRPr="00BC750B" w:rsidRDefault="00141632" w:rsidP="00141632">
      <w:pPr>
        <w:spacing w:line="360" w:lineRule="auto"/>
        <w:jc w:val="both"/>
        <w:rPr>
          <w:rFonts w:ascii="Arial" w:hAnsi="Arial"/>
          <w:lang w:val="it-IT"/>
        </w:rPr>
      </w:pPr>
      <w:r w:rsidRPr="00141632">
        <w:rPr>
          <w:rFonts w:ascii="Arial" w:hAnsi="Arial"/>
          <w:lang w:val="it-IT"/>
        </w:rPr>
        <w:t xml:space="preserve">Come optional è possibile disporre di un quadro strumenti </w:t>
      </w:r>
      <w:r w:rsidRPr="00BC750B">
        <w:rPr>
          <w:rFonts w:ascii="Arial" w:hAnsi="Arial"/>
          <w:lang w:val="it-IT"/>
        </w:rPr>
        <w:t>TFT</w:t>
      </w:r>
      <w:r w:rsidRPr="00141632">
        <w:rPr>
          <w:rFonts w:ascii="Arial" w:hAnsi="Arial"/>
          <w:lang w:val="it-IT"/>
        </w:rPr>
        <w:t xml:space="preserve"> digitale full color da 12,3’’ e </w:t>
      </w:r>
      <w:r w:rsidR="00BC750B">
        <w:rPr>
          <w:rFonts w:ascii="Arial" w:hAnsi="Arial"/>
          <w:lang w:val="it-IT"/>
        </w:rPr>
        <w:t xml:space="preserve">di </w:t>
      </w:r>
      <w:r w:rsidRPr="00141632">
        <w:rPr>
          <w:rFonts w:ascii="Arial" w:hAnsi="Arial"/>
          <w:lang w:val="it-IT"/>
        </w:rPr>
        <w:t xml:space="preserve">due </w:t>
      </w:r>
      <w:r w:rsidRPr="00BC750B">
        <w:rPr>
          <w:rFonts w:ascii="Arial" w:hAnsi="Arial"/>
          <w:lang w:val="it-IT"/>
        </w:rPr>
        <w:t xml:space="preserve">impianti </w:t>
      </w:r>
      <w:r w:rsidR="00BC750B" w:rsidRPr="00BC750B">
        <w:rPr>
          <w:rFonts w:ascii="Arial" w:hAnsi="Arial"/>
          <w:lang w:val="it-IT"/>
        </w:rPr>
        <w:t xml:space="preserve">premium </w:t>
      </w:r>
      <w:r w:rsidRPr="00BC750B">
        <w:rPr>
          <w:rFonts w:ascii="Arial" w:hAnsi="Arial"/>
          <w:lang w:val="it-IT"/>
        </w:rPr>
        <w:t>audio sviluppati in collaborazione con Meridian</w:t>
      </w:r>
      <w:r w:rsidR="00BC750B" w:rsidRPr="00BC750B">
        <w:rPr>
          <w:rFonts w:ascii="Arial" w:hAnsi="Arial"/>
          <w:lang w:val="it-IT"/>
        </w:rPr>
        <w:t xml:space="preserve"> che collocano la E-PACE al pari di veicoli di categoria superiore, in termini di tecnologia.</w:t>
      </w:r>
    </w:p>
    <w:p w:rsidR="00141632" w:rsidRPr="00141632" w:rsidRDefault="00141632" w:rsidP="00141632">
      <w:pPr>
        <w:spacing w:line="360" w:lineRule="auto"/>
        <w:jc w:val="both"/>
        <w:rPr>
          <w:rFonts w:ascii="Arial" w:hAnsi="Arial" w:cs="Arial"/>
          <w:lang w:val="it-IT"/>
        </w:rPr>
      </w:pPr>
      <w:r w:rsidRPr="00BC750B">
        <w:rPr>
          <w:rFonts w:ascii="Arial" w:hAnsi="Arial"/>
          <w:lang w:val="it-IT"/>
        </w:rPr>
        <w:t xml:space="preserve"> La E-PACE è disponibile anche con l’innovativa Activity </w:t>
      </w:r>
      <w:proofErr w:type="spellStart"/>
      <w:r w:rsidRPr="00BC750B">
        <w:rPr>
          <w:rFonts w:ascii="Arial" w:hAnsi="Arial"/>
          <w:lang w:val="it-IT"/>
        </w:rPr>
        <w:t>Key</w:t>
      </w:r>
      <w:proofErr w:type="spellEnd"/>
      <w:r w:rsidRPr="00BC750B">
        <w:rPr>
          <w:rFonts w:ascii="Arial" w:hAnsi="Arial"/>
          <w:lang w:val="it-IT"/>
        </w:rPr>
        <w:t>, un bracciale impermeabile</w:t>
      </w:r>
      <w:r w:rsidRPr="00141632">
        <w:rPr>
          <w:rFonts w:ascii="Arial" w:hAnsi="Arial"/>
          <w:lang w:val="it-IT"/>
        </w:rPr>
        <w:t xml:space="preserve"> e resistente agli urti dotato di transponder integrato, che consente al guidatore di lasciare la chiave principale all’interno della vettura mentre è intento a pra</w:t>
      </w:r>
      <w:r w:rsidR="00033303">
        <w:rPr>
          <w:rFonts w:ascii="Arial" w:hAnsi="Arial"/>
          <w:lang w:val="it-IT"/>
        </w:rPr>
        <w:t>ticare attività sportive come la corsa</w:t>
      </w:r>
      <w:r w:rsidRPr="00141632">
        <w:rPr>
          <w:rFonts w:ascii="Arial" w:hAnsi="Arial"/>
          <w:lang w:val="it-IT"/>
        </w:rPr>
        <w:t xml:space="preserve">, il nuoto o il ciclismo. </w:t>
      </w:r>
    </w:p>
    <w:p w:rsidR="00141632" w:rsidRPr="00141632" w:rsidRDefault="00141632" w:rsidP="00141632">
      <w:pPr>
        <w:spacing w:line="360" w:lineRule="auto"/>
        <w:jc w:val="both"/>
        <w:rPr>
          <w:rFonts w:ascii="Arial" w:hAnsi="Arial" w:cs="Arial"/>
          <w:lang w:val="it-IT"/>
        </w:rPr>
      </w:pPr>
      <w:r w:rsidRPr="00141632">
        <w:rPr>
          <w:rFonts w:ascii="Arial" w:hAnsi="Arial"/>
          <w:lang w:val="it-IT"/>
        </w:rPr>
        <w:t xml:space="preserve">Quando l’Activity </w:t>
      </w:r>
      <w:proofErr w:type="spellStart"/>
      <w:r w:rsidRPr="00141632">
        <w:rPr>
          <w:rFonts w:ascii="Arial" w:hAnsi="Arial"/>
          <w:lang w:val="it-IT"/>
        </w:rPr>
        <w:t>Key</w:t>
      </w:r>
      <w:proofErr w:type="spellEnd"/>
      <w:r w:rsidRPr="00141632">
        <w:rPr>
          <w:rFonts w:ascii="Arial" w:hAnsi="Arial"/>
          <w:lang w:val="it-IT"/>
        </w:rPr>
        <w:t xml:space="preserve"> viene attivata, tenendo il bracciale all’altezza del bordo superiore della targa sul portellone, la chiave convenzionale rimasta all’interno della vettura viene disabilitata. </w:t>
      </w:r>
    </w:p>
    <w:p w:rsidR="00141632" w:rsidRPr="00141632" w:rsidRDefault="00141632" w:rsidP="00141632">
      <w:pPr>
        <w:spacing w:line="360" w:lineRule="auto"/>
        <w:jc w:val="both"/>
        <w:rPr>
          <w:rFonts w:ascii="Arial" w:hAnsi="Arial" w:cs="Arial"/>
          <w:lang w:val="it-IT"/>
        </w:rPr>
      </w:pPr>
      <w:r w:rsidRPr="00141632">
        <w:rPr>
          <w:rFonts w:ascii="Arial" w:hAnsi="Arial"/>
          <w:lang w:val="it-IT"/>
        </w:rPr>
        <w:t>Il robusto telaio della vettura consente di trainare fino a 1.800 kg (frenati), il che risulta perfetto per un utilizzo della E-PACE sia per lavoro sia per piacere.</w:t>
      </w:r>
    </w:p>
    <w:p w:rsidR="00141632" w:rsidRPr="00F3333D" w:rsidRDefault="00141632" w:rsidP="00141632">
      <w:pPr>
        <w:spacing w:after="0" w:line="360" w:lineRule="auto"/>
        <w:jc w:val="both"/>
        <w:rPr>
          <w:rFonts w:ascii="Arial" w:eastAsia="Cambria" w:hAnsi="Arial" w:cs="Arial"/>
          <w:b/>
          <w:lang w:val="it-IT" w:bidi="ar-SA"/>
        </w:rPr>
      </w:pPr>
      <w:r w:rsidRPr="00141632">
        <w:rPr>
          <w:rFonts w:ascii="Arial" w:eastAsia="Cambria" w:hAnsi="Arial" w:cs="Arial"/>
          <w:lang w:val="it-IT" w:bidi="ar-SA"/>
        </w:rPr>
        <w:t>Per maggiori informazioni</w:t>
      </w:r>
      <w:r w:rsidR="0094062C">
        <w:rPr>
          <w:rFonts w:ascii="Arial" w:eastAsia="Cambria" w:hAnsi="Arial" w:cs="Arial"/>
          <w:lang w:val="it-IT" w:bidi="ar-SA"/>
        </w:rPr>
        <w:t xml:space="preserve">, </w:t>
      </w:r>
      <w:r w:rsidR="00F3333D">
        <w:rPr>
          <w:rFonts w:ascii="Arial" w:eastAsia="Cambria" w:hAnsi="Arial" w:cs="Arial"/>
          <w:lang w:val="it-IT" w:bidi="ar-SA"/>
        </w:rPr>
        <w:t xml:space="preserve">galleria </w:t>
      </w:r>
      <w:r w:rsidR="0094062C">
        <w:rPr>
          <w:rFonts w:ascii="Arial" w:eastAsia="Cambria" w:hAnsi="Arial" w:cs="Arial"/>
          <w:lang w:val="it-IT" w:bidi="ar-SA"/>
        </w:rPr>
        <w:t>immagini e video s</w:t>
      </w:r>
      <w:r w:rsidRPr="00141632">
        <w:rPr>
          <w:rFonts w:ascii="Arial" w:eastAsia="Cambria" w:hAnsi="Arial" w:cs="Arial"/>
          <w:lang w:val="it-IT" w:bidi="ar-SA"/>
        </w:rPr>
        <w:t xml:space="preserve">ulla Jaguar E-PACE, </w:t>
      </w:r>
      <w:r w:rsidRPr="0094062C">
        <w:rPr>
          <w:rFonts w:ascii="Arial" w:eastAsia="Cambria" w:hAnsi="Arial" w:cs="Arial"/>
          <w:lang w:val="it-IT" w:bidi="ar-SA"/>
        </w:rPr>
        <w:t xml:space="preserve">visitare il sito </w:t>
      </w:r>
      <w:hyperlink r:id="rId12" w:history="1">
        <w:r w:rsidRPr="00F3333D">
          <w:rPr>
            <w:rFonts w:ascii="Arial" w:eastAsia="Cambria" w:hAnsi="Arial" w:cs="Arial"/>
            <w:b/>
            <w:color w:val="0000FF"/>
            <w:u w:val="single"/>
            <w:lang w:val="it-IT" w:bidi="ar-SA"/>
          </w:rPr>
          <w:t>www.media.jaguar.com</w:t>
        </w:r>
      </w:hyperlink>
      <w:r w:rsidRPr="00F3333D">
        <w:rPr>
          <w:rFonts w:ascii="Arial" w:eastAsia="Cambria" w:hAnsi="Arial" w:cs="Arial"/>
          <w:b/>
          <w:lang w:val="it-IT" w:bidi="ar-SA"/>
        </w:rPr>
        <w:t xml:space="preserve"> </w:t>
      </w:r>
    </w:p>
    <w:p w:rsidR="00E657E8" w:rsidRPr="00F3333D" w:rsidRDefault="00E657E8" w:rsidP="00141632">
      <w:pPr>
        <w:spacing w:after="0" w:line="360" w:lineRule="auto"/>
        <w:jc w:val="both"/>
        <w:rPr>
          <w:rFonts w:ascii="Arial" w:hAnsi="Arial" w:cs="Arial"/>
          <w:color w:val="000000"/>
          <w:shd w:val="clear" w:color="auto" w:fill="FFFFFF"/>
          <w:lang w:val="it-IT"/>
        </w:rPr>
      </w:pPr>
    </w:p>
    <w:p w:rsidR="00E657E8" w:rsidRPr="00F3333D" w:rsidRDefault="00E657E8" w:rsidP="00141632">
      <w:pPr>
        <w:spacing w:after="0" w:line="360" w:lineRule="auto"/>
        <w:jc w:val="both"/>
        <w:rPr>
          <w:rFonts w:ascii="Arial" w:eastAsia="Cambria" w:hAnsi="Arial" w:cs="Arial"/>
          <w:lang w:val="it-IT" w:bidi="ar-SA"/>
        </w:rPr>
      </w:pPr>
      <w:r w:rsidRPr="00F3333D">
        <w:rPr>
          <w:rFonts w:ascii="Arial" w:hAnsi="Arial" w:cs="Arial"/>
          <w:color w:val="000000"/>
          <w:shd w:val="clear" w:color="auto" w:fill="FFFFFF"/>
          <w:lang w:val="it-IT"/>
        </w:rPr>
        <w:t>Per video ad alta risoluzione</w:t>
      </w:r>
      <w:r w:rsidR="00F3333D" w:rsidRPr="00F3333D">
        <w:rPr>
          <w:rFonts w:ascii="Arial" w:hAnsi="Arial" w:cs="Arial"/>
          <w:color w:val="000000"/>
          <w:shd w:val="clear" w:color="auto" w:fill="FFFFFF"/>
          <w:lang w:val="it-IT"/>
        </w:rPr>
        <w:t xml:space="preserve">: </w:t>
      </w:r>
      <w:r w:rsidRPr="00F3333D">
        <w:rPr>
          <w:rFonts w:ascii="Arial" w:hAnsi="Arial" w:cs="Arial"/>
          <w:color w:val="000000"/>
          <w:shd w:val="clear" w:color="auto" w:fill="FFFFFF"/>
          <w:lang w:val="it-IT"/>
        </w:rPr>
        <w:t xml:space="preserve"> </w:t>
      </w:r>
      <w:hyperlink r:id="rId13" w:tgtFrame="_blank" w:history="1">
        <w:r w:rsidRPr="00F3333D">
          <w:rPr>
            <w:rFonts w:ascii="Arial" w:hAnsi="Arial" w:cs="Arial"/>
            <w:color w:val="1155CC"/>
            <w:u w:val="single"/>
            <w:shd w:val="clear" w:color="auto" w:fill="FFFFFF"/>
            <w:lang w:val="it-IT"/>
          </w:rPr>
          <w:t>https://www.broadcast.jaguarlandrover.com/stories/10923</w:t>
        </w:r>
      </w:hyperlink>
    </w:p>
    <w:p w:rsidR="00141632" w:rsidRPr="00F3333D" w:rsidRDefault="00141632" w:rsidP="00141632">
      <w:pPr>
        <w:spacing w:after="0" w:line="360" w:lineRule="auto"/>
        <w:jc w:val="both"/>
        <w:rPr>
          <w:rFonts w:ascii="Arial" w:eastAsia="Arial" w:hAnsi="Arial" w:cs="Arial"/>
          <w:b/>
          <w:lang w:val="it-IT" w:bidi="ar-SA"/>
        </w:rPr>
      </w:pPr>
    </w:p>
    <w:p w:rsidR="00141632" w:rsidRPr="00F3333D" w:rsidRDefault="00141632" w:rsidP="00141632">
      <w:pPr>
        <w:spacing w:after="0" w:line="360" w:lineRule="auto"/>
        <w:jc w:val="both"/>
        <w:rPr>
          <w:rFonts w:ascii="Arial" w:eastAsia="Arial" w:hAnsi="Arial" w:cs="Arial"/>
          <w:b/>
          <w:lang w:val="it-IT" w:bidi="ar-SA"/>
        </w:rPr>
      </w:pPr>
    </w:p>
    <w:p w:rsidR="00141632" w:rsidRPr="00141632" w:rsidRDefault="00141632" w:rsidP="00141632">
      <w:pPr>
        <w:spacing w:after="0" w:line="360" w:lineRule="auto"/>
        <w:jc w:val="both"/>
        <w:rPr>
          <w:rFonts w:ascii="Arial" w:hAnsi="Arial" w:cs="Arial"/>
          <w:b/>
          <w:color w:val="222222"/>
          <w:lang w:val="it-IT" w:eastAsia="en-GB" w:bidi="ar-SA"/>
        </w:rPr>
      </w:pPr>
      <w:r w:rsidRPr="00141632">
        <w:rPr>
          <w:rFonts w:ascii="Arial" w:eastAsia="Arial" w:hAnsi="Arial" w:cs="Arial"/>
          <w:b/>
          <w:lang w:val="it-IT" w:bidi="ar-SA"/>
        </w:rPr>
        <w:t>NOTE</w:t>
      </w:r>
    </w:p>
    <w:p w:rsidR="00141632" w:rsidRPr="00141632" w:rsidRDefault="00141632" w:rsidP="00141632">
      <w:pPr>
        <w:shd w:val="clear" w:color="auto" w:fill="FFFFFF"/>
        <w:spacing w:after="150" w:line="221" w:lineRule="atLeast"/>
        <w:jc w:val="both"/>
        <w:rPr>
          <w:rFonts w:ascii="Arial" w:hAnsi="Arial" w:cs="Arial"/>
          <w:b/>
          <w:color w:val="222222"/>
          <w:lang w:val="it-IT" w:eastAsia="en-GB" w:bidi="ar-SA"/>
        </w:rPr>
      </w:pPr>
    </w:p>
    <w:p w:rsidR="00141632" w:rsidRPr="00141632" w:rsidRDefault="00141632" w:rsidP="00141632">
      <w:pPr>
        <w:spacing w:line="360" w:lineRule="auto"/>
        <w:jc w:val="both"/>
        <w:rPr>
          <w:rFonts w:ascii="Arial" w:hAnsi="Arial" w:cs="Arial"/>
          <w:sz w:val="20"/>
          <w:lang w:val="it-IT"/>
        </w:rPr>
      </w:pPr>
      <w:r w:rsidRPr="00141632">
        <w:rPr>
          <w:rFonts w:ascii="Arial" w:hAnsi="Arial" w:cs="Arial"/>
          <w:sz w:val="20"/>
          <w:lang w:val="it-IT"/>
        </w:rPr>
        <w:t xml:space="preserve">Il patrimonio Jaguar costituito dallo stile elegante e dalle prestazioni mozzafiato ha emozionato e deliziato il mondo per ben 80 anni. L’attuale famiglia di vetture Jaguar incarna perfettamente la filosofia The Art of Performance con le pluripremiate berline XE, XF e XJ, la spettacolare sportiva F-TYPE e il prestazionale SUV F-PACE, la Jaguar venduta più velocemente di sempre. </w:t>
      </w:r>
    </w:p>
    <w:p w:rsidR="00226AD2" w:rsidRPr="00226AD2" w:rsidRDefault="00226AD2" w:rsidP="00141632">
      <w:pPr>
        <w:shd w:val="clear" w:color="auto" w:fill="FFFFFF"/>
        <w:spacing w:after="0" w:line="360" w:lineRule="auto"/>
        <w:jc w:val="both"/>
        <w:rPr>
          <w:rFonts w:ascii="Arial" w:hAnsi="Arial" w:cs="Arial"/>
          <w:b/>
          <w:color w:val="333333"/>
          <w:sz w:val="20"/>
          <w:szCs w:val="20"/>
          <w:lang w:val="it-IT" w:eastAsia="en-GB" w:bidi="ar-SA"/>
        </w:rPr>
      </w:pPr>
      <w:r w:rsidRPr="00226AD2">
        <w:rPr>
          <w:rFonts w:ascii="Arial" w:hAnsi="Arial" w:cs="Arial"/>
          <w:b/>
          <w:color w:val="333333"/>
          <w:sz w:val="20"/>
          <w:szCs w:val="20"/>
          <w:lang w:val="it-IT" w:eastAsia="en-GB" w:bidi="ar-SA"/>
        </w:rPr>
        <w:t>Canali Jaguar Italia:</w:t>
      </w:r>
    </w:p>
    <w:p w:rsidR="00226AD2" w:rsidRDefault="00DC38A2" w:rsidP="00226AD2">
      <w:pPr>
        <w:shd w:val="clear" w:color="auto" w:fill="FFFFFF"/>
        <w:spacing w:after="0" w:line="240" w:lineRule="auto"/>
        <w:rPr>
          <w:rFonts w:ascii="Arial" w:hAnsi="Arial" w:cs="Arial"/>
          <w:color w:val="222222"/>
          <w:lang w:val="it-IT" w:eastAsia="it-IT" w:bidi="ar-SA"/>
        </w:rPr>
      </w:pPr>
      <w:hyperlink r:id="rId14" w:tgtFrame="_blank" w:history="1">
        <w:r w:rsidR="00226AD2" w:rsidRPr="00226AD2">
          <w:rPr>
            <w:rFonts w:ascii="Arial" w:hAnsi="Arial" w:cs="Arial"/>
            <w:color w:val="1155CC"/>
            <w:u w:val="single"/>
            <w:lang w:val="it-IT" w:eastAsia="it-IT" w:bidi="ar-SA"/>
          </w:rPr>
          <w:t>www.facebook.com/jaguaritalia/</w:t>
        </w:r>
      </w:hyperlink>
    </w:p>
    <w:p w:rsidR="00226AD2" w:rsidRPr="00226AD2" w:rsidRDefault="00226AD2" w:rsidP="00226AD2">
      <w:pPr>
        <w:shd w:val="clear" w:color="auto" w:fill="FFFFFF"/>
        <w:spacing w:after="0" w:line="240" w:lineRule="auto"/>
        <w:rPr>
          <w:rFonts w:ascii="Arial" w:hAnsi="Arial" w:cs="Arial"/>
          <w:color w:val="222222"/>
          <w:lang w:val="it-IT" w:eastAsia="it-IT" w:bidi="ar-SA"/>
        </w:rPr>
      </w:pPr>
    </w:p>
    <w:p w:rsidR="00226AD2" w:rsidRDefault="00DC38A2" w:rsidP="00226AD2">
      <w:pPr>
        <w:shd w:val="clear" w:color="auto" w:fill="FFFFFF"/>
        <w:spacing w:after="0" w:line="240" w:lineRule="auto"/>
        <w:rPr>
          <w:rFonts w:ascii="Arial" w:hAnsi="Arial" w:cs="Arial"/>
          <w:color w:val="222222"/>
          <w:lang w:val="it-IT" w:eastAsia="it-IT" w:bidi="ar-SA"/>
        </w:rPr>
      </w:pPr>
      <w:hyperlink r:id="rId15" w:tgtFrame="_blank" w:history="1">
        <w:r w:rsidR="00226AD2" w:rsidRPr="00226AD2">
          <w:rPr>
            <w:rFonts w:ascii="Arial" w:hAnsi="Arial" w:cs="Arial"/>
            <w:color w:val="1155CC"/>
            <w:u w:val="single"/>
            <w:lang w:val="it-IT" w:eastAsia="it-IT" w:bidi="ar-SA"/>
          </w:rPr>
          <w:t>www.instagram.com/jaguaritalia/</w:t>
        </w:r>
      </w:hyperlink>
    </w:p>
    <w:p w:rsidR="00226AD2" w:rsidRPr="00226AD2" w:rsidRDefault="00226AD2" w:rsidP="00226AD2">
      <w:pPr>
        <w:shd w:val="clear" w:color="auto" w:fill="FFFFFF"/>
        <w:spacing w:after="0" w:line="240" w:lineRule="auto"/>
        <w:rPr>
          <w:rFonts w:ascii="Arial" w:hAnsi="Arial" w:cs="Arial"/>
          <w:color w:val="222222"/>
          <w:lang w:val="it-IT" w:eastAsia="it-IT" w:bidi="ar-SA"/>
        </w:rPr>
      </w:pPr>
    </w:p>
    <w:p w:rsidR="00226AD2" w:rsidRDefault="00DC38A2" w:rsidP="00226AD2">
      <w:pPr>
        <w:shd w:val="clear" w:color="auto" w:fill="FFFFFF"/>
        <w:spacing w:after="0" w:line="240" w:lineRule="auto"/>
        <w:rPr>
          <w:rFonts w:ascii="Arial" w:hAnsi="Arial" w:cs="Arial"/>
          <w:color w:val="222222"/>
          <w:lang w:val="it-IT" w:eastAsia="it-IT" w:bidi="ar-SA"/>
        </w:rPr>
      </w:pPr>
      <w:hyperlink r:id="rId16" w:tgtFrame="_blank" w:history="1">
        <w:r w:rsidR="00226AD2" w:rsidRPr="00226AD2">
          <w:rPr>
            <w:rFonts w:ascii="Arial" w:hAnsi="Arial" w:cs="Arial"/>
            <w:color w:val="1155CC"/>
            <w:u w:val="single"/>
            <w:lang w:val="it-IT" w:eastAsia="it-IT" w:bidi="ar-SA"/>
          </w:rPr>
          <w:t>https://twitter.com/JaguarItalia</w:t>
        </w:r>
      </w:hyperlink>
    </w:p>
    <w:p w:rsidR="00226AD2" w:rsidRPr="00226AD2" w:rsidRDefault="00226AD2" w:rsidP="00226AD2">
      <w:pPr>
        <w:shd w:val="clear" w:color="auto" w:fill="FFFFFF"/>
        <w:spacing w:after="0" w:line="240" w:lineRule="auto"/>
        <w:rPr>
          <w:rFonts w:ascii="Arial" w:hAnsi="Arial" w:cs="Arial"/>
          <w:color w:val="222222"/>
          <w:lang w:val="it-IT" w:eastAsia="it-IT" w:bidi="ar-SA"/>
        </w:rPr>
      </w:pPr>
    </w:p>
    <w:p w:rsidR="00226AD2" w:rsidRPr="00226AD2" w:rsidRDefault="00DC38A2" w:rsidP="00226AD2">
      <w:pPr>
        <w:shd w:val="clear" w:color="auto" w:fill="FFFFFF"/>
        <w:spacing w:after="0" w:line="240" w:lineRule="auto"/>
        <w:rPr>
          <w:rFonts w:ascii="Arial" w:hAnsi="Arial" w:cs="Arial"/>
          <w:color w:val="222222"/>
          <w:lang w:val="it-IT" w:eastAsia="it-IT" w:bidi="ar-SA"/>
        </w:rPr>
      </w:pPr>
      <w:hyperlink r:id="rId17" w:tgtFrame="_blank" w:history="1">
        <w:r w:rsidR="00226AD2" w:rsidRPr="00226AD2">
          <w:rPr>
            <w:rFonts w:ascii="Arial" w:hAnsi="Arial" w:cs="Arial"/>
            <w:color w:val="1155CC"/>
            <w:u w:val="single"/>
            <w:lang w:val="it-IT" w:eastAsia="it-IT" w:bidi="ar-SA"/>
          </w:rPr>
          <w:t>https://www.youtube.com/user/jaguaritalia</w:t>
        </w:r>
      </w:hyperlink>
    </w:p>
    <w:p w:rsidR="00226AD2" w:rsidRPr="00226AD2" w:rsidRDefault="00226AD2" w:rsidP="00141632">
      <w:pPr>
        <w:shd w:val="clear" w:color="auto" w:fill="FFFFFF"/>
        <w:spacing w:after="0" w:line="360" w:lineRule="auto"/>
        <w:jc w:val="both"/>
        <w:rPr>
          <w:rFonts w:ascii="Arial" w:hAnsi="Arial" w:cs="Arial"/>
          <w:b/>
          <w:color w:val="333333"/>
          <w:highlight w:val="yellow"/>
          <w:lang w:val="it-IT" w:eastAsia="en-GB" w:bidi="ar-SA"/>
        </w:rPr>
      </w:pPr>
    </w:p>
    <w:p w:rsidR="006265CA" w:rsidRDefault="006265CA" w:rsidP="00141632">
      <w:pPr>
        <w:shd w:val="clear" w:color="auto" w:fill="FFFFFF"/>
        <w:spacing w:after="0" w:line="240" w:lineRule="exact"/>
        <w:jc w:val="both"/>
        <w:rPr>
          <w:rFonts w:ascii="Arial" w:eastAsia="Cambria" w:hAnsi="Arial" w:cs="Arial"/>
          <w:b/>
          <w:color w:val="222222"/>
          <w:sz w:val="20"/>
          <w:szCs w:val="20"/>
          <w:lang w:val="it-IT" w:bidi="ar-SA"/>
        </w:rPr>
      </w:pPr>
    </w:p>
    <w:p w:rsidR="00141632" w:rsidRPr="00141632" w:rsidRDefault="00141632" w:rsidP="00141632">
      <w:pPr>
        <w:shd w:val="clear" w:color="auto" w:fill="FFFFFF"/>
        <w:spacing w:after="0" w:line="240" w:lineRule="exact"/>
        <w:jc w:val="both"/>
        <w:rPr>
          <w:rFonts w:ascii="Arial" w:eastAsia="Cambria" w:hAnsi="Arial" w:cs="Arial"/>
          <w:b/>
          <w:color w:val="222222"/>
          <w:sz w:val="20"/>
          <w:szCs w:val="20"/>
          <w:lang w:val="it-IT" w:bidi="ar-SA"/>
        </w:rPr>
      </w:pPr>
      <w:r w:rsidRPr="00141632">
        <w:rPr>
          <w:rFonts w:ascii="Arial" w:eastAsia="Cambria" w:hAnsi="Arial" w:cs="Arial"/>
          <w:b/>
          <w:color w:val="222222"/>
          <w:sz w:val="20"/>
          <w:szCs w:val="20"/>
          <w:lang w:val="it-IT" w:bidi="ar-SA"/>
        </w:rPr>
        <w:t xml:space="preserve">Pete </w:t>
      </w:r>
      <w:proofErr w:type="spellStart"/>
      <w:r w:rsidRPr="00141632">
        <w:rPr>
          <w:rFonts w:ascii="Arial" w:eastAsia="Cambria" w:hAnsi="Arial" w:cs="Arial"/>
          <w:b/>
          <w:color w:val="222222"/>
          <w:sz w:val="20"/>
          <w:szCs w:val="20"/>
          <w:lang w:val="it-IT" w:bidi="ar-SA"/>
        </w:rPr>
        <w:t>Tong</w:t>
      </w:r>
      <w:proofErr w:type="spellEnd"/>
      <w:r w:rsidRPr="00141632">
        <w:rPr>
          <w:rFonts w:ascii="Arial" w:eastAsia="Cambria" w:hAnsi="Arial" w:cs="Arial"/>
          <w:b/>
          <w:color w:val="222222"/>
          <w:sz w:val="20"/>
          <w:szCs w:val="20"/>
          <w:lang w:val="it-IT" w:bidi="ar-SA"/>
        </w:rPr>
        <w:t xml:space="preserve"> &amp; The Heritage Orchestra presentano gli Ibiza </w:t>
      </w:r>
      <w:proofErr w:type="spellStart"/>
      <w:r w:rsidRPr="00141632">
        <w:rPr>
          <w:rFonts w:ascii="Arial" w:eastAsia="Cambria" w:hAnsi="Arial" w:cs="Arial"/>
          <w:b/>
          <w:color w:val="222222"/>
          <w:sz w:val="20"/>
          <w:szCs w:val="20"/>
          <w:lang w:val="it-IT" w:bidi="ar-SA"/>
        </w:rPr>
        <w:t>Classics</w:t>
      </w:r>
      <w:proofErr w:type="spellEnd"/>
    </w:p>
    <w:p w:rsidR="00306EC7" w:rsidRDefault="00306EC7" w:rsidP="00141632">
      <w:pPr>
        <w:shd w:val="clear" w:color="auto" w:fill="FFFFFF"/>
        <w:spacing w:after="0" w:line="240" w:lineRule="exact"/>
        <w:jc w:val="both"/>
        <w:rPr>
          <w:rFonts w:ascii="Arial" w:eastAsia="Cambria" w:hAnsi="Arial" w:cs="Arial"/>
          <w:color w:val="222222"/>
          <w:sz w:val="20"/>
          <w:szCs w:val="20"/>
          <w:lang w:val="it-IT" w:bidi="ar-SA"/>
        </w:rPr>
      </w:pPr>
    </w:p>
    <w:p w:rsidR="00141632" w:rsidRPr="00141632" w:rsidRDefault="00141632" w:rsidP="00141632">
      <w:pPr>
        <w:shd w:val="clear" w:color="auto" w:fill="FFFFFF"/>
        <w:spacing w:after="0" w:line="240" w:lineRule="exact"/>
        <w:jc w:val="both"/>
        <w:rPr>
          <w:rFonts w:ascii="Arial" w:eastAsia="Cambria" w:hAnsi="Arial" w:cs="Arial"/>
          <w:color w:val="222222"/>
          <w:sz w:val="20"/>
          <w:szCs w:val="20"/>
          <w:lang w:val="it-IT" w:bidi="ar-SA"/>
        </w:rPr>
      </w:pPr>
      <w:r w:rsidRPr="00141632">
        <w:rPr>
          <w:rFonts w:ascii="Arial" w:eastAsia="Cambria" w:hAnsi="Arial" w:cs="Arial"/>
          <w:color w:val="222222"/>
          <w:sz w:val="20"/>
          <w:szCs w:val="20"/>
          <w:lang w:val="it-IT" w:bidi="ar-SA"/>
        </w:rPr>
        <w:t xml:space="preserve">Insieme al direttore Jules Buckley e ai 65 componenti della </w:t>
      </w:r>
      <w:r w:rsidR="001C670D">
        <w:rPr>
          <w:rFonts w:ascii="Arial" w:eastAsia="Cambria" w:hAnsi="Arial" w:cs="Arial"/>
          <w:color w:val="222222"/>
          <w:sz w:val="20"/>
          <w:szCs w:val="20"/>
          <w:lang w:val="it-IT" w:bidi="ar-SA"/>
        </w:rPr>
        <w:t xml:space="preserve">The </w:t>
      </w:r>
      <w:r w:rsidRPr="00141632">
        <w:rPr>
          <w:rFonts w:ascii="Arial" w:eastAsia="Cambria" w:hAnsi="Arial" w:cs="Arial"/>
          <w:color w:val="222222"/>
          <w:sz w:val="20"/>
          <w:szCs w:val="20"/>
          <w:lang w:val="it-IT" w:bidi="ar-SA"/>
        </w:rPr>
        <w:t xml:space="preserve">Heritage Orchestra (a causa delle dimensioni del palcoscenico, per la performance odierna c’erano solo 55 componenti), Pete </w:t>
      </w:r>
      <w:proofErr w:type="spellStart"/>
      <w:r w:rsidRPr="00141632">
        <w:rPr>
          <w:rFonts w:ascii="Arial" w:eastAsia="Cambria" w:hAnsi="Arial" w:cs="Arial"/>
          <w:color w:val="222222"/>
          <w:sz w:val="20"/>
          <w:szCs w:val="20"/>
          <w:lang w:val="it-IT" w:bidi="ar-SA"/>
        </w:rPr>
        <w:t>Tong</w:t>
      </w:r>
      <w:proofErr w:type="spellEnd"/>
      <w:r w:rsidRPr="00141632">
        <w:rPr>
          <w:rFonts w:ascii="Arial" w:eastAsia="Cambria" w:hAnsi="Arial" w:cs="Arial"/>
          <w:color w:val="222222"/>
          <w:sz w:val="20"/>
          <w:szCs w:val="20"/>
          <w:lang w:val="it-IT" w:bidi="ar-SA"/>
        </w:rPr>
        <w:t xml:space="preserve"> ha rielaborato questi </w:t>
      </w:r>
      <w:r w:rsidR="00DA02A7">
        <w:rPr>
          <w:rFonts w:ascii="Arial" w:eastAsia="Cambria" w:hAnsi="Arial" w:cs="Arial"/>
          <w:color w:val="222222"/>
          <w:sz w:val="20"/>
          <w:szCs w:val="20"/>
          <w:lang w:val="it-IT" w:bidi="ar-SA"/>
        </w:rPr>
        <w:t xml:space="preserve">grandi </w:t>
      </w:r>
      <w:r w:rsidRPr="00141632">
        <w:rPr>
          <w:rFonts w:ascii="Arial" w:eastAsia="Cambria" w:hAnsi="Arial" w:cs="Arial"/>
          <w:color w:val="222222"/>
          <w:sz w:val="20"/>
          <w:szCs w:val="20"/>
          <w:lang w:val="it-IT" w:bidi="ar-SA"/>
        </w:rPr>
        <w:t xml:space="preserve">classici in modo sorprendente. Con un tour interamente </w:t>
      </w:r>
      <w:proofErr w:type="spellStart"/>
      <w:r w:rsidRPr="00141632">
        <w:rPr>
          <w:rFonts w:ascii="Arial" w:eastAsia="Cambria" w:hAnsi="Arial" w:cs="Arial"/>
          <w:color w:val="222222"/>
          <w:sz w:val="20"/>
          <w:szCs w:val="20"/>
          <w:lang w:val="it-IT" w:bidi="ar-SA"/>
        </w:rPr>
        <w:t>sold</w:t>
      </w:r>
      <w:proofErr w:type="spellEnd"/>
      <w:r w:rsidRPr="00141632">
        <w:rPr>
          <w:rFonts w:ascii="Arial" w:eastAsia="Cambria" w:hAnsi="Arial" w:cs="Arial"/>
          <w:color w:val="222222"/>
          <w:sz w:val="20"/>
          <w:szCs w:val="20"/>
          <w:lang w:val="it-IT" w:bidi="ar-SA"/>
        </w:rPr>
        <w:t xml:space="preserve"> out e partecipazion</w:t>
      </w:r>
      <w:r w:rsidR="00745539">
        <w:rPr>
          <w:rFonts w:ascii="Arial" w:eastAsia="Cambria" w:hAnsi="Arial" w:cs="Arial"/>
          <w:color w:val="222222"/>
          <w:sz w:val="20"/>
          <w:szCs w:val="20"/>
          <w:lang w:val="it-IT" w:bidi="ar-SA"/>
        </w:rPr>
        <w:t>i</w:t>
      </w:r>
      <w:r w:rsidRPr="00141632">
        <w:rPr>
          <w:rFonts w:ascii="Arial" w:eastAsia="Cambria" w:hAnsi="Arial" w:cs="Arial"/>
          <w:color w:val="222222"/>
          <w:sz w:val="20"/>
          <w:szCs w:val="20"/>
          <w:lang w:val="it-IT" w:bidi="ar-SA"/>
        </w:rPr>
        <w:t xml:space="preserve"> ai festival più importanti del 2017 (tra cui, per la prima volta, una performance a Ibiza nella casa spirituale della dance music</w:t>
      </w:r>
      <w:r w:rsidR="00DA02A7">
        <w:rPr>
          <w:rFonts w:ascii="Arial" w:eastAsia="Cambria" w:hAnsi="Arial" w:cs="Arial"/>
          <w:color w:val="222222"/>
          <w:sz w:val="20"/>
          <w:szCs w:val="20"/>
          <w:lang w:val="it-IT" w:bidi="ar-SA"/>
        </w:rPr>
        <w:t>), i loro spettacoli rappresentano</w:t>
      </w:r>
      <w:r w:rsidRPr="00141632">
        <w:rPr>
          <w:rFonts w:ascii="Arial" w:eastAsia="Cambria" w:hAnsi="Arial" w:cs="Arial"/>
          <w:color w:val="222222"/>
          <w:sz w:val="20"/>
          <w:szCs w:val="20"/>
          <w:lang w:val="it-IT" w:bidi="ar-SA"/>
        </w:rPr>
        <w:t xml:space="preserve"> delle esperienze memorabili.</w:t>
      </w:r>
    </w:p>
    <w:p w:rsidR="00141632" w:rsidRPr="00141632" w:rsidRDefault="00141632" w:rsidP="00141632">
      <w:pPr>
        <w:shd w:val="clear" w:color="auto" w:fill="FFFFFF"/>
        <w:spacing w:after="0" w:line="240" w:lineRule="exact"/>
        <w:jc w:val="both"/>
        <w:rPr>
          <w:rFonts w:ascii="Arial" w:eastAsia="Cambria" w:hAnsi="Arial" w:cs="Arial"/>
          <w:color w:val="222222"/>
          <w:sz w:val="20"/>
          <w:szCs w:val="20"/>
          <w:lang w:val="it-IT" w:bidi="ar-SA"/>
        </w:rPr>
      </w:pPr>
    </w:p>
    <w:p w:rsidR="00141632" w:rsidRPr="00141632" w:rsidRDefault="00141632" w:rsidP="00141632">
      <w:pPr>
        <w:shd w:val="clear" w:color="auto" w:fill="FFFFFF"/>
        <w:spacing w:after="0" w:line="240" w:lineRule="exact"/>
        <w:jc w:val="both"/>
        <w:rPr>
          <w:rFonts w:ascii="Arial" w:eastAsia="Cambria" w:hAnsi="Arial" w:cs="Arial"/>
          <w:color w:val="222222"/>
          <w:sz w:val="20"/>
          <w:szCs w:val="20"/>
          <w:lang w:val="it-IT" w:bidi="ar-SA"/>
        </w:rPr>
      </w:pPr>
      <w:r w:rsidRPr="00141632">
        <w:rPr>
          <w:rFonts w:ascii="Arial" w:eastAsia="Cambria" w:hAnsi="Arial" w:cs="Arial"/>
          <w:color w:val="222222"/>
          <w:sz w:val="20"/>
          <w:szCs w:val="20"/>
          <w:lang w:val="it-IT" w:bidi="ar-SA"/>
        </w:rPr>
        <w:t xml:space="preserve">Come voce del prestigioso programma dance di Radio 1, Pete </w:t>
      </w:r>
      <w:proofErr w:type="spellStart"/>
      <w:r w:rsidRPr="00141632">
        <w:rPr>
          <w:rFonts w:ascii="Arial" w:eastAsia="Cambria" w:hAnsi="Arial" w:cs="Arial"/>
          <w:color w:val="222222"/>
          <w:sz w:val="20"/>
          <w:szCs w:val="20"/>
          <w:lang w:val="it-IT" w:bidi="ar-SA"/>
        </w:rPr>
        <w:t>Tong</w:t>
      </w:r>
      <w:proofErr w:type="spellEnd"/>
      <w:r w:rsidRPr="00141632">
        <w:rPr>
          <w:rFonts w:ascii="Arial" w:eastAsia="Cambria" w:hAnsi="Arial" w:cs="Arial"/>
          <w:color w:val="222222"/>
          <w:sz w:val="20"/>
          <w:szCs w:val="20"/>
          <w:lang w:val="it-IT" w:bidi="ar-SA"/>
        </w:rPr>
        <w:t xml:space="preserve"> ha mantenuto la sua dominante presenza nel settore </w:t>
      </w:r>
      <w:r w:rsidR="00DA02A7">
        <w:rPr>
          <w:rFonts w:ascii="Arial" w:eastAsia="Cambria" w:hAnsi="Arial" w:cs="Arial"/>
          <w:color w:val="222222"/>
          <w:sz w:val="20"/>
          <w:szCs w:val="20"/>
          <w:lang w:val="it-IT" w:bidi="ar-SA"/>
        </w:rPr>
        <w:t xml:space="preserve">per </w:t>
      </w:r>
      <w:r w:rsidRPr="00141632">
        <w:rPr>
          <w:rFonts w:ascii="Arial" w:eastAsia="Cambria" w:hAnsi="Arial" w:cs="Arial"/>
          <w:color w:val="222222"/>
          <w:sz w:val="20"/>
          <w:szCs w:val="20"/>
          <w:lang w:val="it-IT" w:bidi="ar-SA"/>
        </w:rPr>
        <w:t>più di due decenni. Scopritore di nuovi</w:t>
      </w:r>
      <w:r w:rsidR="001C670D">
        <w:rPr>
          <w:rFonts w:ascii="Arial" w:eastAsia="Cambria" w:hAnsi="Arial" w:cs="Arial"/>
          <w:color w:val="222222"/>
          <w:sz w:val="20"/>
          <w:szCs w:val="20"/>
          <w:lang w:val="it-IT" w:bidi="ar-SA"/>
        </w:rPr>
        <w:t xml:space="preserve"> talenti</w:t>
      </w:r>
      <w:r w:rsidRPr="00141632">
        <w:rPr>
          <w:rFonts w:ascii="Arial" w:eastAsia="Cambria" w:hAnsi="Arial" w:cs="Arial"/>
          <w:color w:val="222222"/>
          <w:sz w:val="20"/>
          <w:szCs w:val="20"/>
          <w:lang w:val="it-IT" w:bidi="ar-SA"/>
        </w:rPr>
        <w:t xml:space="preserve">, </w:t>
      </w:r>
      <w:proofErr w:type="spellStart"/>
      <w:r w:rsidRPr="00141632">
        <w:rPr>
          <w:rFonts w:ascii="Arial" w:eastAsia="Cambria" w:hAnsi="Arial" w:cs="Arial"/>
          <w:color w:val="222222"/>
          <w:sz w:val="20"/>
          <w:szCs w:val="20"/>
          <w:lang w:val="it-IT" w:bidi="ar-SA"/>
        </w:rPr>
        <w:t>Tong</w:t>
      </w:r>
      <w:proofErr w:type="spellEnd"/>
      <w:r w:rsidRPr="00141632">
        <w:rPr>
          <w:rFonts w:ascii="Arial" w:eastAsia="Cambria" w:hAnsi="Arial" w:cs="Arial"/>
          <w:color w:val="222222"/>
          <w:sz w:val="20"/>
          <w:szCs w:val="20"/>
          <w:lang w:val="it-IT" w:bidi="ar-SA"/>
        </w:rPr>
        <w:t xml:space="preserve"> è diventato il principale </w:t>
      </w:r>
      <w:proofErr w:type="spellStart"/>
      <w:r w:rsidRPr="00141632">
        <w:rPr>
          <w:rFonts w:ascii="Arial" w:eastAsia="Cambria" w:hAnsi="Arial" w:cs="Arial"/>
          <w:color w:val="222222"/>
          <w:sz w:val="20"/>
          <w:szCs w:val="20"/>
          <w:lang w:val="it-IT" w:bidi="ar-SA"/>
        </w:rPr>
        <w:t>trendsetter</w:t>
      </w:r>
      <w:proofErr w:type="spellEnd"/>
      <w:r w:rsidRPr="00141632">
        <w:rPr>
          <w:rFonts w:ascii="Arial" w:eastAsia="Cambria" w:hAnsi="Arial" w:cs="Arial"/>
          <w:color w:val="222222"/>
          <w:sz w:val="20"/>
          <w:szCs w:val="20"/>
          <w:lang w:val="it-IT" w:bidi="ar-SA"/>
        </w:rPr>
        <w:t xml:space="preserve"> </w:t>
      </w:r>
      <w:r w:rsidR="009C6A4E">
        <w:rPr>
          <w:rFonts w:ascii="Arial" w:eastAsia="Cambria" w:hAnsi="Arial" w:cs="Arial"/>
          <w:color w:val="222222"/>
          <w:sz w:val="20"/>
          <w:szCs w:val="20"/>
          <w:lang w:val="it-IT" w:bidi="ar-SA"/>
        </w:rPr>
        <w:t>della generazione elettronica. The</w:t>
      </w:r>
      <w:r w:rsidRPr="00141632">
        <w:rPr>
          <w:rFonts w:ascii="Arial" w:eastAsia="Cambria" w:hAnsi="Arial" w:cs="Arial"/>
          <w:color w:val="222222"/>
          <w:sz w:val="20"/>
          <w:szCs w:val="20"/>
          <w:lang w:val="it-IT" w:bidi="ar-SA"/>
        </w:rPr>
        <w:t xml:space="preserve"> </w:t>
      </w:r>
      <w:proofErr w:type="spellStart"/>
      <w:r w:rsidRPr="00141632">
        <w:rPr>
          <w:rFonts w:ascii="Arial" w:eastAsia="Cambria" w:hAnsi="Arial" w:cs="Arial"/>
          <w:color w:val="222222"/>
          <w:sz w:val="20"/>
          <w:szCs w:val="20"/>
          <w:lang w:val="it-IT" w:bidi="ar-SA"/>
        </w:rPr>
        <w:t>Essential</w:t>
      </w:r>
      <w:proofErr w:type="spellEnd"/>
      <w:r w:rsidRPr="00141632">
        <w:rPr>
          <w:rFonts w:ascii="Arial" w:eastAsia="Cambria" w:hAnsi="Arial" w:cs="Arial"/>
          <w:color w:val="222222"/>
          <w:sz w:val="20"/>
          <w:szCs w:val="20"/>
          <w:lang w:val="it-IT" w:bidi="ar-SA"/>
        </w:rPr>
        <w:t xml:space="preserve"> Mix continua ad essere </w:t>
      </w:r>
      <w:r w:rsidR="00745539">
        <w:rPr>
          <w:rFonts w:ascii="Arial" w:eastAsia="Cambria" w:hAnsi="Arial" w:cs="Arial"/>
          <w:color w:val="222222"/>
          <w:sz w:val="20"/>
          <w:szCs w:val="20"/>
          <w:lang w:val="it-IT" w:bidi="ar-SA"/>
        </w:rPr>
        <w:t xml:space="preserve">una sorta di </w:t>
      </w:r>
      <w:r w:rsidR="00745539" w:rsidRPr="00745539">
        <w:rPr>
          <w:rFonts w:ascii="Arial" w:eastAsia="Cambria" w:hAnsi="Arial" w:cs="Arial"/>
          <w:sz w:val="20"/>
          <w:szCs w:val="20"/>
          <w:lang w:val="it-IT" w:bidi="ar-SA"/>
        </w:rPr>
        <w:t>Sacro</w:t>
      </w:r>
      <w:r w:rsidR="001C670D" w:rsidRPr="00745539">
        <w:rPr>
          <w:rFonts w:ascii="Arial" w:eastAsia="Cambria" w:hAnsi="Arial" w:cs="Arial"/>
          <w:sz w:val="20"/>
          <w:szCs w:val="20"/>
          <w:lang w:val="it-IT" w:bidi="ar-SA"/>
        </w:rPr>
        <w:t xml:space="preserve"> </w:t>
      </w:r>
      <w:r w:rsidR="001C670D">
        <w:rPr>
          <w:rFonts w:ascii="Arial" w:eastAsia="Cambria" w:hAnsi="Arial" w:cs="Arial"/>
          <w:color w:val="222222"/>
          <w:sz w:val="20"/>
          <w:szCs w:val="20"/>
          <w:lang w:val="it-IT" w:bidi="ar-SA"/>
        </w:rPr>
        <w:t>Graal del settore</w:t>
      </w:r>
      <w:r w:rsidR="009C6A4E">
        <w:rPr>
          <w:rFonts w:ascii="Arial" w:eastAsia="Cambria" w:hAnsi="Arial" w:cs="Arial"/>
          <w:color w:val="222222"/>
          <w:sz w:val="20"/>
          <w:szCs w:val="20"/>
          <w:lang w:val="it-IT" w:bidi="ar-SA"/>
        </w:rPr>
        <w:t xml:space="preserve">, mentre la </w:t>
      </w:r>
      <w:proofErr w:type="spellStart"/>
      <w:r w:rsidRPr="00141632">
        <w:rPr>
          <w:rFonts w:ascii="Arial" w:eastAsia="Cambria" w:hAnsi="Arial" w:cs="Arial"/>
          <w:color w:val="222222"/>
          <w:sz w:val="20"/>
          <w:szCs w:val="20"/>
          <w:lang w:val="it-IT" w:bidi="ar-SA"/>
        </w:rPr>
        <w:t>Tong’s</w:t>
      </w:r>
      <w:proofErr w:type="spellEnd"/>
      <w:r w:rsidRPr="00141632">
        <w:rPr>
          <w:rFonts w:ascii="Arial" w:eastAsia="Cambria" w:hAnsi="Arial" w:cs="Arial"/>
          <w:color w:val="222222"/>
          <w:sz w:val="20"/>
          <w:szCs w:val="20"/>
          <w:lang w:val="it-IT" w:bidi="ar-SA"/>
        </w:rPr>
        <w:t xml:space="preserve"> </w:t>
      </w:r>
      <w:proofErr w:type="spellStart"/>
      <w:r w:rsidRPr="00141632">
        <w:rPr>
          <w:rFonts w:ascii="Arial" w:eastAsia="Cambria" w:hAnsi="Arial" w:cs="Arial"/>
          <w:color w:val="222222"/>
          <w:sz w:val="20"/>
          <w:szCs w:val="20"/>
          <w:lang w:val="it-IT" w:bidi="ar-SA"/>
        </w:rPr>
        <w:t>Essential</w:t>
      </w:r>
      <w:proofErr w:type="spellEnd"/>
      <w:r w:rsidRPr="00141632">
        <w:rPr>
          <w:rFonts w:ascii="Arial" w:eastAsia="Cambria" w:hAnsi="Arial" w:cs="Arial"/>
          <w:color w:val="222222"/>
          <w:sz w:val="20"/>
          <w:szCs w:val="20"/>
          <w:lang w:val="it-IT" w:bidi="ar-SA"/>
        </w:rPr>
        <w:t xml:space="preserve"> </w:t>
      </w:r>
      <w:proofErr w:type="spellStart"/>
      <w:r w:rsidRPr="00141632">
        <w:rPr>
          <w:rFonts w:ascii="Arial" w:eastAsia="Cambria" w:hAnsi="Arial" w:cs="Arial"/>
          <w:color w:val="222222"/>
          <w:sz w:val="20"/>
          <w:szCs w:val="20"/>
          <w:lang w:val="it-IT" w:bidi="ar-SA"/>
        </w:rPr>
        <w:t>Se</w:t>
      </w:r>
      <w:r w:rsidR="009C6A4E">
        <w:rPr>
          <w:rFonts w:ascii="Arial" w:eastAsia="Cambria" w:hAnsi="Arial" w:cs="Arial"/>
          <w:color w:val="222222"/>
          <w:sz w:val="20"/>
          <w:szCs w:val="20"/>
          <w:lang w:val="it-IT" w:bidi="ar-SA"/>
        </w:rPr>
        <w:t>lection</w:t>
      </w:r>
      <w:proofErr w:type="spellEnd"/>
      <w:r w:rsidR="009C6A4E">
        <w:rPr>
          <w:rFonts w:ascii="Arial" w:eastAsia="Cambria" w:hAnsi="Arial" w:cs="Arial"/>
          <w:color w:val="222222"/>
          <w:sz w:val="20"/>
          <w:szCs w:val="20"/>
          <w:lang w:val="it-IT" w:bidi="ar-SA"/>
        </w:rPr>
        <w:t xml:space="preserve"> viene ancora considerato il miglior show radiofonico per presentare un nuovo disco.</w:t>
      </w:r>
      <w:r w:rsidRPr="00141632">
        <w:rPr>
          <w:rFonts w:ascii="Arial" w:eastAsia="Cambria" w:hAnsi="Arial" w:cs="Arial"/>
          <w:color w:val="222222"/>
          <w:sz w:val="20"/>
          <w:szCs w:val="20"/>
          <w:lang w:val="it-IT" w:bidi="ar-SA"/>
        </w:rPr>
        <w:t xml:space="preserve"> Oltre a questo, </w:t>
      </w:r>
      <w:proofErr w:type="spellStart"/>
      <w:r w:rsidRPr="00141632">
        <w:rPr>
          <w:rFonts w:ascii="Arial" w:eastAsia="Cambria" w:hAnsi="Arial" w:cs="Arial"/>
          <w:color w:val="222222"/>
          <w:sz w:val="20"/>
          <w:szCs w:val="20"/>
          <w:lang w:val="it-IT" w:bidi="ar-SA"/>
        </w:rPr>
        <w:t>Tong</w:t>
      </w:r>
      <w:proofErr w:type="spellEnd"/>
      <w:r w:rsidRPr="00141632">
        <w:rPr>
          <w:rFonts w:ascii="Arial" w:eastAsia="Cambria" w:hAnsi="Arial" w:cs="Arial"/>
          <w:color w:val="222222"/>
          <w:sz w:val="20"/>
          <w:szCs w:val="20"/>
          <w:lang w:val="it-IT" w:bidi="ar-SA"/>
        </w:rPr>
        <w:t xml:space="preserve"> è </w:t>
      </w:r>
      <w:r w:rsidR="002A2773">
        <w:rPr>
          <w:rFonts w:ascii="Arial" w:eastAsia="Cambria" w:hAnsi="Arial" w:cs="Arial"/>
          <w:color w:val="222222"/>
          <w:sz w:val="20"/>
          <w:szCs w:val="20"/>
          <w:lang w:val="it-IT" w:bidi="ar-SA"/>
        </w:rPr>
        <w:t xml:space="preserve">il fondatore </w:t>
      </w:r>
      <w:r w:rsidRPr="00141632">
        <w:rPr>
          <w:rFonts w:ascii="Arial" w:eastAsia="Cambria" w:hAnsi="Arial" w:cs="Arial"/>
          <w:color w:val="222222"/>
          <w:sz w:val="20"/>
          <w:szCs w:val="20"/>
          <w:lang w:val="it-IT" w:bidi="ar-SA"/>
        </w:rPr>
        <w:t xml:space="preserve">del The International Music Summit, con </w:t>
      </w:r>
      <w:r w:rsidR="002A2773" w:rsidRPr="00141632">
        <w:rPr>
          <w:rFonts w:ascii="Arial" w:eastAsia="Cambria" w:hAnsi="Arial" w:cs="Arial"/>
          <w:color w:val="222222"/>
          <w:sz w:val="20"/>
          <w:szCs w:val="20"/>
          <w:lang w:val="it-IT" w:bidi="ar-SA"/>
        </w:rPr>
        <w:t xml:space="preserve">importanti </w:t>
      </w:r>
      <w:r w:rsidRPr="00141632">
        <w:rPr>
          <w:rFonts w:ascii="Arial" w:eastAsia="Cambria" w:hAnsi="Arial" w:cs="Arial"/>
          <w:color w:val="222222"/>
          <w:sz w:val="20"/>
          <w:szCs w:val="20"/>
          <w:lang w:val="it-IT" w:bidi="ar-SA"/>
        </w:rPr>
        <w:t xml:space="preserve">eventi a Ibiza, Los Angeles e Singapore. Ora </w:t>
      </w:r>
      <w:r w:rsidR="006E12B1">
        <w:rPr>
          <w:rFonts w:ascii="Arial" w:eastAsia="Cambria" w:hAnsi="Arial" w:cs="Arial"/>
          <w:color w:val="222222"/>
          <w:sz w:val="20"/>
          <w:szCs w:val="20"/>
          <w:lang w:val="it-IT" w:bidi="ar-SA"/>
        </w:rPr>
        <w:t>nel suo 6</w:t>
      </w:r>
      <w:r w:rsidRPr="00141632">
        <w:rPr>
          <w:rFonts w:ascii="Arial" w:eastAsia="Cambria" w:hAnsi="Arial" w:cs="Arial"/>
          <w:color w:val="222222"/>
          <w:sz w:val="20"/>
          <w:szCs w:val="20"/>
          <w:lang w:val="it-IT" w:bidi="ar-SA"/>
        </w:rPr>
        <w:t xml:space="preserve">° anno, l'evento viene considerato dall’industria musicale come The Premier Platform for </w:t>
      </w:r>
      <w:proofErr w:type="spellStart"/>
      <w:r w:rsidRPr="00141632">
        <w:rPr>
          <w:rFonts w:ascii="Arial" w:eastAsia="Cambria" w:hAnsi="Arial" w:cs="Arial"/>
          <w:color w:val="222222"/>
          <w:sz w:val="20"/>
          <w:szCs w:val="20"/>
          <w:lang w:val="it-IT" w:bidi="ar-SA"/>
        </w:rPr>
        <w:t>Thought</w:t>
      </w:r>
      <w:proofErr w:type="spellEnd"/>
      <w:r w:rsidRPr="00141632">
        <w:rPr>
          <w:rFonts w:ascii="Arial" w:eastAsia="Cambria" w:hAnsi="Arial" w:cs="Arial"/>
          <w:color w:val="222222"/>
          <w:sz w:val="20"/>
          <w:szCs w:val="20"/>
          <w:lang w:val="it-IT" w:bidi="ar-SA"/>
        </w:rPr>
        <w:t xml:space="preserve"> Leadership in Electronic Music.</w:t>
      </w:r>
    </w:p>
    <w:p w:rsidR="00141632" w:rsidRPr="00141632" w:rsidRDefault="00141632" w:rsidP="00141632">
      <w:pPr>
        <w:shd w:val="clear" w:color="auto" w:fill="FFFFFF"/>
        <w:spacing w:after="0" w:line="240" w:lineRule="exact"/>
        <w:jc w:val="both"/>
        <w:rPr>
          <w:rFonts w:ascii="Arial" w:eastAsia="Cambria" w:hAnsi="Arial" w:cs="Arial"/>
          <w:color w:val="222222"/>
          <w:sz w:val="20"/>
          <w:szCs w:val="20"/>
          <w:lang w:val="it-IT" w:bidi="ar-SA"/>
        </w:rPr>
      </w:pPr>
    </w:p>
    <w:p w:rsidR="00141632" w:rsidRPr="00306EC7" w:rsidRDefault="00141632" w:rsidP="00141632">
      <w:pPr>
        <w:shd w:val="clear" w:color="auto" w:fill="FFFFFF"/>
        <w:spacing w:after="0" w:line="240" w:lineRule="exact"/>
        <w:jc w:val="both"/>
        <w:rPr>
          <w:rFonts w:ascii="Arial" w:eastAsia="Cambria" w:hAnsi="Arial" w:cs="Arial"/>
          <w:b/>
          <w:color w:val="222222"/>
          <w:sz w:val="20"/>
          <w:szCs w:val="20"/>
          <w:lang w:val="it-IT" w:bidi="ar-SA"/>
        </w:rPr>
      </w:pPr>
      <w:proofErr w:type="spellStart"/>
      <w:r w:rsidRPr="00306EC7">
        <w:rPr>
          <w:rFonts w:ascii="Arial" w:eastAsia="Cambria" w:hAnsi="Arial" w:cs="Arial"/>
          <w:b/>
          <w:color w:val="222222"/>
          <w:sz w:val="20"/>
          <w:szCs w:val="20"/>
          <w:lang w:val="it-IT" w:bidi="ar-SA"/>
        </w:rPr>
        <w:t>Raye</w:t>
      </w:r>
      <w:proofErr w:type="spellEnd"/>
    </w:p>
    <w:p w:rsidR="00141632" w:rsidRPr="00141632" w:rsidRDefault="00141632" w:rsidP="00141632">
      <w:pPr>
        <w:shd w:val="clear" w:color="auto" w:fill="FFFFFF"/>
        <w:spacing w:after="0" w:line="240" w:lineRule="exact"/>
        <w:jc w:val="both"/>
        <w:rPr>
          <w:rFonts w:ascii="Arial" w:eastAsia="Cambria" w:hAnsi="Arial" w:cs="Arial"/>
          <w:color w:val="222222"/>
          <w:sz w:val="20"/>
          <w:szCs w:val="20"/>
          <w:lang w:val="it-IT" w:bidi="ar-SA"/>
        </w:rPr>
      </w:pPr>
      <w:proofErr w:type="spellStart"/>
      <w:r w:rsidRPr="00141632">
        <w:rPr>
          <w:rFonts w:ascii="Arial" w:eastAsia="Cambria" w:hAnsi="Arial" w:cs="Arial"/>
          <w:color w:val="222222"/>
          <w:sz w:val="20"/>
          <w:szCs w:val="20"/>
          <w:lang w:val="it-IT" w:bidi="ar-SA"/>
        </w:rPr>
        <w:t>Raye</w:t>
      </w:r>
      <w:proofErr w:type="spellEnd"/>
      <w:r w:rsidRPr="00141632">
        <w:rPr>
          <w:rFonts w:ascii="Arial" w:eastAsia="Cambria" w:hAnsi="Arial" w:cs="Arial"/>
          <w:color w:val="222222"/>
          <w:sz w:val="20"/>
          <w:szCs w:val="20"/>
          <w:lang w:val="it-IT" w:bidi="ar-SA"/>
        </w:rPr>
        <w:t xml:space="preserve"> è </w:t>
      </w:r>
      <w:r w:rsidR="00745539">
        <w:rPr>
          <w:rFonts w:ascii="Arial" w:eastAsia="Cambria" w:hAnsi="Arial" w:cs="Arial"/>
          <w:color w:val="222222"/>
          <w:sz w:val="20"/>
          <w:szCs w:val="20"/>
          <w:lang w:val="it-IT" w:bidi="ar-SA"/>
        </w:rPr>
        <w:t>una cantautrice</w:t>
      </w:r>
      <w:r w:rsidRPr="00141632">
        <w:rPr>
          <w:rFonts w:ascii="Arial" w:eastAsia="Cambria" w:hAnsi="Arial" w:cs="Arial"/>
          <w:color w:val="222222"/>
          <w:sz w:val="20"/>
          <w:szCs w:val="20"/>
          <w:lang w:val="it-IT" w:bidi="ar-SA"/>
        </w:rPr>
        <w:t xml:space="preserve"> britannic</w:t>
      </w:r>
      <w:r w:rsidR="00745539">
        <w:rPr>
          <w:rFonts w:ascii="Arial" w:eastAsia="Cambria" w:hAnsi="Arial" w:cs="Arial"/>
          <w:color w:val="222222"/>
          <w:sz w:val="20"/>
          <w:szCs w:val="20"/>
          <w:lang w:val="it-IT" w:bidi="ar-SA"/>
        </w:rPr>
        <w:t>a</w:t>
      </w:r>
      <w:r w:rsidRPr="00141632">
        <w:rPr>
          <w:rFonts w:ascii="Arial" w:eastAsia="Cambria" w:hAnsi="Arial" w:cs="Arial"/>
          <w:color w:val="222222"/>
          <w:sz w:val="20"/>
          <w:szCs w:val="20"/>
          <w:lang w:val="it-IT" w:bidi="ar-SA"/>
        </w:rPr>
        <w:t xml:space="preserve"> ed ex studente</w:t>
      </w:r>
      <w:r w:rsidR="00745539">
        <w:rPr>
          <w:rFonts w:ascii="Arial" w:eastAsia="Cambria" w:hAnsi="Arial" w:cs="Arial"/>
          <w:color w:val="222222"/>
          <w:sz w:val="20"/>
          <w:szCs w:val="20"/>
          <w:lang w:val="it-IT" w:bidi="ar-SA"/>
        </w:rPr>
        <w:t>ssa</w:t>
      </w:r>
      <w:r w:rsidRPr="00141632">
        <w:rPr>
          <w:rFonts w:ascii="Arial" w:eastAsia="Cambria" w:hAnsi="Arial" w:cs="Arial"/>
          <w:color w:val="222222"/>
          <w:sz w:val="20"/>
          <w:szCs w:val="20"/>
          <w:lang w:val="it-IT" w:bidi="ar-SA"/>
        </w:rPr>
        <w:t xml:space="preserve"> della </w:t>
      </w:r>
      <w:proofErr w:type="spellStart"/>
      <w:r w:rsidRPr="00141632">
        <w:rPr>
          <w:rFonts w:ascii="Arial" w:eastAsia="Cambria" w:hAnsi="Arial" w:cs="Arial"/>
          <w:color w:val="222222"/>
          <w:sz w:val="20"/>
          <w:szCs w:val="20"/>
          <w:lang w:val="it-IT" w:bidi="ar-SA"/>
        </w:rPr>
        <w:t>Brit</w:t>
      </w:r>
      <w:proofErr w:type="spellEnd"/>
      <w:r w:rsidRPr="00141632">
        <w:rPr>
          <w:rFonts w:ascii="Arial" w:eastAsia="Cambria" w:hAnsi="Arial" w:cs="Arial"/>
          <w:color w:val="222222"/>
          <w:sz w:val="20"/>
          <w:szCs w:val="20"/>
          <w:lang w:val="it-IT" w:bidi="ar-SA"/>
        </w:rPr>
        <w:t xml:space="preserve"> School. </w:t>
      </w:r>
      <w:proofErr w:type="spellStart"/>
      <w:r w:rsidRPr="00141632">
        <w:rPr>
          <w:rFonts w:ascii="Arial" w:eastAsia="Cambria" w:hAnsi="Arial" w:cs="Arial"/>
          <w:color w:val="222222"/>
          <w:sz w:val="20"/>
          <w:szCs w:val="20"/>
          <w:lang w:val="it-IT" w:bidi="ar-SA"/>
        </w:rPr>
        <w:t>Raye</w:t>
      </w:r>
      <w:proofErr w:type="spellEnd"/>
      <w:r w:rsidRPr="00141632">
        <w:rPr>
          <w:rFonts w:ascii="Arial" w:eastAsia="Cambria" w:hAnsi="Arial" w:cs="Arial"/>
          <w:color w:val="222222"/>
          <w:sz w:val="20"/>
          <w:szCs w:val="20"/>
          <w:lang w:val="it-IT" w:bidi="ar-SA"/>
        </w:rPr>
        <w:t xml:space="preserve"> ha già ottenuto risultati incredibili, tra cui la presenza in contemporane</w:t>
      </w:r>
      <w:r w:rsidR="002A2773">
        <w:rPr>
          <w:rFonts w:ascii="Arial" w:eastAsia="Cambria" w:hAnsi="Arial" w:cs="Arial"/>
          <w:color w:val="222222"/>
          <w:sz w:val="20"/>
          <w:szCs w:val="20"/>
          <w:lang w:val="it-IT" w:bidi="ar-SA"/>
        </w:rPr>
        <w:t>a</w:t>
      </w:r>
      <w:r w:rsidRPr="00141632">
        <w:rPr>
          <w:rFonts w:ascii="Arial" w:eastAsia="Cambria" w:hAnsi="Arial" w:cs="Arial"/>
          <w:color w:val="222222"/>
          <w:sz w:val="20"/>
          <w:szCs w:val="20"/>
          <w:lang w:val="it-IT" w:bidi="ar-SA"/>
        </w:rPr>
        <w:t xml:space="preserve"> di quattro singoli</w:t>
      </w:r>
      <w:r w:rsidR="00745539">
        <w:rPr>
          <w:rFonts w:ascii="Arial" w:eastAsia="Cambria" w:hAnsi="Arial" w:cs="Arial"/>
          <w:color w:val="222222"/>
          <w:sz w:val="20"/>
          <w:szCs w:val="20"/>
          <w:lang w:val="it-IT" w:bidi="ar-SA"/>
        </w:rPr>
        <w:t xml:space="preserve"> nella UK Top 40. La canzone “</w:t>
      </w:r>
      <w:proofErr w:type="spellStart"/>
      <w:r w:rsidR="00745539">
        <w:rPr>
          <w:rFonts w:ascii="Arial" w:eastAsia="Cambria" w:hAnsi="Arial" w:cs="Arial"/>
          <w:color w:val="222222"/>
          <w:sz w:val="20"/>
          <w:szCs w:val="20"/>
          <w:lang w:val="it-IT" w:bidi="ar-SA"/>
        </w:rPr>
        <w:t>Y</w:t>
      </w:r>
      <w:r w:rsidRPr="00141632">
        <w:rPr>
          <w:rFonts w:ascii="Arial" w:eastAsia="Cambria" w:hAnsi="Arial" w:cs="Arial"/>
          <w:color w:val="222222"/>
          <w:sz w:val="20"/>
          <w:szCs w:val="20"/>
          <w:lang w:val="it-IT" w:bidi="ar-SA"/>
        </w:rPr>
        <w:t>o</w:t>
      </w:r>
      <w:r w:rsidR="00745539">
        <w:rPr>
          <w:rFonts w:ascii="Arial" w:eastAsia="Cambria" w:hAnsi="Arial" w:cs="Arial"/>
          <w:color w:val="222222"/>
          <w:sz w:val="20"/>
          <w:szCs w:val="20"/>
          <w:lang w:val="it-IT" w:bidi="ar-SA"/>
        </w:rPr>
        <w:t>u</w:t>
      </w:r>
      <w:proofErr w:type="spellEnd"/>
      <w:r w:rsidRPr="00141632">
        <w:rPr>
          <w:rFonts w:ascii="Arial" w:eastAsia="Cambria" w:hAnsi="Arial" w:cs="Arial"/>
          <w:color w:val="222222"/>
          <w:sz w:val="20"/>
          <w:szCs w:val="20"/>
          <w:lang w:val="it-IT" w:bidi="ar-SA"/>
        </w:rPr>
        <w:t xml:space="preserve"> </w:t>
      </w:r>
      <w:proofErr w:type="spellStart"/>
      <w:r w:rsidRPr="00141632">
        <w:rPr>
          <w:rFonts w:ascii="Arial" w:eastAsia="Cambria" w:hAnsi="Arial" w:cs="Arial"/>
          <w:color w:val="222222"/>
          <w:sz w:val="20"/>
          <w:szCs w:val="20"/>
          <w:lang w:val="it-IT" w:bidi="ar-SA"/>
        </w:rPr>
        <w:t>don’t</w:t>
      </w:r>
      <w:proofErr w:type="spellEnd"/>
      <w:r w:rsidRPr="00141632">
        <w:rPr>
          <w:rFonts w:ascii="Arial" w:eastAsia="Cambria" w:hAnsi="Arial" w:cs="Arial"/>
          <w:color w:val="222222"/>
          <w:sz w:val="20"/>
          <w:szCs w:val="20"/>
          <w:lang w:val="it-IT" w:bidi="ar-SA"/>
        </w:rPr>
        <w:t xml:space="preserve"> </w:t>
      </w:r>
      <w:proofErr w:type="spellStart"/>
      <w:r w:rsidRPr="00141632">
        <w:rPr>
          <w:rFonts w:ascii="Arial" w:eastAsia="Cambria" w:hAnsi="Arial" w:cs="Arial"/>
          <w:color w:val="222222"/>
          <w:sz w:val="20"/>
          <w:szCs w:val="20"/>
          <w:lang w:val="it-IT" w:bidi="ar-SA"/>
        </w:rPr>
        <w:t>know</w:t>
      </w:r>
      <w:proofErr w:type="spellEnd"/>
      <w:r w:rsidRPr="00141632">
        <w:rPr>
          <w:rFonts w:ascii="Arial" w:eastAsia="Cambria" w:hAnsi="Arial" w:cs="Arial"/>
          <w:color w:val="222222"/>
          <w:sz w:val="20"/>
          <w:szCs w:val="20"/>
          <w:lang w:val="it-IT" w:bidi="ar-SA"/>
        </w:rPr>
        <w:t xml:space="preserve"> me” in collaborazione con </w:t>
      </w:r>
      <w:proofErr w:type="spellStart"/>
      <w:r w:rsidRPr="00141632">
        <w:rPr>
          <w:rFonts w:ascii="Arial" w:eastAsia="Cambria" w:hAnsi="Arial" w:cs="Arial"/>
          <w:color w:val="222222"/>
          <w:sz w:val="20"/>
          <w:szCs w:val="20"/>
          <w:lang w:val="it-IT" w:bidi="ar-SA"/>
        </w:rPr>
        <w:t>Jax</w:t>
      </w:r>
      <w:proofErr w:type="spellEnd"/>
      <w:r w:rsidRPr="00141632">
        <w:rPr>
          <w:rFonts w:ascii="Arial" w:eastAsia="Cambria" w:hAnsi="Arial" w:cs="Arial"/>
          <w:color w:val="222222"/>
          <w:sz w:val="20"/>
          <w:szCs w:val="20"/>
          <w:lang w:val="it-IT" w:bidi="ar-SA"/>
        </w:rPr>
        <w:t xml:space="preserve"> Jones è salita fino 9° posto nella classifica dei singoli nel Regno Unito.</w:t>
      </w:r>
    </w:p>
    <w:p w:rsidR="00D8146A" w:rsidRDefault="00D8146A" w:rsidP="00141632">
      <w:pPr>
        <w:contextualSpacing/>
        <w:jc w:val="both"/>
        <w:rPr>
          <w:rFonts w:ascii="Arial" w:hAnsi="Arial" w:cs="Arial"/>
          <w:b/>
          <w:sz w:val="24"/>
          <w:szCs w:val="24"/>
          <w:lang w:val="it-IT"/>
        </w:rPr>
      </w:pPr>
    </w:p>
    <w:p w:rsidR="0094062C" w:rsidRDefault="0094062C" w:rsidP="00141632">
      <w:pPr>
        <w:contextualSpacing/>
        <w:jc w:val="both"/>
        <w:rPr>
          <w:rFonts w:ascii="Arial" w:hAnsi="Arial" w:cs="Arial"/>
          <w:b/>
          <w:sz w:val="24"/>
          <w:szCs w:val="24"/>
          <w:lang w:val="it-IT"/>
        </w:rPr>
      </w:pPr>
    </w:p>
    <w:p w:rsidR="0094062C" w:rsidRDefault="0094062C" w:rsidP="00141632">
      <w:pPr>
        <w:contextualSpacing/>
        <w:jc w:val="both"/>
        <w:rPr>
          <w:rFonts w:ascii="Arial" w:hAnsi="Arial" w:cs="Arial"/>
          <w:b/>
          <w:sz w:val="24"/>
          <w:szCs w:val="24"/>
          <w:lang w:val="it-IT"/>
        </w:rPr>
      </w:pPr>
    </w:p>
    <w:p w:rsidR="00E45CA3" w:rsidRDefault="00E45CA3" w:rsidP="00141632">
      <w:pPr>
        <w:contextualSpacing/>
        <w:jc w:val="both"/>
        <w:rPr>
          <w:rFonts w:ascii="Arial" w:hAnsi="Arial" w:cs="Arial"/>
          <w:lang w:val="it-IT"/>
        </w:rPr>
      </w:pPr>
    </w:p>
    <w:p w:rsidR="00E45CA3" w:rsidRDefault="00E45CA3" w:rsidP="00141632">
      <w:pPr>
        <w:contextualSpacing/>
        <w:jc w:val="both"/>
        <w:rPr>
          <w:rFonts w:ascii="Arial" w:hAnsi="Arial" w:cs="Arial"/>
          <w:lang w:val="it-IT"/>
        </w:rPr>
      </w:pPr>
    </w:p>
    <w:p w:rsidR="00E45CA3" w:rsidRDefault="00E45CA3" w:rsidP="00141632">
      <w:pPr>
        <w:contextualSpacing/>
        <w:jc w:val="both"/>
        <w:rPr>
          <w:rFonts w:ascii="Arial" w:hAnsi="Arial" w:cs="Arial"/>
          <w:lang w:val="it-IT"/>
        </w:rPr>
      </w:pPr>
    </w:p>
    <w:p w:rsidR="00F3333D" w:rsidRDefault="00F3333D" w:rsidP="00141632">
      <w:pPr>
        <w:contextualSpacing/>
        <w:jc w:val="both"/>
        <w:rPr>
          <w:rFonts w:ascii="Arial" w:hAnsi="Arial" w:cs="Arial"/>
          <w:lang w:val="it-IT"/>
        </w:rPr>
      </w:pPr>
      <w:bookmarkStart w:id="0" w:name="_GoBack"/>
      <w:bookmarkEnd w:id="0"/>
    </w:p>
    <w:p w:rsidR="0094062C" w:rsidRPr="0046479F" w:rsidRDefault="0094062C" w:rsidP="00141632">
      <w:pPr>
        <w:contextualSpacing/>
        <w:jc w:val="both"/>
        <w:rPr>
          <w:rFonts w:ascii="Arial" w:hAnsi="Arial" w:cs="Arial"/>
          <w:lang w:val="it-IT"/>
        </w:rPr>
      </w:pPr>
      <w:r w:rsidRPr="0046479F">
        <w:rPr>
          <w:rFonts w:ascii="Arial" w:hAnsi="Arial" w:cs="Arial"/>
          <w:lang w:val="it-IT"/>
        </w:rPr>
        <w:t>Luglio 2017</w:t>
      </w:r>
    </w:p>
    <w:p w:rsidR="0094062C" w:rsidRPr="0094062C" w:rsidRDefault="0094062C">
      <w:pPr>
        <w:contextualSpacing/>
        <w:jc w:val="both"/>
        <w:rPr>
          <w:rFonts w:ascii="Arial" w:hAnsi="Arial" w:cs="Arial"/>
          <w:sz w:val="24"/>
          <w:szCs w:val="24"/>
          <w:lang w:val="it-IT"/>
        </w:rPr>
      </w:pPr>
    </w:p>
    <w:sectPr w:rsidR="0094062C" w:rsidRPr="0094062C" w:rsidSect="00264A1F">
      <w:headerReference w:type="even" r:id="rId18"/>
      <w:headerReference w:type="default" r:id="rId19"/>
      <w:footerReference w:type="even" r:id="rId20"/>
      <w:footerReference w:type="default" r:id="rId21"/>
      <w:headerReference w:type="first" r:id="rId22"/>
      <w:footerReference w:type="first" r:id="rId23"/>
      <w:pgSz w:w="11906" w:h="16838"/>
      <w:pgMar w:top="1417" w:right="1134" w:bottom="1134" w:left="1134" w:header="227" w:footer="9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8A2" w:rsidRDefault="00DC38A2" w:rsidP="001058BE">
      <w:pPr>
        <w:spacing w:after="0" w:line="240" w:lineRule="auto"/>
      </w:pPr>
      <w:r>
        <w:separator/>
      </w:r>
    </w:p>
  </w:endnote>
  <w:endnote w:type="continuationSeparator" w:id="0">
    <w:p w:rsidR="00DC38A2" w:rsidRDefault="00DC38A2" w:rsidP="00105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nionPro-Regular">
    <w:altName w:val="Cambria"/>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FEB" w:rsidRDefault="00AC4FEB">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FEB" w:rsidRPr="00345FF1" w:rsidRDefault="00AC4FEB">
    <w:pPr>
      <w:pStyle w:val="Pidipagina"/>
      <w:rPr>
        <w:lang w:val="it-IT"/>
      </w:rPr>
    </w:pPr>
    <w:r>
      <w:rPr>
        <w:noProof/>
        <w:lang w:val="it-IT" w:eastAsia="it-IT" w:bidi="ar-SA"/>
      </w:rPr>
      <mc:AlternateContent>
        <mc:Choice Requires="wps">
          <w:drawing>
            <wp:anchor distT="0" distB="0" distL="114300" distR="114300" simplePos="0" relativeHeight="251659264" behindDoc="0" locked="0" layoutInCell="1" allowOverlap="1" wp14:anchorId="7961F997" wp14:editId="3EB11E86">
              <wp:simplePos x="0" y="0"/>
              <wp:positionH relativeFrom="column">
                <wp:posOffset>-375920</wp:posOffset>
              </wp:positionH>
              <wp:positionV relativeFrom="paragraph">
                <wp:posOffset>112395</wp:posOffset>
              </wp:positionV>
              <wp:extent cx="6828790" cy="635"/>
              <wp:effectExtent l="0" t="0" r="0" b="0"/>
              <wp:wrapNone/>
              <wp:docPr id="4"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2879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263D69A3" id="_x0000_t32" coordsize="21600,21600" o:spt="32" o:oned="t" path="m,l21600,21600e" filled="f">
              <v:path arrowok="t" fillok="f" o:connecttype="none"/>
              <o:lock v:ext="edit" shapetype="t"/>
            </v:shapetype>
            <v:shape id="AutoShape 17" o:spid="_x0000_s1026" type="#_x0000_t32" style="position:absolute;margin-left:-29.6pt;margin-top:8.85pt;width:537.7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">
              <o:lock v:ext="edit" shapetype="f"/>
            </v:shape>
          </w:pict>
        </mc:Fallback>
      </mc:AlternateContent>
    </w:r>
    <w:r>
      <w:rPr>
        <w:noProof/>
        <w:lang w:val="it-IT" w:eastAsia="it-IT" w:bidi="ar-SA"/>
      </w:rPr>
      <mc:AlternateContent>
        <mc:Choice Requires="wps">
          <w:drawing>
            <wp:anchor distT="0" distB="0" distL="114300" distR="114300" simplePos="0" relativeHeight="251658240" behindDoc="0" locked="0" layoutInCell="1" allowOverlap="1" wp14:anchorId="2BECE082" wp14:editId="396DAF4C">
              <wp:simplePos x="0" y="0"/>
              <wp:positionH relativeFrom="column">
                <wp:posOffset>-779780</wp:posOffset>
              </wp:positionH>
              <wp:positionV relativeFrom="paragraph">
                <wp:posOffset>183515</wp:posOffset>
              </wp:positionV>
              <wp:extent cx="7611110" cy="45148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11110" cy="4514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4FEB" w:rsidRPr="00CE74BE" w:rsidRDefault="00AC4FEB" w:rsidP="00CE74BE">
                          <w:pPr>
                            <w:pStyle w:val="Pidipagina"/>
                            <w:jc w:val="center"/>
                            <w:rPr>
                              <w:rFonts w:ascii="Calibri" w:hAnsi="Calibri" w:cs="Calibri"/>
                              <w:lang w:val="it-IT"/>
                            </w:rPr>
                          </w:pPr>
                          <w:r w:rsidRPr="006A7A32">
                            <w:rPr>
                              <w:rFonts w:ascii="Calibri" w:hAnsi="Calibri" w:cs="Calibri"/>
                              <w:lang w:val="it-IT"/>
                            </w:rPr>
                            <w:t>• U</w:t>
                          </w:r>
                          <w:r>
                            <w:rPr>
                              <w:rFonts w:ascii="Calibri" w:hAnsi="Calibri" w:cs="Calibri"/>
                              <w:lang w:val="it-IT"/>
                            </w:rPr>
                            <w:t xml:space="preserve">fficio Stampa Jaguar Land Rover </w:t>
                          </w:r>
                          <w:r w:rsidRPr="006A7A32">
                            <w:rPr>
                              <w:rFonts w:ascii="Calibri" w:hAnsi="Calibri" w:cs="Calibri"/>
                              <w:lang w:val="it-IT"/>
                            </w:rPr>
                            <w:t xml:space="preserve">• </w:t>
                          </w:r>
                          <w:r>
                            <w:rPr>
                              <w:rFonts w:ascii="Calibri" w:hAnsi="Calibri" w:cs="Calibri"/>
                              <w:lang w:val="it-IT"/>
                            </w:rPr>
                            <w:t xml:space="preserve">Cinzia Carta   </w:t>
                          </w:r>
                          <w:r w:rsidRPr="006A7A32">
                            <w:rPr>
                              <w:rFonts w:ascii="Calibri" w:hAnsi="Calibri" w:cs="Calibri"/>
                              <w:lang w:val="it-IT"/>
                            </w:rPr>
                            <w:t>•</w:t>
                          </w:r>
                          <w:r w:rsidRPr="00CE74BE">
                            <w:rPr>
                              <w:rFonts w:ascii="Calibri" w:hAnsi="Calibri" w:cs="Calibri"/>
                              <w:lang w:val="it-IT"/>
                            </w:rPr>
                            <w:t xml:space="preserve"> ccarta@jaguarlandrover.com •</w:t>
                          </w:r>
                        </w:p>
                        <w:p w:rsidR="00AC4FEB" w:rsidRPr="00CE74BE" w:rsidRDefault="00AC4FEB" w:rsidP="009B12FF">
                          <w:pPr>
                            <w:jc w:val="center"/>
                            <w:rPr>
                              <w:lang w:val="it-IT"/>
                            </w:rPr>
                          </w:pPr>
                          <w:r w:rsidRPr="006A7A32">
                            <w:rPr>
                              <w:rFonts w:ascii="Calibri" w:hAnsi="Calibri" w:cs="Calibri"/>
                              <w:lang w:val="it-IT"/>
                            </w:rPr>
                            <w:t>Viale Alessandro Marchetti, 105 – 00148 Rom</w:t>
                          </w:r>
                          <w:r>
                            <w:rPr>
                              <w:rFonts w:ascii="Calibri" w:hAnsi="Calibri" w:cs="Calibri"/>
                              <w:lang w:val="it-IT"/>
                            </w:rPr>
                            <w:t>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7" type="#_x0000_t202" style="position:absolute;margin-left:-61.4pt;margin-top:14.45pt;width:599.3pt;height:3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" stroked="f">
              <v:path arrowok="t"/>
              <v:textbox>
                <w:txbxContent>
                  <w:p w:rsidR="00AC4FEB" w:rsidRPr="00CE74BE" w:rsidRDefault="00AC4FEB" w:rsidP="00CE74BE">
                    <w:pPr>
                      <w:pStyle w:val="Pidipagina"/>
                      <w:jc w:val="center"/>
                      <w:rPr>
                        <w:rFonts w:ascii="Calibri" w:hAnsi="Calibri" w:cs="Calibri"/>
                        <w:lang w:val="it-IT"/>
                      </w:rPr>
                    </w:pPr>
                    <w:r w:rsidRPr="006A7A32">
                      <w:rPr>
                        <w:rFonts w:ascii="Calibri" w:hAnsi="Calibri" w:cs="Calibri"/>
                        <w:lang w:val="it-IT"/>
                      </w:rPr>
                      <w:t>• U</w:t>
                    </w:r>
                    <w:r>
                      <w:rPr>
                        <w:rFonts w:ascii="Calibri" w:hAnsi="Calibri" w:cs="Calibri"/>
                        <w:lang w:val="it-IT"/>
                      </w:rPr>
                      <w:t xml:space="preserve">fficio Stampa Jaguar Land Rover </w:t>
                    </w:r>
                    <w:r w:rsidRPr="006A7A32">
                      <w:rPr>
                        <w:rFonts w:ascii="Calibri" w:hAnsi="Calibri" w:cs="Calibri"/>
                        <w:lang w:val="it-IT"/>
                      </w:rPr>
                      <w:t xml:space="preserve">• </w:t>
                    </w:r>
                    <w:r>
                      <w:rPr>
                        <w:rFonts w:ascii="Calibri" w:hAnsi="Calibri" w:cs="Calibri"/>
                        <w:lang w:val="it-IT"/>
                      </w:rPr>
                      <w:t xml:space="preserve">Cinzia Carta   </w:t>
                    </w:r>
                    <w:r w:rsidRPr="006A7A32">
                      <w:rPr>
                        <w:rFonts w:ascii="Calibri" w:hAnsi="Calibri" w:cs="Calibri"/>
                        <w:lang w:val="it-IT"/>
                      </w:rPr>
                      <w:t>•</w:t>
                    </w:r>
                    <w:r w:rsidRPr="00CE74BE">
                      <w:rPr>
                        <w:rFonts w:ascii="Calibri" w:hAnsi="Calibri" w:cs="Calibri"/>
                        <w:lang w:val="it-IT"/>
                      </w:rPr>
                      <w:t xml:space="preserve"> ccarta@jaguarlandrover.com •</w:t>
                    </w:r>
                  </w:p>
                  <w:p w:rsidR="00AC4FEB" w:rsidRPr="00CE74BE" w:rsidRDefault="00AC4FEB" w:rsidP="009B12FF">
                    <w:pPr>
                      <w:jc w:val="center"/>
                      <w:rPr>
                        <w:lang w:val="it-IT"/>
                      </w:rPr>
                    </w:pPr>
                    <w:r w:rsidRPr="006A7A32">
                      <w:rPr>
                        <w:rFonts w:ascii="Calibri" w:hAnsi="Calibri" w:cs="Calibri"/>
                        <w:lang w:val="it-IT"/>
                      </w:rPr>
                      <w:t>Viale Alessandro Marchetti, 105 – 00148 Rom</w:t>
                    </w:r>
                    <w:r>
                      <w:rPr>
                        <w:rFonts w:ascii="Calibri" w:hAnsi="Calibri" w:cs="Calibri"/>
                        <w:lang w:val="it-IT"/>
                      </w:rPr>
                      <w:t>a</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FEB" w:rsidRDefault="00AC4FE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8A2" w:rsidRDefault="00DC38A2" w:rsidP="001058BE">
      <w:pPr>
        <w:spacing w:after="0" w:line="240" w:lineRule="auto"/>
      </w:pPr>
      <w:r>
        <w:separator/>
      </w:r>
    </w:p>
  </w:footnote>
  <w:footnote w:type="continuationSeparator" w:id="0">
    <w:p w:rsidR="00DC38A2" w:rsidRDefault="00DC38A2" w:rsidP="001058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FEB" w:rsidRDefault="00AC4FEB">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FEB" w:rsidRPr="00C92D8C" w:rsidRDefault="00AC4FEB" w:rsidP="00104699">
    <w:pPr>
      <w:pStyle w:val="Intestazione"/>
      <w:tabs>
        <w:tab w:val="clear" w:pos="9638"/>
        <w:tab w:val="right" w:pos="10065"/>
      </w:tabs>
      <w:rPr>
        <w:rFonts w:ascii="Arial Unicode MS" w:eastAsia="Arial Unicode MS" w:hAnsi="Arial Unicode MS" w:cs="Arial Unicode MS"/>
        <w:sz w:val="24"/>
        <w:szCs w:val="24"/>
      </w:rPr>
    </w:pPr>
    <w:r>
      <w:rPr>
        <w:noProof/>
        <w:lang w:val="it-IT" w:eastAsia="it-IT" w:bidi="ar-SA"/>
      </w:rPr>
      <mc:AlternateContent>
        <mc:Choice Requires="wps">
          <w:drawing>
            <wp:anchor distT="0" distB="0" distL="114300" distR="114300" simplePos="0" relativeHeight="251656192" behindDoc="0" locked="0" layoutInCell="1" allowOverlap="1" wp14:anchorId="4BFF54BD" wp14:editId="1D62B526">
              <wp:simplePos x="0" y="0"/>
              <wp:positionH relativeFrom="column">
                <wp:posOffset>-718820</wp:posOffset>
              </wp:positionH>
              <wp:positionV relativeFrom="paragraph">
                <wp:posOffset>338455</wp:posOffset>
              </wp:positionV>
              <wp:extent cx="2447925" cy="348615"/>
              <wp:effectExtent l="0" t="0" r="0" b="0"/>
              <wp:wrapNone/>
              <wp:docPr id="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47925" cy="348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4FEB" w:rsidRPr="007A6A4A" w:rsidRDefault="00AC4FEB" w:rsidP="00C92D8C">
                          <w:pPr>
                            <w:jc w:val="center"/>
                            <w:rPr>
                              <w:rFonts w:ascii="Calibri" w:eastAsia="Arial Unicode MS" w:hAnsi="Calibri" w:cs="Calibri"/>
                              <w:b/>
                              <w:color w:val="C00000"/>
                              <w:sz w:val="36"/>
                              <w:szCs w:val="36"/>
                              <w:lang w:val="it-IT"/>
                            </w:rPr>
                          </w:pPr>
                          <w:r w:rsidRPr="007A6A4A">
                            <w:rPr>
                              <w:rFonts w:ascii="Calibri" w:eastAsia="Arial Unicode MS" w:hAnsi="Calibri" w:cs="Calibri"/>
                              <w:b/>
                              <w:color w:val="C00000"/>
                              <w:sz w:val="36"/>
                              <w:szCs w:val="36"/>
                              <w:lang w:val="it-IT"/>
                            </w:rPr>
                            <w:t>MEDIA INFORMATION</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56.6pt;margin-top:26.65pt;width:192.75pt;height:27.45pt;z-index:25165619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" stroked="f">
              <v:path arrowok="t"/>
              <v:textbox>
                <w:txbxContent>
                  <w:p w:rsidR="00AC4FEB" w:rsidRPr="007A6A4A" w:rsidRDefault="00AC4FEB" w:rsidP="00C92D8C">
                    <w:pPr>
                      <w:jc w:val="center"/>
                      <w:rPr>
                        <w:rFonts w:ascii="Calibri" w:eastAsia="Arial Unicode MS" w:hAnsi="Calibri" w:cs="Calibri"/>
                        <w:b/>
                        <w:color w:val="C00000"/>
                        <w:sz w:val="36"/>
                        <w:szCs w:val="36"/>
                        <w:lang w:val="it-IT"/>
                      </w:rPr>
                    </w:pPr>
                    <w:r w:rsidRPr="007A6A4A">
                      <w:rPr>
                        <w:rFonts w:ascii="Calibri" w:eastAsia="Arial Unicode MS" w:hAnsi="Calibri" w:cs="Calibri"/>
                        <w:b/>
                        <w:color w:val="C00000"/>
                        <w:sz w:val="36"/>
                        <w:szCs w:val="36"/>
                        <w:lang w:val="it-IT"/>
                      </w:rPr>
                      <w:t>MEDIA INFORMATION</w:t>
                    </w:r>
                  </w:p>
                </w:txbxContent>
              </v:textbox>
            </v:shape>
          </w:pict>
        </mc:Fallback>
      </mc:AlternateContent>
    </w:r>
    <w:r>
      <w:rPr>
        <w:rFonts w:ascii="Arial Unicode MS" w:eastAsia="Arial Unicode MS" w:hAnsi="Arial Unicode MS" w:cs="Arial Unicode MS"/>
        <w:sz w:val="24"/>
        <w:szCs w:val="24"/>
      </w:rPr>
      <w:t xml:space="preserve">                                                                                                             </w:t>
    </w:r>
    <w:r w:rsidRPr="007F0D39">
      <w:rPr>
        <w:rFonts w:ascii="Arial Unicode MS" w:eastAsia="Arial Unicode MS" w:hAnsi="Arial Unicode MS" w:cs="Arial Unicode MS"/>
        <w:noProof/>
        <w:sz w:val="24"/>
        <w:szCs w:val="24"/>
        <w:lang w:val="it-IT" w:eastAsia="it-IT" w:bidi="ar-SA"/>
      </w:rPr>
      <w:drawing>
        <wp:inline distT="0" distB="0" distL="0" distR="0" wp14:anchorId="6ECC2827" wp14:editId="292D4699">
          <wp:extent cx="1383030" cy="617220"/>
          <wp:effectExtent l="0" t="0" r="0" b="0"/>
          <wp:docPr id="1" name="Immagine 1" descr="7cm_RGB_Clear-bkgrd-Light_Jag-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descr="7cm_RGB_Clear-bkgrd-Light_Jag-log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3030" cy="617220"/>
                  </a:xfrm>
                  <a:prstGeom prst="rect">
                    <a:avLst/>
                  </a:prstGeom>
                  <a:noFill/>
                  <a:ln>
                    <a:noFill/>
                  </a:ln>
                </pic:spPr>
              </pic:pic>
            </a:graphicData>
          </a:graphic>
        </wp:inline>
      </w:drawing>
    </w:r>
  </w:p>
  <w:p w:rsidR="00AC4FEB" w:rsidRPr="005B79A1" w:rsidRDefault="00AC4FEB" w:rsidP="00C92D8C">
    <w:pPr>
      <w:pStyle w:val="Intestazione"/>
      <w:jc w:val="right"/>
    </w:pPr>
    <w:r>
      <w:rPr>
        <w:noProof/>
        <w:lang w:val="it-IT" w:eastAsia="it-IT" w:bidi="ar-SA"/>
      </w:rPr>
      <mc:AlternateContent>
        <mc:Choice Requires="wps">
          <w:drawing>
            <wp:anchor distT="4294967295" distB="4294967295" distL="114300" distR="114300" simplePos="0" relativeHeight="251657216" behindDoc="0" locked="0" layoutInCell="1" allowOverlap="1" wp14:anchorId="48FA1ABF" wp14:editId="3DE0EFF2">
              <wp:simplePos x="0" y="0"/>
              <wp:positionH relativeFrom="column">
                <wp:posOffset>-720090</wp:posOffset>
              </wp:positionH>
              <wp:positionV relativeFrom="paragraph">
                <wp:posOffset>123824</wp:posOffset>
              </wp:positionV>
              <wp:extent cx="7551420" cy="0"/>
              <wp:effectExtent l="0" t="0" r="0" b="0"/>
              <wp:wrapNone/>
              <wp:docPr id="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551420"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59EB5634" id="_x0000_t32" coordsize="21600,21600" o:spt="32" o:oned="t" path="m,l21600,21600e" filled="f">
              <v:path arrowok="t" fillok="f" o:connecttype="none"/>
              <o:lock v:ext="edit" shapetype="t"/>
            </v:shapetype>
            <v:shape id="AutoShape 13" o:spid="_x0000_s1026" type="#_x0000_t32" style="position:absolute;margin-left:-56.7pt;margin-top:9.75pt;width:594.6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" strokeweight="1.75pt">
              <o:lock v:ext="edit" shapetype="f"/>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FEB" w:rsidRDefault="00AC4FEB">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30088"/>
    <w:multiLevelType w:val="hybridMultilevel"/>
    <w:tmpl w:val="0AEEA5AE"/>
    <w:lvl w:ilvl="0" w:tplc="04090001">
      <w:start w:val="1"/>
      <w:numFmt w:val="bullet"/>
      <w:lvlText w:val=""/>
      <w:lvlJc w:val="left"/>
      <w:pPr>
        <w:ind w:left="6" w:hanging="360"/>
      </w:pPr>
      <w:rPr>
        <w:rFonts w:ascii="Symbol" w:hAnsi="Symbol" w:hint="default"/>
      </w:rPr>
    </w:lvl>
    <w:lvl w:ilvl="1" w:tplc="04090003" w:tentative="1">
      <w:start w:val="1"/>
      <w:numFmt w:val="bullet"/>
      <w:lvlText w:val="o"/>
      <w:lvlJc w:val="left"/>
      <w:pPr>
        <w:ind w:left="726" w:hanging="360"/>
      </w:pPr>
      <w:rPr>
        <w:rFonts w:ascii="Courier New" w:hAnsi="Courier New" w:hint="default"/>
      </w:rPr>
    </w:lvl>
    <w:lvl w:ilvl="2" w:tplc="04090005" w:tentative="1">
      <w:start w:val="1"/>
      <w:numFmt w:val="bullet"/>
      <w:lvlText w:val=""/>
      <w:lvlJc w:val="left"/>
      <w:pPr>
        <w:ind w:left="1446" w:hanging="360"/>
      </w:pPr>
      <w:rPr>
        <w:rFonts w:ascii="Wingdings" w:hAnsi="Wingdings" w:hint="default"/>
      </w:rPr>
    </w:lvl>
    <w:lvl w:ilvl="3" w:tplc="04090001" w:tentative="1">
      <w:start w:val="1"/>
      <w:numFmt w:val="bullet"/>
      <w:lvlText w:val=""/>
      <w:lvlJc w:val="left"/>
      <w:pPr>
        <w:ind w:left="2166" w:hanging="360"/>
      </w:pPr>
      <w:rPr>
        <w:rFonts w:ascii="Symbol" w:hAnsi="Symbol" w:hint="default"/>
      </w:rPr>
    </w:lvl>
    <w:lvl w:ilvl="4" w:tplc="04090003" w:tentative="1">
      <w:start w:val="1"/>
      <w:numFmt w:val="bullet"/>
      <w:lvlText w:val="o"/>
      <w:lvlJc w:val="left"/>
      <w:pPr>
        <w:ind w:left="2886" w:hanging="360"/>
      </w:pPr>
      <w:rPr>
        <w:rFonts w:ascii="Courier New" w:hAnsi="Courier New" w:hint="default"/>
      </w:rPr>
    </w:lvl>
    <w:lvl w:ilvl="5" w:tplc="04090005" w:tentative="1">
      <w:start w:val="1"/>
      <w:numFmt w:val="bullet"/>
      <w:lvlText w:val=""/>
      <w:lvlJc w:val="left"/>
      <w:pPr>
        <w:ind w:left="3606" w:hanging="360"/>
      </w:pPr>
      <w:rPr>
        <w:rFonts w:ascii="Wingdings" w:hAnsi="Wingdings" w:hint="default"/>
      </w:rPr>
    </w:lvl>
    <w:lvl w:ilvl="6" w:tplc="04090001" w:tentative="1">
      <w:start w:val="1"/>
      <w:numFmt w:val="bullet"/>
      <w:lvlText w:val=""/>
      <w:lvlJc w:val="left"/>
      <w:pPr>
        <w:ind w:left="4326" w:hanging="360"/>
      </w:pPr>
      <w:rPr>
        <w:rFonts w:ascii="Symbol" w:hAnsi="Symbol" w:hint="default"/>
      </w:rPr>
    </w:lvl>
    <w:lvl w:ilvl="7" w:tplc="04090003" w:tentative="1">
      <w:start w:val="1"/>
      <w:numFmt w:val="bullet"/>
      <w:lvlText w:val="o"/>
      <w:lvlJc w:val="left"/>
      <w:pPr>
        <w:ind w:left="5046" w:hanging="360"/>
      </w:pPr>
      <w:rPr>
        <w:rFonts w:ascii="Courier New" w:hAnsi="Courier New" w:hint="default"/>
      </w:rPr>
    </w:lvl>
    <w:lvl w:ilvl="8" w:tplc="04090005" w:tentative="1">
      <w:start w:val="1"/>
      <w:numFmt w:val="bullet"/>
      <w:lvlText w:val=""/>
      <w:lvlJc w:val="left"/>
      <w:pPr>
        <w:ind w:left="5766" w:hanging="360"/>
      </w:pPr>
      <w:rPr>
        <w:rFonts w:ascii="Wingdings" w:hAnsi="Wingdings" w:hint="default"/>
      </w:rPr>
    </w:lvl>
  </w:abstractNum>
  <w:abstractNum w:abstractNumId="1">
    <w:nsid w:val="14A8147E"/>
    <w:multiLevelType w:val="hybridMultilevel"/>
    <w:tmpl w:val="76EE0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1C3521"/>
    <w:multiLevelType w:val="hybridMultilevel"/>
    <w:tmpl w:val="CB8A01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4023450D"/>
    <w:multiLevelType w:val="hybridMultilevel"/>
    <w:tmpl w:val="992A8D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58866204"/>
    <w:multiLevelType w:val="hybridMultilevel"/>
    <w:tmpl w:val="FF84F3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6879308B"/>
    <w:multiLevelType w:val="hybridMultilevel"/>
    <w:tmpl w:val="156E92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6D7A2C7B"/>
    <w:multiLevelType w:val="hybridMultilevel"/>
    <w:tmpl w:val="48402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ACE76F2"/>
    <w:multiLevelType w:val="hybridMultilevel"/>
    <w:tmpl w:val="ED64D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D347808"/>
    <w:multiLevelType w:val="hybridMultilevel"/>
    <w:tmpl w:val="4148DE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8"/>
  </w:num>
  <w:num w:numId="5">
    <w:abstractNumId w:val="4"/>
  </w:num>
  <w:num w:numId="6">
    <w:abstractNumId w:val="2"/>
  </w:num>
  <w:num w:numId="7">
    <w:abstractNumId w:val="6"/>
  </w:num>
  <w:num w:numId="8">
    <w:abstractNumId w:val="0"/>
  </w:num>
  <w:num w:numId="9">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708"/>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D47"/>
    <w:rsid w:val="000011F8"/>
    <w:rsid w:val="0000225B"/>
    <w:rsid w:val="00003414"/>
    <w:rsid w:val="000039E6"/>
    <w:rsid w:val="0000404A"/>
    <w:rsid w:val="00004AE6"/>
    <w:rsid w:val="000050F2"/>
    <w:rsid w:val="000058FD"/>
    <w:rsid w:val="00005B03"/>
    <w:rsid w:val="00007DD5"/>
    <w:rsid w:val="000124A1"/>
    <w:rsid w:val="00012AB4"/>
    <w:rsid w:val="00020682"/>
    <w:rsid w:val="00020AEC"/>
    <w:rsid w:val="0002129B"/>
    <w:rsid w:val="0002420B"/>
    <w:rsid w:val="000249F8"/>
    <w:rsid w:val="00024F73"/>
    <w:rsid w:val="0002674A"/>
    <w:rsid w:val="000276C7"/>
    <w:rsid w:val="00033303"/>
    <w:rsid w:val="00033F9B"/>
    <w:rsid w:val="0003403C"/>
    <w:rsid w:val="000361E6"/>
    <w:rsid w:val="000401B9"/>
    <w:rsid w:val="00040AB1"/>
    <w:rsid w:val="00044822"/>
    <w:rsid w:val="00045941"/>
    <w:rsid w:val="00050263"/>
    <w:rsid w:val="00052240"/>
    <w:rsid w:val="00054C38"/>
    <w:rsid w:val="00054CD8"/>
    <w:rsid w:val="00063306"/>
    <w:rsid w:val="00065373"/>
    <w:rsid w:val="00067A73"/>
    <w:rsid w:val="0007059E"/>
    <w:rsid w:val="000735AB"/>
    <w:rsid w:val="00073829"/>
    <w:rsid w:val="000750F0"/>
    <w:rsid w:val="000752BC"/>
    <w:rsid w:val="00075C76"/>
    <w:rsid w:val="00075F24"/>
    <w:rsid w:val="000825AC"/>
    <w:rsid w:val="000879AB"/>
    <w:rsid w:val="000909D7"/>
    <w:rsid w:val="00093DF5"/>
    <w:rsid w:val="00096124"/>
    <w:rsid w:val="000A2B87"/>
    <w:rsid w:val="000A2D6A"/>
    <w:rsid w:val="000A4315"/>
    <w:rsid w:val="000A5CB9"/>
    <w:rsid w:val="000A77E2"/>
    <w:rsid w:val="000B1C62"/>
    <w:rsid w:val="000B25F7"/>
    <w:rsid w:val="000B2725"/>
    <w:rsid w:val="000B2FD1"/>
    <w:rsid w:val="000B6B2B"/>
    <w:rsid w:val="000C029B"/>
    <w:rsid w:val="000C072B"/>
    <w:rsid w:val="000C108B"/>
    <w:rsid w:val="000C15AE"/>
    <w:rsid w:val="000C1BF7"/>
    <w:rsid w:val="000C2542"/>
    <w:rsid w:val="000C30AC"/>
    <w:rsid w:val="000C68E0"/>
    <w:rsid w:val="000C6FE9"/>
    <w:rsid w:val="000C77E4"/>
    <w:rsid w:val="000D0C1A"/>
    <w:rsid w:val="000D208B"/>
    <w:rsid w:val="000D2557"/>
    <w:rsid w:val="000D3011"/>
    <w:rsid w:val="000D44BF"/>
    <w:rsid w:val="000D4A13"/>
    <w:rsid w:val="000D5AF8"/>
    <w:rsid w:val="000D7F57"/>
    <w:rsid w:val="000E0C3B"/>
    <w:rsid w:val="000E1A78"/>
    <w:rsid w:val="000E2442"/>
    <w:rsid w:val="000E3404"/>
    <w:rsid w:val="000E5685"/>
    <w:rsid w:val="000F02C1"/>
    <w:rsid w:val="000F276E"/>
    <w:rsid w:val="000F2895"/>
    <w:rsid w:val="000F3A61"/>
    <w:rsid w:val="000F5C37"/>
    <w:rsid w:val="000F62C9"/>
    <w:rsid w:val="000F6EE1"/>
    <w:rsid w:val="00101025"/>
    <w:rsid w:val="00101317"/>
    <w:rsid w:val="00101DC6"/>
    <w:rsid w:val="00104699"/>
    <w:rsid w:val="001058BE"/>
    <w:rsid w:val="00105CC5"/>
    <w:rsid w:val="00105E38"/>
    <w:rsid w:val="001062FD"/>
    <w:rsid w:val="00106B4E"/>
    <w:rsid w:val="0010712B"/>
    <w:rsid w:val="00107A46"/>
    <w:rsid w:val="00110F43"/>
    <w:rsid w:val="0011242E"/>
    <w:rsid w:val="0012177A"/>
    <w:rsid w:val="001224A1"/>
    <w:rsid w:val="00124F49"/>
    <w:rsid w:val="0012514C"/>
    <w:rsid w:val="0013208F"/>
    <w:rsid w:val="00134185"/>
    <w:rsid w:val="001371FC"/>
    <w:rsid w:val="00141632"/>
    <w:rsid w:val="00143A43"/>
    <w:rsid w:val="00144578"/>
    <w:rsid w:val="00144722"/>
    <w:rsid w:val="00146CA8"/>
    <w:rsid w:val="001529C4"/>
    <w:rsid w:val="001544BC"/>
    <w:rsid w:val="0015765F"/>
    <w:rsid w:val="00162B90"/>
    <w:rsid w:val="00167B41"/>
    <w:rsid w:val="00172EEF"/>
    <w:rsid w:val="00173736"/>
    <w:rsid w:val="00173F38"/>
    <w:rsid w:val="00174510"/>
    <w:rsid w:val="00174550"/>
    <w:rsid w:val="0017565A"/>
    <w:rsid w:val="00176136"/>
    <w:rsid w:val="00177883"/>
    <w:rsid w:val="00181E42"/>
    <w:rsid w:val="00182969"/>
    <w:rsid w:val="00185A61"/>
    <w:rsid w:val="00185D8A"/>
    <w:rsid w:val="001879E8"/>
    <w:rsid w:val="00187E98"/>
    <w:rsid w:val="001915B4"/>
    <w:rsid w:val="00194E94"/>
    <w:rsid w:val="00195853"/>
    <w:rsid w:val="001961C6"/>
    <w:rsid w:val="00197405"/>
    <w:rsid w:val="001B0951"/>
    <w:rsid w:val="001B1183"/>
    <w:rsid w:val="001B23A4"/>
    <w:rsid w:val="001B3CEE"/>
    <w:rsid w:val="001B5921"/>
    <w:rsid w:val="001C4D92"/>
    <w:rsid w:val="001C51EB"/>
    <w:rsid w:val="001C54D5"/>
    <w:rsid w:val="001C670D"/>
    <w:rsid w:val="001C6D6D"/>
    <w:rsid w:val="001C7013"/>
    <w:rsid w:val="001D0270"/>
    <w:rsid w:val="001D0661"/>
    <w:rsid w:val="001D1110"/>
    <w:rsid w:val="001D19BD"/>
    <w:rsid w:val="001D41DD"/>
    <w:rsid w:val="001D7915"/>
    <w:rsid w:val="001E03D1"/>
    <w:rsid w:val="001E666E"/>
    <w:rsid w:val="001F09D3"/>
    <w:rsid w:val="001F0B2D"/>
    <w:rsid w:val="001F4A67"/>
    <w:rsid w:val="001F5E1B"/>
    <w:rsid w:val="00200E1D"/>
    <w:rsid w:val="002063C5"/>
    <w:rsid w:val="002127C3"/>
    <w:rsid w:val="00213B95"/>
    <w:rsid w:val="00214097"/>
    <w:rsid w:val="00220CC9"/>
    <w:rsid w:val="00221261"/>
    <w:rsid w:val="0022343E"/>
    <w:rsid w:val="00226AD2"/>
    <w:rsid w:val="00226DB1"/>
    <w:rsid w:val="00232A41"/>
    <w:rsid w:val="00233A47"/>
    <w:rsid w:val="00233EDF"/>
    <w:rsid w:val="002345BE"/>
    <w:rsid w:val="00234B71"/>
    <w:rsid w:val="00237A19"/>
    <w:rsid w:val="002429A3"/>
    <w:rsid w:val="002431E2"/>
    <w:rsid w:val="00243CB5"/>
    <w:rsid w:val="002443AC"/>
    <w:rsid w:val="00245CBE"/>
    <w:rsid w:val="00250C22"/>
    <w:rsid w:val="00250C48"/>
    <w:rsid w:val="00251514"/>
    <w:rsid w:val="00252EB5"/>
    <w:rsid w:val="002530B4"/>
    <w:rsid w:val="00253A92"/>
    <w:rsid w:val="00253E6F"/>
    <w:rsid w:val="0025573F"/>
    <w:rsid w:val="00256F5D"/>
    <w:rsid w:val="00260915"/>
    <w:rsid w:val="00260E51"/>
    <w:rsid w:val="00260F87"/>
    <w:rsid w:val="00261FC4"/>
    <w:rsid w:val="00264A1F"/>
    <w:rsid w:val="00265B9D"/>
    <w:rsid w:val="002713B7"/>
    <w:rsid w:val="0027201A"/>
    <w:rsid w:val="00274483"/>
    <w:rsid w:val="00276574"/>
    <w:rsid w:val="00277AA8"/>
    <w:rsid w:val="002824B2"/>
    <w:rsid w:val="00282751"/>
    <w:rsid w:val="00285060"/>
    <w:rsid w:val="00287E16"/>
    <w:rsid w:val="00292C7B"/>
    <w:rsid w:val="002949A5"/>
    <w:rsid w:val="00295801"/>
    <w:rsid w:val="0029696F"/>
    <w:rsid w:val="002969A8"/>
    <w:rsid w:val="00296A12"/>
    <w:rsid w:val="00297AAC"/>
    <w:rsid w:val="002A1BF8"/>
    <w:rsid w:val="002A1C72"/>
    <w:rsid w:val="002A2773"/>
    <w:rsid w:val="002B5F3C"/>
    <w:rsid w:val="002B699B"/>
    <w:rsid w:val="002B6B23"/>
    <w:rsid w:val="002B74BD"/>
    <w:rsid w:val="002C186D"/>
    <w:rsid w:val="002C3389"/>
    <w:rsid w:val="002C338F"/>
    <w:rsid w:val="002C555E"/>
    <w:rsid w:val="002C576F"/>
    <w:rsid w:val="002C67E7"/>
    <w:rsid w:val="002C7DDD"/>
    <w:rsid w:val="002D065F"/>
    <w:rsid w:val="002D299F"/>
    <w:rsid w:val="002D2AA8"/>
    <w:rsid w:val="002D3DD7"/>
    <w:rsid w:val="002D6041"/>
    <w:rsid w:val="002E0951"/>
    <w:rsid w:val="002E0BB3"/>
    <w:rsid w:val="002E1B58"/>
    <w:rsid w:val="002E2C2F"/>
    <w:rsid w:val="002E5863"/>
    <w:rsid w:val="002E589B"/>
    <w:rsid w:val="002E6B80"/>
    <w:rsid w:val="002E7668"/>
    <w:rsid w:val="002F0145"/>
    <w:rsid w:val="002F02DD"/>
    <w:rsid w:val="002F08BA"/>
    <w:rsid w:val="002F2213"/>
    <w:rsid w:val="002F3198"/>
    <w:rsid w:val="002F58AD"/>
    <w:rsid w:val="003007A5"/>
    <w:rsid w:val="00300F92"/>
    <w:rsid w:val="0030125D"/>
    <w:rsid w:val="00301691"/>
    <w:rsid w:val="00301F80"/>
    <w:rsid w:val="00303D42"/>
    <w:rsid w:val="003042B1"/>
    <w:rsid w:val="00306EC7"/>
    <w:rsid w:val="00307F11"/>
    <w:rsid w:val="00311401"/>
    <w:rsid w:val="00311B23"/>
    <w:rsid w:val="00315D50"/>
    <w:rsid w:val="0032195C"/>
    <w:rsid w:val="00322C0C"/>
    <w:rsid w:val="00324821"/>
    <w:rsid w:val="00324A2A"/>
    <w:rsid w:val="00324A5F"/>
    <w:rsid w:val="00325473"/>
    <w:rsid w:val="003354FA"/>
    <w:rsid w:val="003368F4"/>
    <w:rsid w:val="003377FD"/>
    <w:rsid w:val="00341632"/>
    <w:rsid w:val="00342371"/>
    <w:rsid w:val="0034265F"/>
    <w:rsid w:val="00342E14"/>
    <w:rsid w:val="00345FF1"/>
    <w:rsid w:val="00350B5F"/>
    <w:rsid w:val="0035230B"/>
    <w:rsid w:val="00357B6B"/>
    <w:rsid w:val="00360753"/>
    <w:rsid w:val="003640A4"/>
    <w:rsid w:val="003640AE"/>
    <w:rsid w:val="0036418D"/>
    <w:rsid w:val="00366885"/>
    <w:rsid w:val="00370165"/>
    <w:rsid w:val="00372B3A"/>
    <w:rsid w:val="003738FC"/>
    <w:rsid w:val="00375429"/>
    <w:rsid w:val="0037779B"/>
    <w:rsid w:val="003803B2"/>
    <w:rsid w:val="003818C0"/>
    <w:rsid w:val="003854AC"/>
    <w:rsid w:val="00386192"/>
    <w:rsid w:val="0038795E"/>
    <w:rsid w:val="00390399"/>
    <w:rsid w:val="00390F6F"/>
    <w:rsid w:val="0039128A"/>
    <w:rsid w:val="003931A2"/>
    <w:rsid w:val="00397783"/>
    <w:rsid w:val="00397FCC"/>
    <w:rsid w:val="003A04FD"/>
    <w:rsid w:val="003A1653"/>
    <w:rsid w:val="003A3B29"/>
    <w:rsid w:val="003A4533"/>
    <w:rsid w:val="003A4B6F"/>
    <w:rsid w:val="003A6E96"/>
    <w:rsid w:val="003B1CFC"/>
    <w:rsid w:val="003B3601"/>
    <w:rsid w:val="003B43B7"/>
    <w:rsid w:val="003B6D59"/>
    <w:rsid w:val="003C156E"/>
    <w:rsid w:val="003C1630"/>
    <w:rsid w:val="003C1D64"/>
    <w:rsid w:val="003C44FC"/>
    <w:rsid w:val="003D19BB"/>
    <w:rsid w:val="003D22AB"/>
    <w:rsid w:val="003D362F"/>
    <w:rsid w:val="003D4568"/>
    <w:rsid w:val="003D4979"/>
    <w:rsid w:val="003D760A"/>
    <w:rsid w:val="003D77B6"/>
    <w:rsid w:val="003E147C"/>
    <w:rsid w:val="003E1BB5"/>
    <w:rsid w:val="003E2A2B"/>
    <w:rsid w:val="003E37B3"/>
    <w:rsid w:val="003E45C8"/>
    <w:rsid w:val="003E4F33"/>
    <w:rsid w:val="003F1854"/>
    <w:rsid w:val="003F1E4F"/>
    <w:rsid w:val="003F3AD0"/>
    <w:rsid w:val="00412C9D"/>
    <w:rsid w:val="00414F14"/>
    <w:rsid w:val="004154E6"/>
    <w:rsid w:val="004179E3"/>
    <w:rsid w:val="00420B6D"/>
    <w:rsid w:val="00421E6E"/>
    <w:rsid w:val="00421F62"/>
    <w:rsid w:val="0042520D"/>
    <w:rsid w:val="0042636D"/>
    <w:rsid w:val="004311EE"/>
    <w:rsid w:val="004325FF"/>
    <w:rsid w:val="0043401E"/>
    <w:rsid w:val="0043756E"/>
    <w:rsid w:val="0044018A"/>
    <w:rsid w:val="004412C8"/>
    <w:rsid w:val="00441D9F"/>
    <w:rsid w:val="00442602"/>
    <w:rsid w:val="00442C9C"/>
    <w:rsid w:val="0044377F"/>
    <w:rsid w:val="0044639C"/>
    <w:rsid w:val="00453208"/>
    <w:rsid w:val="00453AD1"/>
    <w:rsid w:val="00454D06"/>
    <w:rsid w:val="00455A08"/>
    <w:rsid w:val="00462E2C"/>
    <w:rsid w:val="00463F43"/>
    <w:rsid w:val="0046479F"/>
    <w:rsid w:val="004654A3"/>
    <w:rsid w:val="00467049"/>
    <w:rsid w:val="004674C0"/>
    <w:rsid w:val="004677B1"/>
    <w:rsid w:val="004703D0"/>
    <w:rsid w:val="00474A42"/>
    <w:rsid w:val="00474C66"/>
    <w:rsid w:val="00475D8B"/>
    <w:rsid w:val="00476B66"/>
    <w:rsid w:val="00477078"/>
    <w:rsid w:val="00480C27"/>
    <w:rsid w:val="00481FAA"/>
    <w:rsid w:val="00483837"/>
    <w:rsid w:val="004855A5"/>
    <w:rsid w:val="00485EEE"/>
    <w:rsid w:val="00492C4A"/>
    <w:rsid w:val="0049457F"/>
    <w:rsid w:val="004949C6"/>
    <w:rsid w:val="00496830"/>
    <w:rsid w:val="00496CB3"/>
    <w:rsid w:val="0049744C"/>
    <w:rsid w:val="00497E32"/>
    <w:rsid w:val="004A1776"/>
    <w:rsid w:val="004A1C11"/>
    <w:rsid w:val="004A2AAD"/>
    <w:rsid w:val="004A2F24"/>
    <w:rsid w:val="004A3951"/>
    <w:rsid w:val="004A3AFB"/>
    <w:rsid w:val="004A6BDA"/>
    <w:rsid w:val="004B0102"/>
    <w:rsid w:val="004B1CF3"/>
    <w:rsid w:val="004B2015"/>
    <w:rsid w:val="004B2933"/>
    <w:rsid w:val="004B3AC0"/>
    <w:rsid w:val="004B4280"/>
    <w:rsid w:val="004B4430"/>
    <w:rsid w:val="004B4C5C"/>
    <w:rsid w:val="004B4FB7"/>
    <w:rsid w:val="004B6144"/>
    <w:rsid w:val="004B66FD"/>
    <w:rsid w:val="004C056C"/>
    <w:rsid w:val="004C0F39"/>
    <w:rsid w:val="004C38B6"/>
    <w:rsid w:val="004C5A28"/>
    <w:rsid w:val="004C7540"/>
    <w:rsid w:val="004D0ECD"/>
    <w:rsid w:val="004D1FD7"/>
    <w:rsid w:val="004D2378"/>
    <w:rsid w:val="004D4E57"/>
    <w:rsid w:val="004D5237"/>
    <w:rsid w:val="004D5711"/>
    <w:rsid w:val="004E132A"/>
    <w:rsid w:val="004E41A1"/>
    <w:rsid w:val="004E46FC"/>
    <w:rsid w:val="004E5FCF"/>
    <w:rsid w:val="004E70C4"/>
    <w:rsid w:val="004E7376"/>
    <w:rsid w:val="004E764C"/>
    <w:rsid w:val="004F0FA3"/>
    <w:rsid w:val="004F2C34"/>
    <w:rsid w:val="004F5B4B"/>
    <w:rsid w:val="004F7F0C"/>
    <w:rsid w:val="005019A1"/>
    <w:rsid w:val="005046F0"/>
    <w:rsid w:val="00504C30"/>
    <w:rsid w:val="0050546E"/>
    <w:rsid w:val="005056B6"/>
    <w:rsid w:val="005071F9"/>
    <w:rsid w:val="00511067"/>
    <w:rsid w:val="005121D6"/>
    <w:rsid w:val="00512652"/>
    <w:rsid w:val="00513BEE"/>
    <w:rsid w:val="0051501D"/>
    <w:rsid w:val="00515AAB"/>
    <w:rsid w:val="0051738F"/>
    <w:rsid w:val="005206B4"/>
    <w:rsid w:val="00520BF0"/>
    <w:rsid w:val="00525675"/>
    <w:rsid w:val="005262B2"/>
    <w:rsid w:val="00526E96"/>
    <w:rsid w:val="005338FC"/>
    <w:rsid w:val="005374DE"/>
    <w:rsid w:val="00537B33"/>
    <w:rsid w:val="00537BB0"/>
    <w:rsid w:val="005403A6"/>
    <w:rsid w:val="00541850"/>
    <w:rsid w:val="00544149"/>
    <w:rsid w:val="005447A4"/>
    <w:rsid w:val="005450EF"/>
    <w:rsid w:val="00545355"/>
    <w:rsid w:val="00546A76"/>
    <w:rsid w:val="00546C1E"/>
    <w:rsid w:val="00547513"/>
    <w:rsid w:val="005509A4"/>
    <w:rsid w:val="00550EF3"/>
    <w:rsid w:val="0055112E"/>
    <w:rsid w:val="00551F2E"/>
    <w:rsid w:val="005525E3"/>
    <w:rsid w:val="00552BED"/>
    <w:rsid w:val="00555B47"/>
    <w:rsid w:val="00557ACD"/>
    <w:rsid w:val="005604BE"/>
    <w:rsid w:val="00561F67"/>
    <w:rsid w:val="00562427"/>
    <w:rsid w:val="005626A8"/>
    <w:rsid w:val="00562A5A"/>
    <w:rsid w:val="00563FEC"/>
    <w:rsid w:val="0056752D"/>
    <w:rsid w:val="00570B35"/>
    <w:rsid w:val="00570D07"/>
    <w:rsid w:val="00573EAD"/>
    <w:rsid w:val="005744B1"/>
    <w:rsid w:val="00574B6C"/>
    <w:rsid w:val="00575BEB"/>
    <w:rsid w:val="005762C8"/>
    <w:rsid w:val="00576E76"/>
    <w:rsid w:val="00577073"/>
    <w:rsid w:val="00584EBB"/>
    <w:rsid w:val="005879F5"/>
    <w:rsid w:val="00587B58"/>
    <w:rsid w:val="00587DCC"/>
    <w:rsid w:val="00587E82"/>
    <w:rsid w:val="005917AC"/>
    <w:rsid w:val="00592510"/>
    <w:rsid w:val="00594B4F"/>
    <w:rsid w:val="00595847"/>
    <w:rsid w:val="0059694D"/>
    <w:rsid w:val="00596A47"/>
    <w:rsid w:val="00597045"/>
    <w:rsid w:val="005A2839"/>
    <w:rsid w:val="005A6CAB"/>
    <w:rsid w:val="005B08B3"/>
    <w:rsid w:val="005B0A8C"/>
    <w:rsid w:val="005B1ED5"/>
    <w:rsid w:val="005B48DC"/>
    <w:rsid w:val="005B79A1"/>
    <w:rsid w:val="005C1481"/>
    <w:rsid w:val="005C70DF"/>
    <w:rsid w:val="005C7867"/>
    <w:rsid w:val="005C7B7D"/>
    <w:rsid w:val="005D48F1"/>
    <w:rsid w:val="005D4ED4"/>
    <w:rsid w:val="005D5D3C"/>
    <w:rsid w:val="005D619B"/>
    <w:rsid w:val="005E0367"/>
    <w:rsid w:val="005E1534"/>
    <w:rsid w:val="005E2C1F"/>
    <w:rsid w:val="005E4E09"/>
    <w:rsid w:val="005E523F"/>
    <w:rsid w:val="005E7CA0"/>
    <w:rsid w:val="005F00E2"/>
    <w:rsid w:val="005F0B1F"/>
    <w:rsid w:val="005F17DE"/>
    <w:rsid w:val="005F1F80"/>
    <w:rsid w:val="005F457D"/>
    <w:rsid w:val="005F62FC"/>
    <w:rsid w:val="005F7C6F"/>
    <w:rsid w:val="00601DF1"/>
    <w:rsid w:val="006027A7"/>
    <w:rsid w:val="00603CD7"/>
    <w:rsid w:val="0060444F"/>
    <w:rsid w:val="0060473B"/>
    <w:rsid w:val="00606100"/>
    <w:rsid w:val="00611D8F"/>
    <w:rsid w:val="00613D0D"/>
    <w:rsid w:val="0061464D"/>
    <w:rsid w:val="00616948"/>
    <w:rsid w:val="00617BC6"/>
    <w:rsid w:val="0062195D"/>
    <w:rsid w:val="0062210C"/>
    <w:rsid w:val="006233F9"/>
    <w:rsid w:val="00625CFC"/>
    <w:rsid w:val="006265CA"/>
    <w:rsid w:val="0063164A"/>
    <w:rsid w:val="00631C8A"/>
    <w:rsid w:val="006329AE"/>
    <w:rsid w:val="00634D79"/>
    <w:rsid w:val="00634E96"/>
    <w:rsid w:val="00637A14"/>
    <w:rsid w:val="00640DD8"/>
    <w:rsid w:val="006439BE"/>
    <w:rsid w:val="00645D34"/>
    <w:rsid w:val="00646158"/>
    <w:rsid w:val="0065136B"/>
    <w:rsid w:val="006557FA"/>
    <w:rsid w:val="00656040"/>
    <w:rsid w:val="00662252"/>
    <w:rsid w:val="006633FF"/>
    <w:rsid w:val="00666B70"/>
    <w:rsid w:val="00672BA7"/>
    <w:rsid w:val="006745DC"/>
    <w:rsid w:val="00675949"/>
    <w:rsid w:val="00677A82"/>
    <w:rsid w:val="006804BC"/>
    <w:rsid w:val="00680852"/>
    <w:rsid w:val="0068231A"/>
    <w:rsid w:val="0068355D"/>
    <w:rsid w:val="006854DA"/>
    <w:rsid w:val="006859FA"/>
    <w:rsid w:val="00686E90"/>
    <w:rsid w:val="00687931"/>
    <w:rsid w:val="0069321E"/>
    <w:rsid w:val="006A373A"/>
    <w:rsid w:val="006A4B4D"/>
    <w:rsid w:val="006A51C8"/>
    <w:rsid w:val="006A52C2"/>
    <w:rsid w:val="006A58D5"/>
    <w:rsid w:val="006A65BC"/>
    <w:rsid w:val="006A6616"/>
    <w:rsid w:val="006A6B15"/>
    <w:rsid w:val="006A7A32"/>
    <w:rsid w:val="006B09F6"/>
    <w:rsid w:val="006B35E5"/>
    <w:rsid w:val="006B369B"/>
    <w:rsid w:val="006B41EA"/>
    <w:rsid w:val="006B7B1F"/>
    <w:rsid w:val="006B7F09"/>
    <w:rsid w:val="006B7F18"/>
    <w:rsid w:val="006C1720"/>
    <w:rsid w:val="006C2D19"/>
    <w:rsid w:val="006C50B1"/>
    <w:rsid w:val="006C57E9"/>
    <w:rsid w:val="006D3C9A"/>
    <w:rsid w:val="006D58D8"/>
    <w:rsid w:val="006D5B94"/>
    <w:rsid w:val="006D6003"/>
    <w:rsid w:val="006D748E"/>
    <w:rsid w:val="006E0C86"/>
    <w:rsid w:val="006E12B1"/>
    <w:rsid w:val="006E164F"/>
    <w:rsid w:val="006E1EEF"/>
    <w:rsid w:val="006F1329"/>
    <w:rsid w:val="006F2C8B"/>
    <w:rsid w:val="006F6119"/>
    <w:rsid w:val="00702278"/>
    <w:rsid w:val="00702D34"/>
    <w:rsid w:val="00703B35"/>
    <w:rsid w:val="00704B30"/>
    <w:rsid w:val="0071184E"/>
    <w:rsid w:val="007143CB"/>
    <w:rsid w:val="007215F2"/>
    <w:rsid w:val="007247A9"/>
    <w:rsid w:val="00731690"/>
    <w:rsid w:val="00733288"/>
    <w:rsid w:val="00734EB8"/>
    <w:rsid w:val="0074088F"/>
    <w:rsid w:val="00742D92"/>
    <w:rsid w:val="00744093"/>
    <w:rsid w:val="00744F35"/>
    <w:rsid w:val="0074524A"/>
    <w:rsid w:val="00745539"/>
    <w:rsid w:val="00747E24"/>
    <w:rsid w:val="007506F2"/>
    <w:rsid w:val="00754225"/>
    <w:rsid w:val="00757052"/>
    <w:rsid w:val="007570FB"/>
    <w:rsid w:val="0075776A"/>
    <w:rsid w:val="0075797E"/>
    <w:rsid w:val="00761682"/>
    <w:rsid w:val="007618E6"/>
    <w:rsid w:val="00761BF9"/>
    <w:rsid w:val="00763C3C"/>
    <w:rsid w:val="007644CC"/>
    <w:rsid w:val="007660BE"/>
    <w:rsid w:val="007665B3"/>
    <w:rsid w:val="00766747"/>
    <w:rsid w:val="007708AF"/>
    <w:rsid w:val="00770C94"/>
    <w:rsid w:val="00772920"/>
    <w:rsid w:val="00777D4F"/>
    <w:rsid w:val="00780EB7"/>
    <w:rsid w:val="00781A92"/>
    <w:rsid w:val="00784AEF"/>
    <w:rsid w:val="00795CAE"/>
    <w:rsid w:val="007A0CF5"/>
    <w:rsid w:val="007A3A75"/>
    <w:rsid w:val="007A3AAC"/>
    <w:rsid w:val="007A3C07"/>
    <w:rsid w:val="007A5D1B"/>
    <w:rsid w:val="007A6A4A"/>
    <w:rsid w:val="007A7E04"/>
    <w:rsid w:val="007B226C"/>
    <w:rsid w:val="007B3FC0"/>
    <w:rsid w:val="007B51EA"/>
    <w:rsid w:val="007B6779"/>
    <w:rsid w:val="007C190C"/>
    <w:rsid w:val="007C28F4"/>
    <w:rsid w:val="007C312C"/>
    <w:rsid w:val="007C45AD"/>
    <w:rsid w:val="007C6984"/>
    <w:rsid w:val="007D0A39"/>
    <w:rsid w:val="007D10A5"/>
    <w:rsid w:val="007D1217"/>
    <w:rsid w:val="007D19CB"/>
    <w:rsid w:val="007D4203"/>
    <w:rsid w:val="007D65F6"/>
    <w:rsid w:val="007D671B"/>
    <w:rsid w:val="007E1C45"/>
    <w:rsid w:val="007E3D63"/>
    <w:rsid w:val="007E406C"/>
    <w:rsid w:val="007E49E2"/>
    <w:rsid w:val="007E4B64"/>
    <w:rsid w:val="007E50DB"/>
    <w:rsid w:val="007E5EAC"/>
    <w:rsid w:val="007E61F7"/>
    <w:rsid w:val="007E6E3B"/>
    <w:rsid w:val="007E710B"/>
    <w:rsid w:val="007F0D39"/>
    <w:rsid w:val="007F1205"/>
    <w:rsid w:val="007F2F8C"/>
    <w:rsid w:val="007F3B29"/>
    <w:rsid w:val="007F6A8B"/>
    <w:rsid w:val="007F7664"/>
    <w:rsid w:val="008013E9"/>
    <w:rsid w:val="00802C26"/>
    <w:rsid w:val="00802E92"/>
    <w:rsid w:val="008030C1"/>
    <w:rsid w:val="00804BB3"/>
    <w:rsid w:val="00805B19"/>
    <w:rsid w:val="008074D3"/>
    <w:rsid w:val="008109AF"/>
    <w:rsid w:val="00813615"/>
    <w:rsid w:val="00813FEC"/>
    <w:rsid w:val="00817E02"/>
    <w:rsid w:val="00823CCF"/>
    <w:rsid w:val="00827BF4"/>
    <w:rsid w:val="00827F11"/>
    <w:rsid w:val="008303B8"/>
    <w:rsid w:val="00831422"/>
    <w:rsid w:val="008314A4"/>
    <w:rsid w:val="008333AA"/>
    <w:rsid w:val="00833537"/>
    <w:rsid w:val="0083366A"/>
    <w:rsid w:val="00834A1C"/>
    <w:rsid w:val="00841B22"/>
    <w:rsid w:val="0084238D"/>
    <w:rsid w:val="008423E1"/>
    <w:rsid w:val="00842E63"/>
    <w:rsid w:val="0084470E"/>
    <w:rsid w:val="0084482C"/>
    <w:rsid w:val="00844A50"/>
    <w:rsid w:val="00847328"/>
    <w:rsid w:val="00852333"/>
    <w:rsid w:val="008523F7"/>
    <w:rsid w:val="0085435F"/>
    <w:rsid w:val="00856DB0"/>
    <w:rsid w:val="00857DC5"/>
    <w:rsid w:val="008617A1"/>
    <w:rsid w:val="00863F8B"/>
    <w:rsid w:val="008641E0"/>
    <w:rsid w:val="00864F43"/>
    <w:rsid w:val="00871CA7"/>
    <w:rsid w:val="0087335E"/>
    <w:rsid w:val="008750AA"/>
    <w:rsid w:val="00875EF3"/>
    <w:rsid w:val="008760A7"/>
    <w:rsid w:val="0087637C"/>
    <w:rsid w:val="008805E5"/>
    <w:rsid w:val="00882795"/>
    <w:rsid w:val="0088438D"/>
    <w:rsid w:val="00884F72"/>
    <w:rsid w:val="00885E74"/>
    <w:rsid w:val="00886D65"/>
    <w:rsid w:val="00890C87"/>
    <w:rsid w:val="00895237"/>
    <w:rsid w:val="00895A6F"/>
    <w:rsid w:val="008A0D21"/>
    <w:rsid w:val="008A2789"/>
    <w:rsid w:val="008A588A"/>
    <w:rsid w:val="008B1478"/>
    <w:rsid w:val="008B2076"/>
    <w:rsid w:val="008B31B5"/>
    <w:rsid w:val="008B568D"/>
    <w:rsid w:val="008B6FA1"/>
    <w:rsid w:val="008B7358"/>
    <w:rsid w:val="008C0307"/>
    <w:rsid w:val="008C0965"/>
    <w:rsid w:val="008C124F"/>
    <w:rsid w:val="008C1684"/>
    <w:rsid w:val="008C5091"/>
    <w:rsid w:val="008C770D"/>
    <w:rsid w:val="008D417C"/>
    <w:rsid w:val="008D53E6"/>
    <w:rsid w:val="008D598A"/>
    <w:rsid w:val="008D7566"/>
    <w:rsid w:val="008D7AEC"/>
    <w:rsid w:val="008E3FDD"/>
    <w:rsid w:val="008E43E9"/>
    <w:rsid w:val="008E47DC"/>
    <w:rsid w:val="008E4C53"/>
    <w:rsid w:val="008E70CF"/>
    <w:rsid w:val="008E722E"/>
    <w:rsid w:val="008F0908"/>
    <w:rsid w:val="0090173B"/>
    <w:rsid w:val="00901BE3"/>
    <w:rsid w:val="00901F70"/>
    <w:rsid w:val="00903B3D"/>
    <w:rsid w:val="009043DC"/>
    <w:rsid w:val="00910842"/>
    <w:rsid w:val="00912616"/>
    <w:rsid w:val="00912E2D"/>
    <w:rsid w:val="00912E75"/>
    <w:rsid w:val="00913109"/>
    <w:rsid w:val="00915B9D"/>
    <w:rsid w:val="00917ECA"/>
    <w:rsid w:val="009211CA"/>
    <w:rsid w:val="009213D0"/>
    <w:rsid w:val="009224AD"/>
    <w:rsid w:val="00925BB9"/>
    <w:rsid w:val="00926D4F"/>
    <w:rsid w:val="00927AEE"/>
    <w:rsid w:val="00931F9E"/>
    <w:rsid w:val="009342C6"/>
    <w:rsid w:val="00934613"/>
    <w:rsid w:val="0094062C"/>
    <w:rsid w:val="00941B23"/>
    <w:rsid w:val="009443F5"/>
    <w:rsid w:val="009448DC"/>
    <w:rsid w:val="009453ED"/>
    <w:rsid w:val="009469DB"/>
    <w:rsid w:val="0095453A"/>
    <w:rsid w:val="0095499B"/>
    <w:rsid w:val="009550F5"/>
    <w:rsid w:val="009552B0"/>
    <w:rsid w:val="00955D2F"/>
    <w:rsid w:val="00960196"/>
    <w:rsid w:val="00960DC6"/>
    <w:rsid w:val="00961045"/>
    <w:rsid w:val="00961A03"/>
    <w:rsid w:val="00961C68"/>
    <w:rsid w:val="00963F51"/>
    <w:rsid w:val="00965B41"/>
    <w:rsid w:val="00965F0A"/>
    <w:rsid w:val="00967D00"/>
    <w:rsid w:val="00970215"/>
    <w:rsid w:val="00972022"/>
    <w:rsid w:val="009721F7"/>
    <w:rsid w:val="009728E8"/>
    <w:rsid w:val="00974752"/>
    <w:rsid w:val="00980766"/>
    <w:rsid w:val="009807C3"/>
    <w:rsid w:val="00985A54"/>
    <w:rsid w:val="00985D42"/>
    <w:rsid w:val="009902C5"/>
    <w:rsid w:val="00991029"/>
    <w:rsid w:val="009915A8"/>
    <w:rsid w:val="00991BE7"/>
    <w:rsid w:val="00992842"/>
    <w:rsid w:val="009A2BF7"/>
    <w:rsid w:val="009A4BA6"/>
    <w:rsid w:val="009A5934"/>
    <w:rsid w:val="009A69BD"/>
    <w:rsid w:val="009A6F26"/>
    <w:rsid w:val="009A7F86"/>
    <w:rsid w:val="009B12FF"/>
    <w:rsid w:val="009B1AA8"/>
    <w:rsid w:val="009B47BD"/>
    <w:rsid w:val="009B4EEC"/>
    <w:rsid w:val="009B7D73"/>
    <w:rsid w:val="009B7EE2"/>
    <w:rsid w:val="009C0769"/>
    <w:rsid w:val="009C2F38"/>
    <w:rsid w:val="009C3ABE"/>
    <w:rsid w:val="009C6A4E"/>
    <w:rsid w:val="009C7FBD"/>
    <w:rsid w:val="009D01C7"/>
    <w:rsid w:val="009D2952"/>
    <w:rsid w:val="009D5034"/>
    <w:rsid w:val="009D76E5"/>
    <w:rsid w:val="009E184E"/>
    <w:rsid w:val="009E634C"/>
    <w:rsid w:val="009F346B"/>
    <w:rsid w:val="009F44F8"/>
    <w:rsid w:val="009F6ED9"/>
    <w:rsid w:val="00A01209"/>
    <w:rsid w:val="00A026C3"/>
    <w:rsid w:val="00A02E0B"/>
    <w:rsid w:val="00A03BCD"/>
    <w:rsid w:val="00A0797B"/>
    <w:rsid w:val="00A07F44"/>
    <w:rsid w:val="00A10048"/>
    <w:rsid w:val="00A13D02"/>
    <w:rsid w:val="00A13F90"/>
    <w:rsid w:val="00A200EE"/>
    <w:rsid w:val="00A20488"/>
    <w:rsid w:val="00A21679"/>
    <w:rsid w:val="00A221FE"/>
    <w:rsid w:val="00A22646"/>
    <w:rsid w:val="00A23E6A"/>
    <w:rsid w:val="00A246A0"/>
    <w:rsid w:val="00A24A38"/>
    <w:rsid w:val="00A258F1"/>
    <w:rsid w:val="00A26880"/>
    <w:rsid w:val="00A27CE9"/>
    <w:rsid w:val="00A27E27"/>
    <w:rsid w:val="00A3235C"/>
    <w:rsid w:val="00A3411A"/>
    <w:rsid w:val="00A3792C"/>
    <w:rsid w:val="00A40A42"/>
    <w:rsid w:val="00A4226E"/>
    <w:rsid w:val="00A4263E"/>
    <w:rsid w:val="00A43946"/>
    <w:rsid w:val="00A43C6B"/>
    <w:rsid w:val="00A4426D"/>
    <w:rsid w:val="00A4492A"/>
    <w:rsid w:val="00A44C59"/>
    <w:rsid w:val="00A472F5"/>
    <w:rsid w:val="00A509C1"/>
    <w:rsid w:val="00A51769"/>
    <w:rsid w:val="00A54D20"/>
    <w:rsid w:val="00A573A2"/>
    <w:rsid w:val="00A61208"/>
    <w:rsid w:val="00A612C3"/>
    <w:rsid w:val="00A62C90"/>
    <w:rsid w:val="00A631CC"/>
    <w:rsid w:val="00A63415"/>
    <w:rsid w:val="00A6732F"/>
    <w:rsid w:val="00A67E9C"/>
    <w:rsid w:val="00A70121"/>
    <w:rsid w:val="00A70401"/>
    <w:rsid w:val="00A70711"/>
    <w:rsid w:val="00A7159A"/>
    <w:rsid w:val="00A739B9"/>
    <w:rsid w:val="00A73E32"/>
    <w:rsid w:val="00A810A9"/>
    <w:rsid w:val="00A8205F"/>
    <w:rsid w:val="00A83D0E"/>
    <w:rsid w:val="00A87436"/>
    <w:rsid w:val="00A91BEF"/>
    <w:rsid w:val="00A935C0"/>
    <w:rsid w:val="00A94C19"/>
    <w:rsid w:val="00A957AD"/>
    <w:rsid w:val="00A96CE9"/>
    <w:rsid w:val="00A9763A"/>
    <w:rsid w:val="00AA26B9"/>
    <w:rsid w:val="00AB331E"/>
    <w:rsid w:val="00AB49D3"/>
    <w:rsid w:val="00AB7FD4"/>
    <w:rsid w:val="00AC2A8C"/>
    <w:rsid w:val="00AC4FEB"/>
    <w:rsid w:val="00AC564D"/>
    <w:rsid w:val="00AC5EF2"/>
    <w:rsid w:val="00AC6A01"/>
    <w:rsid w:val="00AC707C"/>
    <w:rsid w:val="00AD0900"/>
    <w:rsid w:val="00AD1897"/>
    <w:rsid w:val="00AD3570"/>
    <w:rsid w:val="00AE0251"/>
    <w:rsid w:val="00AE2F45"/>
    <w:rsid w:val="00AE4897"/>
    <w:rsid w:val="00AE5DB4"/>
    <w:rsid w:val="00AF6B7E"/>
    <w:rsid w:val="00AF70F7"/>
    <w:rsid w:val="00B007DB"/>
    <w:rsid w:val="00B02195"/>
    <w:rsid w:val="00B043AD"/>
    <w:rsid w:val="00B05183"/>
    <w:rsid w:val="00B05E7B"/>
    <w:rsid w:val="00B10592"/>
    <w:rsid w:val="00B11278"/>
    <w:rsid w:val="00B117A6"/>
    <w:rsid w:val="00B16A59"/>
    <w:rsid w:val="00B221DB"/>
    <w:rsid w:val="00B22718"/>
    <w:rsid w:val="00B231ED"/>
    <w:rsid w:val="00B24A2C"/>
    <w:rsid w:val="00B24A7B"/>
    <w:rsid w:val="00B24AF1"/>
    <w:rsid w:val="00B27B93"/>
    <w:rsid w:val="00B32D49"/>
    <w:rsid w:val="00B3454C"/>
    <w:rsid w:val="00B416AE"/>
    <w:rsid w:val="00B424E1"/>
    <w:rsid w:val="00B44311"/>
    <w:rsid w:val="00B50AA8"/>
    <w:rsid w:val="00B53A9F"/>
    <w:rsid w:val="00B552BE"/>
    <w:rsid w:val="00B6148A"/>
    <w:rsid w:val="00B620DD"/>
    <w:rsid w:val="00B62C19"/>
    <w:rsid w:val="00B638EE"/>
    <w:rsid w:val="00B6652B"/>
    <w:rsid w:val="00B67DFB"/>
    <w:rsid w:val="00B70040"/>
    <w:rsid w:val="00B7019E"/>
    <w:rsid w:val="00B70E6D"/>
    <w:rsid w:val="00B72ED5"/>
    <w:rsid w:val="00B74D15"/>
    <w:rsid w:val="00B74FA6"/>
    <w:rsid w:val="00B76A1B"/>
    <w:rsid w:val="00B77298"/>
    <w:rsid w:val="00B773B7"/>
    <w:rsid w:val="00B80252"/>
    <w:rsid w:val="00B82099"/>
    <w:rsid w:val="00B8602D"/>
    <w:rsid w:val="00B86B96"/>
    <w:rsid w:val="00B9015D"/>
    <w:rsid w:val="00B90CB5"/>
    <w:rsid w:val="00B91639"/>
    <w:rsid w:val="00B9292A"/>
    <w:rsid w:val="00B93E61"/>
    <w:rsid w:val="00B94835"/>
    <w:rsid w:val="00BA12CD"/>
    <w:rsid w:val="00BA24C4"/>
    <w:rsid w:val="00BA2E4B"/>
    <w:rsid w:val="00BA2FB3"/>
    <w:rsid w:val="00BA53AC"/>
    <w:rsid w:val="00BB13B5"/>
    <w:rsid w:val="00BB17AB"/>
    <w:rsid w:val="00BB18DA"/>
    <w:rsid w:val="00BB1B0C"/>
    <w:rsid w:val="00BB36F1"/>
    <w:rsid w:val="00BB436A"/>
    <w:rsid w:val="00BB7359"/>
    <w:rsid w:val="00BC069C"/>
    <w:rsid w:val="00BC1518"/>
    <w:rsid w:val="00BC2935"/>
    <w:rsid w:val="00BC2EA8"/>
    <w:rsid w:val="00BC3407"/>
    <w:rsid w:val="00BC34FA"/>
    <w:rsid w:val="00BC37FE"/>
    <w:rsid w:val="00BC5221"/>
    <w:rsid w:val="00BC750B"/>
    <w:rsid w:val="00BC771A"/>
    <w:rsid w:val="00BC7A2D"/>
    <w:rsid w:val="00BC7CC9"/>
    <w:rsid w:val="00BD2B6E"/>
    <w:rsid w:val="00BD3098"/>
    <w:rsid w:val="00BE0A77"/>
    <w:rsid w:val="00BE1EE2"/>
    <w:rsid w:val="00BE3DD6"/>
    <w:rsid w:val="00BE4165"/>
    <w:rsid w:val="00BE5CB8"/>
    <w:rsid w:val="00BE5D21"/>
    <w:rsid w:val="00BF5421"/>
    <w:rsid w:val="00BF6437"/>
    <w:rsid w:val="00BF6BF8"/>
    <w:rsid w:val="00BF6DB4"/>
    <w:rsid w:val="00C00D4D"/>
    <w:rsid w:val="00C01991"/>
    <w:rsid w:val="00C019F0"/>
    <w:rsid w:val="00C01F22"/>
    <w:rsid w:val="00C05728"/>
    <w:rsid w:val="00C05D3A"/>
    <w:rsid w:val="00C079C2"/>
    <w:rsid w:val="00C120B0"/>
    <w:rsid w:val="00C157DA"/>
    <w:rsid w:val="00C1775C"/>
    <w:rsid w:val="00C25E74"/>
    <w:rsid w:val="00C26D47"/>
    <w:rsid w:val="00C274BC"/>
    <w:rsid w:val="00C27BF4"/>
    <w:rsid w:val="00C32814"/>
    <w:rsid w:val="00C32B93"/>
    <w:rsid w:val="00C33309"/>
    <w:rsid w:val="00C361F0"/>
    <w:rsid w:val="00C40402"/>
    <w:rsid w:val="00C43B28"/>
    <w:rsid w:val="00C465F0"/>
    <w:rsid w:val="00C478E3"/>
    <w:rsid w:val="00C5303B"/>
    <w:rsid w:val="00C531D9"/>
    <w:rsid w:val="00C535DB"/>
    <w:rsid w:val="00C55207"/>
    <w:rsid w:val="00C554B0"/>
    <w:rsid w:val="00C5617B"/>
    <w:rsid w:val="00C5725D"/>
    <w:rsid w:val="00C60FCD"/>
    <w:rsid w:val="00C65B50"/>
    <w:rsid w:val="00C674AD"/>
    <w:rsid w:val="00C732BE"/>
    <w:rsid w:val="00C7777F"/>
    <w:rsid w:val="00C81206"/>
    <w:rsid w:val="00C83674"/>
    <w:rsid w:val="00C84745"/>
    <w:rsid w:val="00C91036"/>
    <w:rsid w:val="00C9243C"/>
    <w:rsid w:val="00C92D8C"/>
    <w:rsid w:val="00C92E72"/>
    <w:rsid w:val="00C93D65"/>
    <w:rsid w:val="00C93DEC"/>
    <w:rsid w:val="00C9404C"/>
    <w:rsid w:val="00C94235"/>
    <w:rsid w:val="00C95972"/>
    <w:rsid w:val="00CA23D0"/>
    <w:rsid w:val="00CA24E6"/>
    <w:rsid w:val="00CB05DB"/>
    <w:rsid w:val="00CB2636"/>
    <w:rsid w:val="00CB6632"/>
    <w:rsid w:val="00CC3D21"/>
    <w:rsid w:val="00CC6249"/>
    <w:rsid w:val="00CC669B"/>
    <w:rsid w:val="00CD300B"/>
    <w:rsid w:val="00CD3D0C"/>
    <w:rsid w:val="00CD472F"/>
    <w:rsid w:val="00CD4E1D"/>
    <w:rsid w:val="00CE0580"/>
    <w:rsid w:val="00CE0D64"/>
    <w:rsid w:val="00CE1966"/>
    <w:rsid w:val="00CE2AB4"/>
    <w:rsid w:val="00CE4FA5"/>
    <w:rsid w:val="00CE72F7"/>
    <w:rsid w:val="00CE74BE"/>
    <w:rsid w:val="00CE7D2C"/>
    <w:rsid w:val="00CF0CD7"/>
    <w:rsid w:val="00CF24D2"/>
    <w:rsid w:val="00CF3874"/>
    <w:rsid w:val="00D010B0"/>
    <w:rsid w:val="00D01569"/>
    <w:rsid w:val="00D035CD"/>
    <w:rsid w:val="00D03C3E"/>
    <w:rsid w:val="00D04196"/>
    <w:rsid w:val="00D04861"/>
    <w:rsid w:val="00D0684A"/>
    <w:rsid w:val="00D1193D"/>
    <w:rsid w:val="00D11D1B"/>
    <w:rsid w:val="00D11ED0"/>
    <w:rsid w:val="00D12696"/>
    <w:rsid w:val="00D130C0"/>
    <w:rsid w:val="00D1537F"/>
    <w:rsid w:val="00D16754"/>
    <w:rsid w:val="00D17839"/>
    <w:rsid w:val="00D217EA"/>
    <w:rsid w:val="00D22B04"/>
    <w:rsid w:val="00D23519"/>
    <w:rsid w:val="00D258FB"/>
    <w:rsid w:val="00D25E10"/>
    <w:rsid w:val="00D27095"/>
    <w:rsid w:val="00D32812"/>
    <w:rsid w:val="00D32B6A"/>
    <w:rsid w:val="00D32E25"/>
    <w:rsid w:val="00D37C27"/>
    <w:rsid w:val="00D41AF5"/>
    <w:rsid w:val="00D42339"/>
    <w:rsid w:val="00D42A0A"/>
    <w:rsid w:val="00D42D58"/>
    <w:rsid w:val="00D437A8"/>
    <w:rsid w:val="00D45661"/>
    <w:rsid w:val="00D4787F"/>
    <w:rsid w:val="00D50E3D"/>
    <w:rsid w:val="00D520D8"/>
    <w:rsid w:val="00D650B1"/>
    <w:rsid w:val="00D66D76"/>
    <w:rsid w:val="00D71CB3"/>
    <w:rsid w:val="00D73013"/>
    <w:rsid w:val="00D73B1B"/>
    <w:rsid w:val="00D748C1"/>
    <w:rsid w:val="00D75E97"/>
    <w:rsid w:val="00D767BB"/>
    <w:rsid w:val="00D8146A"/>
    <w:rsid w:val="00D858C5"/>
    <w:rsid w:val="00D85F48"/>
    <w:rsid w:val="00D90ACE"/>
    <w:rsid w:val="00D91547"/>
    <w:rsid w:val="00D9220C"/>
    <w:rsid w:val="00D9468E"/>
    <w:rsid w:val="00D9711C"/>
    <w:rsid w:val="00D97199"/>
    <w:rsid w:val="00DA02A7"/>
    <w:rsid w:val="00DA14E3"/>
    <w:rsid w:val="00DA1867"/>
    <w:rsid w:val="00DA26D6"/>
    <w:rsid w:val="00DB351A"/>
    <w:rsid w:val="00DB772B"/>
    <w:rsid w:val="00DC38A2"/>
    <w:rsid w:val="00DC38B5"/>
    <w:rsid w:val="00DC5A2A"/>
    <w:rsid w:val="00DC754E"/>
    <w:rsid w:val="00DD02C6"/>
    <w:rsid w:val="00DE274D"/>
    <w:rsid w:val="00DE3982"/>
    <w:rsid w:val="00DE4740"/>
    <w:rsid w:val="00DE51C7"/>
    <w:rsid w:val="00DF22AD"/>
    <w:rsid w:val="00DF25EF"/>
    <w:rsid w:val="00DF4698"/>
    <w:rsid w:val="00DF6563"/>
    <w:rsid w:val="00E00624"/>
    <w:rsid w:val="00E00A25"/>
    <w:rsid w:val="00E00FCF"/>
    <w:rsid w:val="00E018DF"/>
    <w:rsid w:val="00E01EA8"/>
    <w:rsid w:val="00E04AE6"/>
    <w:rsid w:val="00E06CD5"/>
    <w:rsid w:val="00E1046C"/>
    <w:rsid w:val="00E10AF0"/>
    <w:rsid w:val="00E110EE"/>
    <w:rsid w:val="00E118BB"/>
    <w:rsid w:val="00E1220C"/>
    <w:rsid w:val="00E13D18"/>
    <w:rsid w:val="00E13F27"/>
    <w:rsid w:val="00E1501F"/>
    <w:rsid w:val="00E2173F"/>
    <w:rsid w:val="00E23C89"/>
    <w:rsid w:val="00E26721"/>
    <w:rsid w:val="00E26EBF"/>
    <w:rsid w:val="00E304E4"/>
    <w:rsid w:val="00E30C9E"/>
    <w:rsid w:val="00E329FC"/>
    <w:rsid w:val="00E33FA5"/>
    <w:rsid w:val="00E343BC"/>
    <w:rsid w:val="00E35E3D"/>
    <w:rsid w:val="00E36790"/>
    <w:rsid w:val="00E3692A"/>
    <w:rsid w:val="00E415E2"/>
    <w:rsid w:val="00E41FED"/>
    <w:rsid w:val="00E42DF7"/>
    <w:rsid w:val="00E45658"/>
    <w:rsid w:val="00E45CA3"/>
    <w:rsid w:val="00E46AE4"/>
    <w:rsid w:val="00E515C4"/>
    <w:rsid w:val="00E51D74"/>
    <w:rsid w:val="00E5225A"/>
    <w:rsid w:val="00E5287F"/>
    <w:rsid w:val="00E53684"/>
    <w:rsid w:val="00E5699A"/>
    <w:rsid w:val="00E57065"/>
    <w:rsid w:val="00E572A0"/>
    <w:rsid w:val="00E574AC"/>
    <w:rsid w:val="00E62A42"/>
    <w:rsid w:val="00E62D08"/>
    <w:rsid w:val="00E62D3C"/>
    <w:rsid w:val="00E642D2"/>
    <w:rsid w:val="00E657E8"/>
    <w:rsid w:val="00E66329"/>
    <w:rsid w:val="00E6653F"/>
    <w:rsid w:val="00E675EB"/>
    <w:rsid w:val="00E67D79"/>
    <w:rsid w:val="00E70B5E"/>
    <w:rsid w:val="00E71B80"/>
    <w:rsid w:val="00E75240"/>
    <w:rsid w:val="00E75273"/>
    <w:rsid w:val="00E76C94"/>
    <w:rsid w:val="00E80495"/>
    <w:rsid w:val="00E80CEF"/>
    <w:rsid w:val="00E80E5A"/>
    <w:rsid w:val="00E80F78"/>
    <w:rsid w:val="00E811A8"/>
    <w:rsid w:val="00E82DA6"/>
    <w:rsid w:val="00E84231"/>
    <w:rsid w:val="00E854ED"/>
    <w:rsid w:val="00E858DB"/>
    <w:rsid w:val="00E85B13"/>
    <w:rsid w:val="00E85DE0"/>
    <w:rsid w:val="00E90222"/>
    <w:rsid w:val="00E90702"/>
    <w:rsid w:val="00E91115"/>
    <w:rsid w:val="00E95BAF"/>
    <w:rsid w:val="00E960BD"/>
    <w:rsid w:val="00E979BC"/>
    <w:rsid w:val="00EA0089"/>
    <w:rsid w:val="00EA2EDC"/>
    <w:rsid w:val="00EA45FE"/>
    <w:rsid w:val="00EA5887"/>
    <w:rsid w:val="00EA64D2"/>
    <w:rsid w:val="00EA6C84"/>
    <w:rsid w:val="00EB08E8"/>
    <w:rsid w:val="00EB3849"/>
    <w:rsid w:val="00EB4D7A"/>
    <w:rsid w:val="00EB5EF2"/>
    <w:rsid w:val="00EB6D86"/>
    <w:rsid w:val="00EB71D9"/>
    <w:rsid w:val="00EC0BBC"/>
    <w:rsid w:val="00EC0FB9"/>
    <w:rsid w:val="00EC3DD1"/>
    <w:rsid w:val="00EC52AF"/>
    <w:rsid w:val="00EC65A1"/>
    <w:rsid w:val="00EC7032"/>
    <w:rsid w:val="00ED0710"/>
    <w:rsid w:val="00ED0BEB"/>
    <w:rsid w:val="00ED1062"/>
    <w:rsid w:val="00ED170A"/>
    <w:rsid w:val="00ED54E1"/>
    <w:rsid w:val="00ED5941"/>
    <w:rsid w:val="00EE0049"/>
    <w:rsid w:val="00EE0916"/>
    <w:rsid w:val="00EE0EFB"/>
    <w:rsid w:val="00EE14AD"/>
    <w:rsid w:val="00EE4BD9"/>
    <w:rsid w:val="00EE64DC"/>
    <w:rsid w:val="00EE6F53"/>
    <w:rsid w:val="00EF223A"/>
    <w:rsid w:val="00EF345A"/>
    <w:rsid w:val="00EF36D8"/>
    <w:rsid w:val="00EF384D"/>
    <w:rsid w:val="00EF3A7E"/>
    <w:rsid w:val="00EF52E5"/>
    <w:rsid w:val="00EF6510"/>
    <w:rsid w:val="00EF68FF"/>
    <w:rsid w:val="00EF7347"/>
    <w:rsid w:val="00F01280"/>
    <w:rsid w:val="00F02576"/>
    <w:rsid w:val="00F035B1"/>
    <w:rsid w:val="00F0496F"/>
    <w:rsid w:val="00F0519B"/>
    <w:rsid w:val="00F07AA0"/>
    <w:rsid w:val="00F10ECB"/>
    <w:rsid w:val="00F119CF"/>
    <w:rsid w:val="00F1345C"/>
    <w:rsid w:val="00F15D45"/>
    <w:rsid w:val="00F16053"/>
    <w:rsid w:val="00F16E96"/>
    <w:rsid w:val="00F24AFD"/>
    <w:rsid w:val="00F258E3"/>
    <w:rsid w:val="00F27EC6"/>
    <w:rsid w:val="00F3333D"/>
    <w:rsid w:val="00F34036"/>
    <w:rsid w:val="00F403F0"/>
    <w:rsid w:val="00F40939"/>
    <w:rsid w:val="00F41658"/>
    <w:rsid w:val="00F417A9"/>
    <w:rsid w:val="00F41C19"/>
    <w:rsid w:val="00F41C7F"/>
    <w:rsid w:val="00F4337E"/>
    <w:rsid w:val="00F44D56"/>
    <w:rsid w:val="00F47F55"/>
    <w:rsid w:val="00F51CBB"/>
    <w:rsid w:val="00F52158"/>
    <w:rsid w:val="00F531F7"/>
    <w:rsid w:val="00F56132"/>
    <w:rsid w:val="00F56A2B"/>
    <w:rsid w:val="00F56AA5"/>
    <w:rsid w:val="00F56AE5"/>
    <w:rsid w:val="00F57B3B"/>
    <w:rsid w:val="00F66214"/>
    <w:rsid w:val="00F74A15"/>
    <w:rsid w:val="00F760C2"/>
    <w:rsid w:val="00F763D3"/>
    <w:rsid w:val="00F76CD7"/>
    <w:rsid w:val="00F76EC1"/>
    <w:rsid w:val="00F84203"/>
    <w:rsid w:val="00F8454A"/>
    <w:rsid w:val="00F8469A"/>
    <w:rsid w:val="00F85592"/>
    <w:rsid w:val="00F857E8"/>
    <w:rsid w:val="00F85F5F"/>
    <w:rsid w:val="00F94186"/>
    <w:rsid w:val="00F956A0"/>
    <w:rsid w:val="00FA2BAF"/>
    <w:rsid w:val="00FA3DBC"/>
    <w:rsid w:val="00FA51A0"/>
    <w:rsid w:val="00FA5468"/>
    <w:rsid w:val="00FA5C72"/>
    <w:rsid w:val="00FA664B"/>
    <w:rsid w:val="00FA78EE"/>
    <w:rsid w:val="00FB0588"/>
    <w:rsid w:val="00FB16F6"/>
    <w:rsid w:val="00FB273B"/>
    <w:rsid w:val="00FB4167"/>
    <w:rsid w:val="00FB43EB"/>
    <w:rsid w:val="00FB4702"/>
    <w:rsid w:val="00FB562D"/>
    <w:rsid w:val="00FC203D"/>
    <w:rsid w:val="00FC268C"/>
    <w:rsid w:val="00FC37B3"/>
    <w:rsid w:val="00FC5EF4"/>
    <w:rsid w:val="00FD259D"/>
    <w:rsid w:val="00FD3CF5"/>
    <w:rsid w:val="00FD4B89"/>
    <w:rsid w:val="00FD7B2A"/>
    <w:rsid w:val="00FE0985"/>
    <w:rsid w:val="00FE0C20"/>
    <w:rsid w:val="00FE0D63"/>
    <w:rsid w:val="00FE0E66"/>
    <w:rsid w:val="00FE1AAD"/>
    <w:rsid w:val="00FE2C01"/>
    <w:rsid w:val="00FE3AF8"/>
    <w:rsid w:val="00FE61DD"/>
    <w:rsid w:val="00FF12B4"/>
    <w:rsid w:val="00FF387B"/>
    <w:rsid w:val="00FF3AE2"/>
    <w:rsid w:val="00FF3E23"/>
    <w:rsid w:val="00FF5524"/>
    <w:rsid w:val="00FF5DC0"/>
    <w:rsid w:val="00FF64A5"/>
    <w:rsid w:val="00FF79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e">
    <w:name w:val="Normal"/>
    <w:qFormat/>
    <w:rsid w:val="00BF5421"/>
    <w:pPr>
      <w:spacing w:after="200" w:line="276" w:lineRule="auto"/>
    </w:pPr>
    <w:rPr>
      <w:sz w:val="22"/>
      <w:szCs w:val="22"/>
      <w:lang w:val="en-US" w:eastAsia="en-US" w:bidi="en-US"/>
    </w:rPr>
  </w:style>
  <w:style w:type="paragraph" w:styleId="Titolo1">
    <w:name w:val="heading 1"/>
    <w:basedOn w:val="Normale"/>
    <w:next w:val="Normale"/>
    <w:link w:val="Titolo1Carattere"/>
    <w:uiPriority w:val="9"/>
    <w:qFormat/>
    <w:rsid w:val="00BF5421"/>
    <w:pPr>
      <w:spacing w:before="480" w:after="0"/>
      <w:contextualSpacing/>
      <w:outlineLvl w:val="0"/>
    </w:pPr>
    <w:rPr>
      <w:smallCaps/>
      <w:spacing w:val="5"/>
      <w:sz w:val="36"/>
      <w:szCs w:val="36"/>
      <w:lang w:bidi="ar-SA"/>
    </w:rPr>
  </w:style>
  <w:style w:type="paragraph" w:styleId="Titolo2">
    <w:name w:val="heading 2"/>
    <w:basedOn w:val="Normale"/>
    <w:next w:val="Normale"/>
    <w:link w:val="Titolo2Carattere"/>
    <w:uiPriority w:val="9"/>
    <w:qFormat/>
    <w:rsid w:val="00BF5421"/>
    <w:pPr>
      <w:spacing w:before="200" w:after="0" w:line="271" w:lineRule="auto"/>
      <w:outlineLvl w:val="1"/>
    </w:pPr>
    <w:rPr>
      <w:smallCaps/>
      <w:sz w:val="28"/>
      <w:szCs w:val="28"/>
      <w:lang w:bidi="ar-SA"/>
    </w:rPr>
  </w:style>
  <w:style w:type="paragraph" w:styleId="Titolo3">
    <w:name w:val="heading 3"/>
    <w:basedOn w:val="Normale"/>
    <w:next w:val="Normale"/>
    <w:link w:val="Titolo3Carattere"/>
    <w:uiPriority w:val="9"/>
    <w:qFormat/>
    <w:rsid w:val="00BF5421"/>
    <w:pPr>
      <w:spacing w:before="200" w:after="0" w:line="271" w:lineRule="auto"/>
      <w:outlineLvl w:val="2"/>
    </w:pPr>
    <w:rPr>
      <w:i/>
      <w:iCs/>
      <w:smallCaps/>
      <w:spacing w:val="5"/>
      <w:sz w:val="26"/>
      <w:szCs w:val="26"/>
      <w:lang w:bidi="ar-SA"/>
    </w:rPr>
  </w:style>
  <w:style w:type="paragraph" w:styleId="Titolo4">
    <w:name w:val="heading 4"/>
    <w:basedOn w:val="Normale"/>
    <w:next w:val="Normale"/>
    <w:link w:val="Titolo4Carattere"/>
    <w:uiPriority w:val="9"/>
    <w:qFormat/>
    <w:rsid w:val="00BF5421"/>
    <w:pPr>
      <w:spacing w:after="0" w:line="271" w:lineRule="auto"/>
      <w:outlineLvl w:val="3"/>
    </w:pPr>
    <w:rPr>
      <w:b/>
      <w:bCs/>
      <w:spacing w:val="5"/>
      <w:sz w:val="24"/>
      <w:szCs w:val="24"/>
      <w:lang w:bidi="ar-SA"/>
    </w:rPr>
  </w:style>
  <w:style w:type="paragraph" w:styleId="Titolo5">
    <w:name w:val="heading 5"/>
    <w:basedOn w:val="Normale"/>
    <w:next w:val="Normale"/>
    <w:link w:val="Titolo5Carattere"/>
    <w:uiPriority w:val="9"/>
    <w:qFormat/>
    <w:rsid w:val="00BF5421"/>
    <w:pPr>
      <w:spacing w:after="0" w:line="271" w:lineRule="auto"/>
      <w:outlineLvl w:val="4"/>
    </w:pPr>
    <w:rPr>
      <w:i/>
      <w:iCs/>
      <w:sz w:val="24"/>
      <w:szCs w:val="24"/>
      <w:lang w:bidi="ar-SA"/>
    </w:rPr>
  </w:style>
  <w:style w:type="paragraph" w:styleId="Titolo6">
    <w:name w:val="heading 6"/>
    <w:basedOn w:val="Normale"/>
    <w:next w:val="Normale"/>
    <w:link w:val="Titolo6Carattere"/>
    <w:uiPriority w:val="9"/>
    <w:qFormat/>
    <w:rsid w:val="00BF5421"/>
    <w:pPr>
      <w:shd w:val="clear" w:color="auto" w:fill="FFFFFF"/>
      <w:spacing w:after="0" w:line="271" w:lineRule="auto"/>
      <w:outlineLvl w:val="5"/>
    </w:pPr>
    <w:rPr>
      <w:b/>
      <w:bCs/>
      <w:color w:val="595959"/>
      <w:spacing w:val="5"/>
      <w:sz w:val="20"/>
      <w:szCs w:val="20"/>
      <w:lang w:bidi="ar-SA"/>
    </w:rPr>
  </w:style>
  <w:style w:type="paragraph" w:styleId="Titolo7">
    <w:name w:val="heading 7"/>
    <w:basedOn w:val="Normale"/>
    <w:next w:val="Normale"/>
    <w:link w:val="Titolo7Carattere"/>
    <w:uiPriority w:val="9"/>
    <w:qFormat/>
    <w:rsid w:val="00BF5421"/>
    <w:pPr>
      <w:spacing w:after="0"/>
      <w:outlineLvl w:val="6"/>
    </w:pPr>
    <w:rPr>
      <w:b/>
      <w:bCs/>
      <w:i/>
      <w:iCs/>
      <w:color w:val="5A5A5A"/>
      <w:sz w:val="20"/>
      <w:szCs w:val="20"/>
      <w:lang w:bidi="ar-SA"/>
    </w:rPr>
  </w:style>
  <w:style w:type="paragraph" w:styleId="Titolo8">
    <w:name w:val="heading 8"/>
    <w:basedOn w:val="Normale"/>
    <w:next w:val="Normale"/>
    <w:link w:val="Titolo8Carattere"/>
    <w:uiPriority w:val="9"/>
    <w:qFormat/>
    <w:rsid w:val="00BF5421"/>
    <w:pPr>
      <w:spacing w:after="0"/>
      <w:outlineLvl w:val="7"/>
    </w:pPr>
    <w:rPr>
      <w:b/>
      <w:bCs/>
      <w:color w:val="7F7F7F"/>
      <w:sz w:val="20"/>
      <w:szCs w:val="20"/>
      <w:lang w:bidi="ar-SA"/>
    </w:rPr>
  </w:style>
  <w:style w:type="paragraph" w:styleId="Titolo9">
    <w:name w:val="heading 9"/>
    <w:basedOn w:val="Normale"/>
    <w:next w:val="Normale"/>
    <w:link w:val="Titolo9Carattere"/>
    <w:uiPriority w:val="9"/>
    <w:qFormat/>
    <w:rsid w:val="00BF5421"/>
    <w:pPr>
      <w:spacing w:after="0" w:line="271" w:lineRule="auto"/>
      <w:outlineLvl w:val="8"/>
    </w:pPr>
    <w:rPr>
      <w:b/>
      <w:bCs/>
      <w:i/>
      <w:iCs/>
      <w:color w:val="7F7F7F"/>
      <w:sz w:val="18"/>
      <w:szCs w:val="18"/>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dirizzodestinatario">
    <w:name w:val="envelope address"/>
    <w:basedOn w:val="Normale"/>
    <w:uiPriority w:val="99"/>
    <w:semiHidden/>
    <w:unhideWhenUsed/>
    <w:rsid w:val="008B1478"/>
    <w:pPr>
      <w:framePr w:w="7920" w:h="1980" w:hRule="exact" w:hSpace="141" w:wrap="auto" w:hAnchor="page" w:xAlign="center" w:yAlign="bottom"/>
      <w:spacing w:after="0" w:line="240" w:lineRule="auto"/>
      <w:ind w:left="2880"/>
    </w:pPr>
  </w:style>
  <w:style w:type="paragraph" w:styleId="Intestazione">
    <w:name w:val="header"/>
    <w:basedOn w:val="Normale"/>
    <w:link w:val="IntestazioneCarattere"/>
    <w:uiPriority w:val="99"/>
    <w:unhideWhenUsed/>
    <w:rsid w:val="001058B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058BE"/>
  </w:style>
  <w:style w:type="paragraph" w:styleId="Pidipagina">
    <w:name w:val="footer"/>
    <w:basedOn w:val="Normale"/>
    <w:link w:val="PidipaginaCarattere"/>
    <w:uiPriority w:val="99"/>
    <w:unhideWhenUsed/>
    <w:rsid w:val="001058B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058BE"/>
  </w:style>
  <w:style w:type="paragraph" w:styleId="Testofumetto">
    <w:name w:val="Balloon Text"/>
    <w:basedOn w:val="Normale"/>
    <w:link w:val="TestofumettoCarattere"/>
    <w:unhideWhenUsed/>
    <w:rsid w:val="001058BE"/>
    <w:pPr>
      <w:spacing w:after="0" w:line="240" w:lineRule="auto"/>
    </w:pPr>
    <w:rPr>
      <w:rFonts w:ascii="Tahoma" w:hAnsi="Tahoma"/>
      <w:sz w:val="16"/>
      <w:szCs w:val="16"/>
      <w:lang w:bidi="ar-SA"/>
    </w:rPr>
  </w:style>
  <w:style w:type="character" w:customStyle="1" w:styleId="TestofumettoCarattere">
    <w:name w:val="Testo fumetto Carattere"/>
    <w:link w:val="Testofumetto"/>
    <w:rsid w:val="001058BE"/>
    <w:rPr>
      <w:rFonts w:ascii="Tahoma" w:hAnsi="Tahoma" w:cs="Tahoma"/>
      <w:sz w:val="16"/>
      <w:szCs w:val="16"/>
    </w:rPr>
  </w:style>
  <w:style w:type="character" w:customStyle="1" w:styleId="Titolo1Carattere">
    <w:name w:val="Titolo 1 Carattere"/>
    <w:link w:val="Titolo1"/>
    <w:uiPriority w:val="9"/>
    <w:rsid w:val="00BF5421"/>
    <w:rPr>
      <w:smallCaps/>
      <w:spacing w:val="5"/>
      <w:sz w:val="36"/>
      <w:szCs w:val="36"/>
    </w:rPr>
  </w:style>
  <w:style w:type="character" w:customStyle="1" w:styleId="Titolo2Carattere">
    <w:name w:val="Titolo 2 Carattere"/>
    <w:link w:val="Titolo2"/>
    <w:uiPriority w:val="9"/>
    <w:semiHidden/>
    <w:rsid w:val="00BF5421"/>
    <w:rPr>
      <w:smallCaps/>
      <w:sz w:val="28"/>
      <w:szCs w:val="28"/>
    </w:rPr>
  </w:style>
  <w:style w:type="character" w:customStyle="1" w:styleId="Titolo3Carattere">
    <w:name w:val="Titolo 3 Carattere"/>
    <w:link w:val="Titolo3"/>
    <w:uiPriority w:val="9"/>
    <w:semiHidden/>
    <w:rsid w:val="00BF5421"/>
    <w:rPr>
      <w:i/>
      <w:iCs/>
      <w:smallCaps/>
      <w:spacing w:val="5"/>
      <w:sz w:val="26"/>
      <w:szCs w:val="26"/>
    </w:rPr>
  </w:style>
  <w:style w:type="character" w:customStyle="1" w:styleId="Titolo4Carattere">
    <w:name w:val="Titolo 4 Carattere"/>
    <w:link w:val="Titolo4"/>
    <w:uiPriority w:val="9"/>
    <w:semiHidden/>
    <w:rsid w:val="00BF5421"/>
    <w:rPr>
      <w:b/>
      <w:bCs/>
      <w:spacing w:val="5"/>
      <w:sz w:val="24"/>
      <w:szCs w:val="24"/>
    </w:rPr>
  </w:style>
  <w:style w:type="character" w:customStyle="1" w:styleId="Titolo5Carattere">
    <w:name w:val="Titolo 5 Carattere"/>
    <w:link w:val="Titolo5"/>
    <w:uiPriority w:val="9"/>
    <w:semiHidden/>
    <w:rsid w:val="00BF5421"/>
    <w:rPr>
      <w:i/>
      <w:iCs/>
      <w:sz w:val="24"/>
      <w:szCs w:val="24"/>
    </w:rPr>
  </w:style>
  <w:style w:type="character" w:customStyle="1" w:styleId="Titolo6Carattere">
    <w:name w:val="Titolo 6 Carattere"/>
    <w:link w:val="Titolo6"/>
    <w:uiPriority w:val="9"/>
    <w:semiHidden/>
    <w:rsid w:val="00BF5421"/>
    <w:rPr>
      <w:b/>
      <w:bCs/>
      <w:color w:val="595959"/>
      <w:spacing w:val="5"/>
      <w:shd w:val="clear" w:color="auto" w:fill="FFFFFF"/>
    </w:rPr>
  </w:style>
  <w:style w:type="character" w:customStyle="1" w:styleId="Titolo7Carattere">
    <w:name w:val="Titolo 7 Carattere"/>
    <w:link w:val="Titolo7"/>
    <w:uiPriority w:val="9"/>
    <w:semiHidden/>
    <w:rsid w:val="00BF5421"/>
    <w:rPr>
      <w:b/>
      <w:bCs/>
      <w:i/>
      <w:iCs/>
      <w:color w:val="5A5A5A"/>
      <w:sz w:val="20"/>
      <w:szCs w:val="20"/>
    </w:rPr>
  </w:style>
  <w:style w:type="character" w:customStyle="1" w:styleId="Titolo8Carattere">
    <w:name w:val="Titolo 8 Carattere"/>
    <w:link w:val="Titolo8"/>
    <w:uiPriority w:val="9"/>
    <w:semiHidden/>
    <w:rsid w:val="00BF5421"/>
    <w:rPr>
      <w:b/>
      <w:bCs/>
      <w:color w:val="7F7F7F"/>
      <w:sz w:val="20"/>
      <w:szCs w:val="20"/>
    </w:rPr>
  </w:style>
  <w:style w:type="character" w:customStyle="1" w:styleId="Titolo9Carattere">
    <w:name w:val="Titolo 9 Carattere"/>
    <w:link w:val="Titolo9"/>
    <w:uiPriority w:val="9"/>
    <w:semiHidden/>
    <w:rsid w:val="00BF5421"/>
    <w:rPr>
      <w:b/>
      <w:bCs/>
      <w:i/>
      <w:iCs/>
      <w:color w:val="7F7F7F"/>
      <w:sz w:val="18"/>
      <w:szCs w:val="18"/>
    </w:rPr>
  </w:style>
  <w:style w:type="paragraph" w:styleId="Didascalia">
    <w:name w:val="caption"/>
    <w:basedOn w:val="Normale"/>
    <w:next w:val="Normale"/>
    <w:uiPriority w:val="35"/>
    <w:qFormat/>
    <w:rsid w:val="00BF5421"/>
    <w:rPr>
      <w:b/>
      <w:bCs/>
      <w:color w:val="365F91"/>
      <w:sz w:val="16"/>
      <w:szCs w:val="16"/>
    </w:rPr>
  </w:style>
  <w:style w:type="paragraph" w:styleId="Titolo">
    <w:name w:val="Title"/>
    <w:basedOn w:val="Normale"/>
    <w:next w:val="Normale"/>
    <w:link w:val="TitoloCarattere"/>
    <w:uiPriority w:val="10"/>
    <w:qFormat/>
    <w:rsid w:val="00BF5421"/>
    <w:pPr>
      <w:spacing w:after="300" w:line="240" w:lineRule="auto"/>
      <w:contextualSpacing/>
    </w:pPr>
    <w:rPr>
      <w:smallCaps/>
      <w:sz w:val="52"/>
      <w:szCs w:val="52"/>
      <w:lang w:bidi="ar-SA"/>
    </w:rPr>
  </w:style>
  <w:style w:type="character" w:customStyle="1" w:styleId="TitoloCarattere">
    <w:name w:val="Titolo Carattere"/>
    <w:link w:val="Titolo"/>
    <w:uiPriority w:val="10"/>
    <w:rsid w:val="00BF5421"/>
    <w:rPr>
      <w:smallCaps/>
      <w:sz w:val="52"/>
      <w:szCs w:val="52"/>
    </w:rPr>
  </w:style>
  <w:style w:type="paragraph" w:styleId="Sottotitolo">
    <w:name w:val="Subtitle"/>
    <w:basedOn w:val="Normale"/>
    <w:next w:val="Normale"/>
    <w:link w:val="SottotitoloCarattere"/>
    <w:uiPriority w:val="11"/>
    <w:qFormat/>
    <w:rsid w:val="00BF5421"/>
    <w:rPr>
      <w:i/>
      <w:iCs/>
      <w:smallCaps/>
      <w:spacing w:val="10"/>
      <w:sz w:val="28"/>
      <w:szCs w:val="28"/>
      <w:lang w:bidi="ar-SA"/>
    </w:rPr>
  </w:style>
  <w:style w:type="character" w:customStyle="1" w:styleId="SottotitoloCarattere">
    <w:name w:val="Sottotitolo Carattere"/>
    <w:link w:val="Sottotitolo"/>
    <w:uiPriority w:val="11"/>
    <w:rsid w:val="00BF5421"/>
    <w:rPr>
      <w:i/>
      <w:iCs/>
      <w:smallCaps/>
      <w:spacing w:val="10"/>
      <w:sz w:val="28"/>
      <w:szCs w:val="28"/>
    </w:rPr>
  </w:style>
  <w:style w:type="character" w:styleId="Enfasigrassetto">
    <w:name w:val="Strong"/>
    <w:uiPriority w:val="22"/>
    <w:qFormat/>
    <w:rsid w:val="00BF5421"/>
    <w:rPr>
      <w:b/>
      <w:bCs/>
    </w:rPr>
  </w:style>
  <w:style w:type="character" w:styleId="Enfasicorsivo">
    <w:name w:val="Emphasis"/>
    <w:qFormat/>
    <w:rsid w:val="00BF5421"/>
    <w:rPr>
      <w:b/>
      <w:bCs/>
      <w:i/>
      <w:iCs/>
      <w:spacing w:val="10"/>
    </w:rPr>
  </w:style>
  <w:style w:type="paragraph" w:styleId="Nessunaspaziatura">
    <w:name w:val="No Spacing"/>
    <w:basedOn w:val="Normale"/>
    <w:link w:val="NessunaspaziaturaCarattere"/>
    <w:uiPriority w:val="1"/>
    <w:qFormat/>
    <w:rsid w:val="00BF5421"/>
    <w:pPr>
      <w:spacing w:after="0" w:line="240" w:lineRule="auto"/>
    </w:pPr>
  </w:style>
  <w:style w:type="character" w:customStyle="1" w:styleId="NessunaspaziaturaCarattere">
    <w:name w:val="Nessuna spaziatura Carattere"/>
    <w:basedOn w:val="Carpredefinitoparagrafo"/>
    <w:link w:val="Nessunaspaziatura"/>
    <w:uiPriority w:val="1"/>
    <w:rsid w:val="00BF5421"/>
  </w:style>
  <w:style w:type="paragraph" w:styleId="Paragrafoelenco">
    <w:name w:val="List Paragraph"/>
    <w:aliases w:val="normal"/>
    <w:basedOn w:val="Normale"/>
    <w:link w:val="ParagrafoelencoCarattere"/>
    <w:uiPriority w:val="34"/>
    <w:qFormat/>
    <w:rsid w:val="00BF5421"/>
    <w:pPr>
      <w:ind w:left="720"/>
      <w:contextualSpacing/>
    </w:pPr>
  </w:style>
  <w:style w:type="paragraph" w:styleId="Citazione">
    <w:name w:val="Quote"/>
    <w:basedOn w:val="Normale"/>
    <w:next w:val="Normale"/>
    <w:link w:val="CitazioneCarattere"/>
    <w:uiPriority w:val="29"/>
    <w:qFormat/>
    <w:rsid w:val="00BF5421"/>
    <w:rPr>
      <w:i/>
      <w:iCs/>
      <w:sz w:val="20"/>
      <w:szCs w:val="20"/>
      <w:lang w:bidi="ar-SA"/>
    </w:rPr>
  </w:style>
  <w:style w:type="character" w:customStyle="1" w:styleId="CitazioneCarattere">
    <w:name w:val="Citazione Carattere"/>
    <w:link w:val="Citazione"/>
    <w:uiPriority w:val="29"/>
    <w:rsid w:val="00BF5421"/>
    <w:rPr>
      <w:i/>
      <w:iCs/>
    </w:rPr>
  </w:style>
  <w:style w:type="paragraph" w:styleId="Citazioneintensa">
    <w:name w:val="Intense Quote"/>
    <w:basedOn w:val="Normale"/>
    <w:next w:val="Normale"/>
    <w:link w:val="CitazioneintensaCarattere"/>
    <w:uiPriority w:val="30"/>
    <w:qFormat/>
    <w:rsid w:val="00BF5421"/>
    <w:pPr>
      <w:pBdr>
        <w:top w:val="single" w:sz="4" w:space="10" w:color="auto"/>
        <w:bottom w:val="single" w:sz="4" w:space="10" w:color="auto"/>
      </w:pBdr>
      <w:spacing w:before="240" w:after="240" w:line="300" w:lineRule="auto"/>
      <w:ind w:left="1152" w:right="1152"/>
      <w:jc w:val="both"/>
    </w:pPr>
    <w:rPr>
      <w:i/>
      <w:iCs/>
      <w:sz w:val="20"/>
      <w:szCs w:val="20"/>
      <w:lang w:bidi="ar-SA"/>
    </w:rPr>
  </w:style>
  <w:style w:type="character" w:customStyle="1" w:styleId="CitazioneintensaCarattere">
    <w:name w:val="Citazione intensa Carattere"/>
    <w:link w:val="Citazioneintensa"/>
    <w:uiPriority w:val="30"/>
    <w:rsid w:val="00BF5421"/>
    <w:rPr>
      <w:i/>
      <w:iCs/>
    </w:rPr>
  </w:style>
  <w:style w:type="character" w:styleId="Enfasidelicata">
    <w:name w:val="Subtle Emphasis"/>
    <w:uiPriority w:val="19"/>
    <w:qFormat/>
    <w:rsid w:val="00BF5421"/>
    <w:rPr>
      <w:i/>
      <w:iCs/>
    </w:rPr>
  </w:style>
  <w:style w:type="character" w:styleId="Enfasiintensa">
    <w:name w:val="Intense Emphasis"/>
    <w:uiPriority w:val="21"/>
    <w:qFormat/>
    <w:rsid w:val="00BF5421"/>
    <w:rPr>
      <w:b/>
      <w:bCs/>
      <w:i/>
      <w:iCs/>
    </w:rPr>
  </w:style>
  <w:style w:type="character" w:styleId="Riferimentodelicato">
    <w:name w:val="Subtle Reference"/>
    <w:uiPriority w:val="31"/>
    <w:qFormat/>
    <w:rsid w:val="00BF5421"/>
    <w:rPr>
      <w:smallCaps/>
    </w:rPr>
  </w:style>
  <w:style w:type="character" w:styleId="Riferimentointenso">
    <w:name w:val="Intense Reference"/>
    <w:uiPriority w:val="32"/>
    <w:qFormat/>
    <w:rsid w:val="00BF5421"/>
    <w:rPr>
      <w:b/>
      <w:bCs/>
      <w:smallCaps/>
    </w:rPr>
  </w:style>
  <w:style w:type="character" w:styleId="Titolodellibro">
    <w:name w:val="Book Title"/>
    <w:uiPriority w:val="33"/>
    <w:qFormat/>
    <w:rsid w:val="00BF5421"/>
    <w:rPr>
      <w:i/>
      <w:iCs/>
      <w:smallCaps/>
      <w:spacing w:val="5"/>
    </w:rPr>
  </w:style>
  <w:style w:type="paragraph" w:styleId="Titolosommario">
    <w:name w:val="TOC Heading"/>
    <w:basedOn w:val="Titolo1"/>
    <w:next w:val="Normale"/>
    <w:uiPriority w:val="39"/>
    <w:qFormat/>
    <w:rsid w:val="00BF5421"/>
    <w:pPr>
      <w:outlineLvl w:val="9"/>
    </w:pPr>
  </w:style>
  <w:style w:type="character" w:styleId="Collegamentoipertestuale">
    <w:name w:val="Hyperlink"/>
    <w:unhideWhenUsed/>
    <w:rsid w:val="00BF5421"/>
    <w:rPr>
      <w:color w:val="0000FF"/>
      <w:u w:val="single"/>
    </w:rPr>
  </w:style>
  <w:style w:type="numbering" w:customStyle="1" w:styleId="Nessunelenco1">
    <w:name w:val="Nessun elenco1"/>
    <w:next w:val="Nessunelenco"/>
    <w:semiHidden/>
    <w:unhideWhenUsed/>
    <w:rsid w:val="00264A1F"/>
  </w:style>
  <w:style w:type="character" w:customStyle="1" w:styleId="CarattereCarattere1">
    <w:name w:val="Carattere Carattere1"/>
    <w:locked/>
    <w:rsid w:val="00264A1F"/>
    <w:rPr>
      <w:rFonts w:cs="Times New Roman"/>
    </w:rPr>
  </w:style>
  <w:style w:type="character" w:customStyle="1" w:styleId="CarattereCarattere">
    <w:name w:val="Carattere Carattere"/>
    <w:locked/>
    <w:rsid w:val="00264A1F"/>
    <w:rPr>
      <w:rFonts w:cs="Times New Roman"/>
    </w:rPr>
  </w:style>
  <w:style w:type="character" w:customStyle="1" w:styleId="tw4winMark">
    <w:name w:val="tw4winMark"/>
    <w:rsid w:val="00264A1F"/>
    <w:rPr>
      <w:rFonts w:ascii="Courier New" w:hAnsi="Courier New"/>
      <w:vanish/>
      <w:color w:val="800080"/>
      <w:sz w:val="24"/>
      <w:vertAlign w:val="subscript"/>
    </w:rPr>
  </w:style>
  <w:style w:type="character" w:customStyle="1" w:styleId="hps">
    <w:name w:val="hps"/>
    <w:rsid w:val="00264A1F"/>
    <w:rPr>
      <w:rFonts w:cs="Times New Roman"/>
    </w:rPr>
  </w:style>
  <w:style w:type="character" w:customStyle="1" w:styleId="hpsatn">
    <w:name w:val="hps atn"/>
    <w:rsid w:val="00264A1F"/>
    <w:rPr>
      <w:rFonts w:cs="Times New Roman"/>
    </w:rPr>
  </w:style>
  <w:style w:type="character" w:customStyle="1" w:styleId="hpsalt-edited">
    <w:name w:val="hps alt-edited"/>
    <w:rsid w:val="00264A1F"/>
    <w:rPr>
      <w:rFonts w:cs="Times New Roman"/>
    </w:rPr>
  </w:style>
  <w:style w:type="character" w:customStyle="1" w:styleId="atn">
    <w:name w:val="atn"/>
    <w:rsid w:val="00264A1F"/>
    <w:rPr>
      <w:rFonts w:cs="Times New Roman"/>
    </w:rPr>
  </w:style>
  <w:style w:type="character" w:customStyle="1" w:styleId="alt-edited">
    <w:name w:val="alt-edited"/>
    <w:rsid w:val="00264A1F"/>
    <w:rPr>
      <w:rFonts w:cs="Times New Roman"/>
    </w:rPr>
  </w:style>
  <w:style w:type="character" w:customStyle="1" w:styleId="shorttext">
    <w:name w:val="short_text"/>
    <w:rsid w:val="00264A1F"/>
    <w:rPr>
      <w:rFonts w:cs="Times New Roman"/>
    </w:rPr>
  </w:style>
  <w:style w:type="character" w:customStyle="1" w:styleId="tw4winError">
    <w:name w:val="tw4winError"/>
    <w:rsid w:val="00264A1F"/>
    <w:rPr>
      <w:rFonts w:ascii="Courier New" w:hAnsi="Courier New"/>
      <w:color w:val="00FF00"/>
      <w:sz w:val="40"/>
    </w:rPr>
  </w:style>
  <w:style w:type="character" w:customStyle="1" w:styleId="tw4winTerm">
    <w:name w:val="tw4winTerm"/>
    <w:rsid w:val="00264A1F"/>
    <w:rPr>
      <w:color w:val="0000FF"/>
    </w:rPr>
  </w:style>
  <w:style w:type="character" w:customStyle="1" w:styleId="tw4winPopup">
    <w:name w:val="tw4winPopup"/>
    <w:rsid w:val="00264A1F"/>
    <w:rPr>
      <w:rFonts w:ascii="Courier New" w:hAnsi="Courier New"/>
      <w:noProof/>
      <w:color w:val="008000"/>
    </w:rPr>
  </w:style>
  <w:style w:type="character" w:customStyle="1" w:styleId="tw4winJump">
    <w:name w:val="tw4winJump"/>
    <w:rsid w:val="00264A1F"/>
    <w:rPr>
      <w:rFonts w:ascii="Courier New" w:hAnsi="Courier New"/>
      <w:noProof/>
      <w:color w:val="008080"/>
    </w:rPr>
  </w:style>
  <w:style w:type="character" w:customStyle="1" w:styleId="tw4winExternal">
    <w:name w:val="tw4winExternal"/>
    <w:rsid w:val="00264A1F"/>
    <w:rPr>
      <w:rFonts w:ascii="Courier New" w:hAnsi="Courier New"/>
      <w:noProof/>
      <w:color w:val="808080"/>
    </w:rPr>
  </w:style>
  <w:style w:type="character" w:customStyle="1" w:styleId="tw4winInternal">
    <w:name w:val="tw4winInternal"/>
    <w:rsid w:val="00264A1F"/>
    <w:rPr>
      <w:rFonts w:ascii="Courier New" w:hAnsi="Courier New"/>
      <w:noProof/>
      <w:color w:val="FF0000"/>
    </w:rPr>
  </w:style>
  <w:style w:type="character" w:customStyle="1" w:styleId="DONOTTRANSLATE">
    <w:name w:val="DO_NOT_TRANSLATE"/>
    <w:rsid w:val="00264A1F"/>
    <w:rPr>
      <w:rFonts w:ascii="Courier New" w:hAnsi="Courier New"/>
      <w:noProof/>
      <w:color w:val="800000"/>
    </w:rPr>
  </w:style>
  <w:style w:type="paragraph" w:styleId="NormaleWeb">
    <w:name w:val="Normal (Web)"/>
    <w:basedOn w:val="Normale"/>
    <w:uiPriority w:val="99"/>
    <w:unhideWhenUsed/>
    <w:rsid w:val="00B90CB5"/>
    <w:pPr>
      <w:spacing w:before="100" w:beforeAutospacing="1" w:after="100" w:afterAutospacing="1" w:line="240" w:lineRule="auto"/>
    </w:pPr>
    <w:rPr>
      <w:rFonts w:ascii="Times New Roman" w:hAnsi="Times New Roman"/>
      <w:sz w:val="24"/>
      <w:szCs w:val="24"/>
      <w:lang w:bidi="ar-SA"/>
    </w:rPr>
  </w:style>
  <w:style w:type="paragraph" w:styleId="Testocommento">
    <w:name w:val="annotation text"/>
    <w:basedOn w:val="Normale"/>
    <w:link w:val="TestocommentoCarattere"/>
    <w:uiPriority w:val="99"/>
    <w:rsid w:val="00C95972"/>
    <w:pPr>
      <w:spacing w:after="0" w:line="240" w:lineRule="auto"/>
    </w:pPr>
    <w:rPr>
      <w:rFonts w:ascii="Times New Roman" w:hAnsi="Times New Roman"/>
      <w:sz w:val="20"/>
      <w:szCs w:val="20"/>
      <w:lang w:bidi="ar-SA"/>
    </w:rPr>
  </w:style>
  <w:style w:type="character" w:customStyle="1" w:styleId="TestocommentoCarattere">
    <w:name w:val="Testo commento Carattere"/>
    <w:link w:val="Testocommento"/>
    <w:uiPriority w:val="99"/>
    <w:rsid w:val="00C95972"/>
    <w:rPr>
      <w:rFonts w:ascii="Times New Roman" w:hAnsi="Times New Roman"/>
      <w:lang w:val="en-US" w:eastAsia="en-US"/>
    </w:rPr>
  </w:style>
  <w:style w:type="paragraph" w:customStyle="1" w:styleId="Body1">
    <w:name w:val="Body 1"/>
    <w:rsid w:val="00C95972"/>
    <w:rPr>
      <w:rFonts w:ascii="Helvetica" w:eastAsia="Arial Unicode MS" w:hAnsi="Helvetica"/>
      <w:color w:val="000000"/>
      <w:sz w:val="24"/>
      <w:lang w:val="en-US" w:eastAsia="en-US"/>
    </w:rPr>
  </w:style>
  <w:style w:type="character" w:customStyle="1" w:styleId="apple-converted-space">
    <w:name w:val="apple-converted-space"/>
    <w:rsid w:val="00C95972"/>
  </w:style>
  <w:style w:type="character" w:styleId="Collegamentovisitato">
    <w:name w:val="FollowedHyperlink"/>
    <w:uiPriority w:val="99"/>
    <w:semiHidden/>
    <w:unhideWhenUsed/>
    <w:rsid w:val="005626A8"/>
    <w:rPr>
      <w:color w:val="800080"/>
      <w:u w:val="single"/>
    </w:rPr>
  </w:style>
  <w:style w:type="paragraph" w:styleId="PreformattatoHTML">
    <w:name w:val="HTML Preformatted"/>
    <w:basedOn w:val="Normale"/>
    <w:link w:val="PreformattatoHTMLCarattere"/>
    <w:uiPriority w:val="99"/>
    <w:semiHidden/>
    <w:unhideWhenUsed/>
    <w:rsid w:val="00EA4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it-IT" w:eastAsia="it-IT" w:bidi="ar-SA"/>
    </w:rPr>
  </w:style>
  <w:style w:type="character" w:customStyle="1" w:styleId="PreformattatoHTMLCarattere">
    <w:name w:val="Preformattato HTML Carattere"/>
    <w:link w:val="PreformattatoHTML"/>
    <w:uiPriority w:val="99"/>
    <w:semiHidden/>
    <w:rsid w:val="00EA45FE"/>
    <w:rPr>
      <w:rFonts w:ascii="Courier New" w:hAnsi="Courier New" w:cs="Courier New"/>
    </w:rPr>
  </w:style>
  <w:style w:type="paragraph" w:customStyle="1" w:styleId="Body">
    <w:name w:val="Body"/>
    <w:rsid w:val="00A03BCD"/>
    <w:pPr>
      <w:pBdr>
        <w:top w:val="nil"/>
        <w:left w:val="nil"/>
        <w:bottom w:val="nil"/>
        <w:right w:val="nil"/>
        <w:between w:val="nil"/>
        <w:bar w:val="nil"/>
      </w:pBdr>
    </w:pPr>
    <w:rPr>
      <w:rFonts w:eastAsia="Cambria" w:cs="Cambria"/>
      <w:color w:val="000000"/>
      <w:sz w:val="24"/>
      <w:szCs w:val="24"/>
      <w:u w:color="000000"/>
      <w:bdr w:val="nil"/>
      <w:lang w:val="en-GB" w:eastAsia="en-GB"/>
    </w:rPr>
  </w:style>
  <w:style w:type="character" w:styleId="CitazioneHTML">
    <w:name w:val="HTML Cite"/>
    <w:uiPriority w:val="99"/>
    <w:semiHidden/>
    <w:unhideWhenUsed/>
    <w:rsid w:val="007665B3"/>
    <w:rPr>
      <w:i w:val="0"/>
      <w:iCs w:val="0"/>
      <w:color w:val="006621"/>
    </w:rPr>
  </w:style>
  <w:style w:type="table" w:styleId="Grigliatabella">
    <w:name w:val="Table Grid"/>
    <w:basedOn w:val="Tabellanormale"/>
    <w:rsid w:val="00F24AFD"/>
    <w:rPr>
      <w:rFonts w:eastAsia="Cambria"/>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imandocommento">
    <w:name w:val="annotation reference"/>
    <w:uiPriority w:val="99"/>
    <w:rsid w:val="00F24AFD"/>
    <w:rPr>
      <w:rFonts w:cs="Times New Roman"/>
      <w:sz w:val="16"/>
      <w:szCs w:val="16"/>
    </w:rPr>
  </w:style>
  <w:style w:type="paragraph" w:styleId="Soggettocommento">
    <w:name w:val="annotation subject"/>
    <w:basedOn w:val="Testocommento"/>
    <w:next w:val="Testocommento"/>
    <w:link w:val="SoggettocommentoCarattere"/>
    <w:semiHidden/>
    <w:rsid w:val="00F24AFD"/>
    <w:rPr>
      <w:rFonts w:ascii="Cambria" w:eastAsia="Cambria" w:hAnsi="Cambria"/>
      <w:b/>
      <w:bCs/>
      <w:lang w:val="en-GB"/>
    </w:rPr>
  </w:style>
  <w:style w:type="character" w:customStyle="1" w:styleId="SoggettocommentoCarattere">
    <w:name w:val="Soggetto commento Carattere"/>
    <w:link w:val="Soggettocommento"/>
    <w:semiHidden/>
    <w:rsid w:val="00F24AFD"/>
    <w:rPr>
      <w:rFonts w:ascii="Times New Roman" w:eastAsia="Cambria" w:hAnsi="Times New Roman"/>
      <w:b/>
      <w:bCs/>
      <w:lang w:val="en-GB" w:eastAsia="en-US"/>
    </w:rPr>
  </w:style>
  <w:style w:type="paragraph" w:customStyle="1" w:styleId="BasicParagraph">
    <w:name w:val="[Basic Paragraph]"/>
    <w:basedOn w:val="Normale"/>
    <w:uiPriority w:val="99"/>
    <w:rsid w:val="00F24AFD"/>
    <w:pPr>
      <w:widowControl w:val="0"/>
      <w:autoSpaceDE w:val="0"/>
      <w:autoSpaceDN w:val="0"/>
      <w:adjustRightInd w:val="0"/>
      <w:spacing w:after="0" w:line="288" w:lineRule="auto"/>
    </w:pPr>
    <w:rPr>
      <w:rFonts w:ascii="MinionPro-Regular" w:eastAsia="MS Mincho" w:hAnsi="MinionPro-Regular" w:cs="MinionPro-Regular"/>
      <w:color w:val="000000"/>
      <w:sz w:val="24"/>
      <w:szCs w:val="24"/>
      <w:lang w:val="en-GB" w:bidi="ar-SA"/>
    </w:rPr>
  </w:style>
  <w:style w:type="paragraph" w:customStyle="1" w:styleId="Default">
    <w:name w:val="Default"/>
    <w:rsid w:val="00F24AFD"/>
    <w:pPr>
      <w:autoSpaceDE w:val="0"/>
      <w:autoSpaceDN w:val="0"/>
      <w:adjustRightInd w:val="0"/>
    </w:pPr>
    <w:rPr>
      <w:rFonts w:ascii="Arial" w:hAnsi="Arial" w:cs="Arial"/>
      <w:color w:val="000000"/>
      <w:sz w:val="24"/>
      <w:szCs w:val="24"/>
      <w:lang w:val="en-GB" w:eastAsia="en-GB"/>
    </w:rPr>
  </w:style>
  <w:style w:type="paragraph" w:customStyle="1" w:styleId="NoParagraphStyle">
    <w:name w:val="[No Paragraph Style]"/>
    <w:rsid w:val="00F24AFD"/>
    <w:pPr>
      <w:widowControl w:val="0"/>
      <w:autoSpaceDE w:val="0"/>
      <w:autoSpaceDN w:val="0"/>
      <w:adjustRightInd w:val="0"/>
      <w:spacing w:line="288" w:lineRule="auto"/>
      <w:textAlignment w:val="center"/>
    </w:pPr>
    <w:rPr>
      <w:rFonts w:ascii="MinionPro-Regular" w:eastAsia="Calibri" w:hAnsi="MinionPro-Regular" w:cs="MinionPro-Regular"/>
      <w:color w:val="000000"/>
      <w:sz w:val="24"/>
      <w:szCs w:val="24"/>
      <w:lang w:val="en-GB" w:eastAsia="en-US"/>
    </w:rPr>
  </w:style>
  <w:style w:type="numbering" w:customStyle="1" w:styleId="Nessunelenco2">
    <w:name w:val="Nessun elenco2"/>
    <w:next w:val="Nessunelenco"/>
    <w:uiPriority w:val="99"/>
    <w:semiHidden/>
    <w:unhideWhenUsed/>
    <w:rsid w:val="00F56AA5"/>
  </w:style>
  <w:style w:type="table" w:customStyle="1" w:styleId="Grigliatabella1">
    <w:name w:val="Griglia tabella1"/>
    <w:basedOn w:val="Tabellanormale"/>
    <w:next w:val="Grigliatabella"/>
    <w:rsid w:val="00F56AA5"/>
    <w:rPr>
      <w:rFonts w:eastAsia="Cambria"/>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essunelenco3">
    <w:name w:val="Nessun elenco3"/>
    <w:next w:val="Nessunelenco"/>
    <w:uiPriority w:val="99"/>
    <w:semiHidden/>
    <w:unhideWhenUsed/>
    <w:rsid w:val="00941B23"/>
  </w:style>
  <w:style w:type="paragraph" w:customStyle="1" w:styleId="BodyA">
    <w:name w:val="Body A"/>
    <w:rsid w:val="00F16E96"/>
    <w:rPr>
      <w:rFonts w:eastAsia="Cambria" w:cs="Cambria"/>
      <w:color w:val="000000"/>
      <w:sz w:val="24"/>
      <w:szCs w:val="24"/>
      <w:u w:color="000000"/>
      <w:lang w:val="en-GB" w:eastAsia="en-GB"/>
    </w:rPr>
  </w:style>
  <w:style w:type="paragraph" w:customStyle="1" w:styleId="Normal1">
    <w:name w:val="Normal1"/>
    <w:rsid w:val="00A3411A"/>
    <w:rPr>
      <w:rFonts w:ascii="Arial" w:eastAsia="Arial" w:hAnsi="Arial" w:cs="Arial"/>
      <w:color w:val="000000"/>
      <w:sz w:val="28"/>
      <w:szCs w:val="28"/>
      <w:lang w:val="en-GB" w:eastAsia="en-US"/>
    </w:rPr>
  </w:style>
  <w:style w:type="numbering" w:customStyle="1" w:styleId="Nessunelenco4">
    <w:name w:val="Nessun elenco4"/>
    <w:next w:val="Nessunelenco"/>
    <w:uiPriority w:val="99"/>
    <w:semiHidden/>
    <w:unhideWhenUsed/>
    <w:rsid w:val="000E5685"/>
  </w:style>
  <w:style w:type="numbering" w:customStyle="1" w:styleId="Nessunelenco11">
    <w:name w:val="Nessun elenco11"/>
    <w:next w:val="Nessunelenco"/>
    <w:uiPriority w:val="99"/>
    <w:semiHidden/>
    <w:unhideWhenUsed/>
    <w:rsid w:val="000E5685"/>
  </w:style>
  <w:style w:type="table" w:customStyle="1" w:styleId="Grigliatabella2">
    <w:name w:val="Griglia tabella2"/>
    <w:basedOn w:val="Tabellanormale"/>
    <w:next w:val="Grigliatabella"/>
    <w:rsid w:val="000E5685"/>
    <w:rPr>
      <w:rFonts w:eastAsia="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ragrafoelencoCarattere">
    <w:name w:val="Paragrafo elenco Carattere"/>
    <w:aliases w:val="normal Carattere"/>
    <w:link w:val="Paragrafoelenco"/>
    <w:uiPriority w:val="34"/>
    <w:rsid w:val="008314A4"/>
    <w:rPr>
      <w:sz w:val="22"/>
      <w:szCs w:val="22"/>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imes New Roman" w:hAnsi="Cambria"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e">
    <w:name w:val="Normal"/>
    <w:qFormat/>
    <w:rsid w:val="00BF5421"/>
    <w:pPr>
      <w:spacing w:after="200" w:line="276" w:lineRule="auto"/>
    </w:pPr>
    <w:rPr>
      <w:sz w:val="22"/>
      <w:szCs w:val="22"/>
      <w:lang w:val="en-US" w:eastAsia="en-US" w:bidi="en-US"/>
    </w:rPr>
  </w:style>
  <w:style w:type="paragraph" w:styleId="Titolo1">
    <w:name w:val="heading 1"/>
    <w:basedOn w:val="Normale"/>
    <w:next w:val="Normale"/>
    <w:link w:val="Titolo1Carattere"/>
    <w:uiPriority w:val="9"/>
    <w:qFormat/>
    <w:rsid w:val="00BF5421"/>
    <w:pPr>
      <w:spacing w:before="480" w:after="0"/>
      <w:contextualSpacing/>
      <w:outlineLvl w:val="0"/>
    </w:pPr>
    <w:rPr>
      <w:smallCaps/>
      <w:spacing w:val="5"/>
      <w:sz w:val="36"/>
      <w:szCs w:val="36"/>
      <w:lang w:bidi="ar-SA"/>
    </w:rPr>
  </w:style>
  <w:style w:type="paragraph" w:styleId="Titolo2">
    <w:name w:val="heading 2"/>
    <w:basedOn w:val="Normale"/>
    <w:next w:val="Normale"/>
    <w:link w:val="Titolo2Carattere"/>
    <w:uiPriority w:val="9"/>
    <w:qFormat/>
    <w:rsid w:val="00BF5421"/>
    <w:pPr>
      <w:spacing w:before="200" w:after="0" w:line="271" w:lineRule="auto"/>
      <w:outlineLvl w:val="1"/>
    </w:pPr>
    <w:rPr>
      <w:smallCaps/>
      <w:sz w:val="28"/>
      <w:szCs w:val="28"/>
      <w:lang w:bidi="ar-SA"/>
    </w:rPr>
  </w:style>
  <w:style w:type="paragraph" w:styleId="Titolo3">
    <w:name w:val="heading 3"/>
    <w:basedOn w:val="Normale"/>
    <w:next w:val="Normale"/>
    <w:link w:val="Titolo3Carattere"/>
    <w:uiPriority w:val="9"/>
    <w:qFormat/>
    <w:rsid w:val="00BF5421"/>
    <w:pPr>
      <w:spacing w:before="200" w:after="0" w:line="271" w:lineRule="auto"/>
      <w:outlineLvl w:val="2"/>
    </w:pPr>
    <w:rPr>
      <w:i/>
      <w:iCs/>
      <w:smallCaps/>
      <w:spacing w:val="5"/>
      <w:sz w:val="26"/>
      <w:szCs w:val="26"/>
      <w:lang w:bidi="ar-SA"/>
    </w:rPr>
  </w:style>
  <w:style w:type="paragraph" w:styleId="Titolo4">
    <w:name w:val="heading 4"/>
    <w:basedOn w:val="Normale"/>
    <w:next w:val="Normale"/>
    <w:link w:val="Titolo4Carattere"/>
    <w:uiPriority w:val="9"/>
    <w:qFormat/>
    <w:rsid w:val="00BF5421"/>
    <w:pPr>
      <w:spacing w:after="0" w:line="271" w:lineRule="auto"/>
      <w:outlineLvl w:val="3"/>
    </w:pPr>
    <w:rPr>
      <w:b/>
      <w:bCs/>
      <w:spacing w:val="5"/>
      <w:sz w:val="24"/>
      <w:szCs w:val="24"/>
      <w:lang w:bidi="ar-SA"/>
    </w:rPr>
  </w:style>
  <w:style w:type="paragraph" w:styleId="Titolo5">
    <w:name w:val="heading 5"/>
    <w:basedOn w:val="Normale"/>
    <w:next w:val="Normale"/>
    <w:link w:val="Titolo5Carattere"/>
    <w:uiPriority w:val="9"/>
    <w:qFormat/>
    <w:rsid w:val="00BF5421"/>
    <w:pPr>
      <w:spacing w:after="0" w:line="271" w:lineRule="auto"/>
      <w:outlineLvl w:val="4"/>
    </w:pPr>
    <w:rPr>
      <w:i/>
      <w:iCs/>
      <w:sz w:val="24"/>
      <w:szCs w:val="24"/>
      <w:lang w:bidi="ar-SA"/>
    </w:rPr>
  </w:style>
  <w:style w:type="paragraph" w:styleId="Titolo6">
    <w:name w:val="heading 6"/>
    <w:basedOn w:val="Normale"/>
    <w:next w:val="Normale"/>
    <w:link w:val="Titolo6Carattere"/>
    <w:uiPriority w:val="9"/>
    <w:qFormat/>
    <w:rsid w:val="00BF5421"/>
    <w:pPr>
      <w:shd w:val="clear" w:color="auto" w:fill="FFFFFF"/>
      <w:spacing w:after="0" w:line="271" w:lineRule="auto"/>
      <w:outlineLvl w:val="5"/>
    </w:pPr>
    <w:rPr>
      <w:b/>
      <w:bCs/>
      <w:color w:val="595959"/>
      <w:spacing w:val="5"/>
      <w:sz w:val="20"/>
      <w:szCs w:val="20"/>
      <w:lang w:bidi="ar-SA"/>
    </w:rPr>
  </w:style>
  <w:style w:type="paragraph" w:styleId="Titolo7">
    <w:name w:val="heading 7"/>
    <w:basedOn w:val="Normale"/>
    <w:next w:val="Normale"/>
    <w:link w:val="Titolo7Carattere"/>
    <w:uiPriority w:val="9"/>
    <w:qFormat/>
    <w:rsid w:val="00BF5421"/>
    <w:pPr>
      <w:spacing w:after="0"/>
      <w:outlineLvl w:val="6"/>
    </w:pPr>
    <w:rPr>
      <w:b/>
      <w:bCs/>
      <w:i/>
      <w:iCs/>
      <w:color w:val="5A5A5A"/>
      <w:sz w:val="20"/>
      <w:szCs w:val="20"/>
      <w:lang w:bidi="ar-SA"/>
    </w:rPr>
  </w:style>
  <w:style w:type="paragraph" w:styleId="Titolo8">
    <w:name w:val="heading 8"/>
    <w:basedOn w:val="Normale"/>
    <w:next w:val="Normale"/>
    <w:link w:val="Titolo8Carattere"/>
    <w:uiPriority w:val="9"/>
    <w:qFormat/>
    <w:rsid w:val="00BF5421"/>
    <w:pPr>
      <w:spacing w:after="0"/>
      <w:outlineLvl w:val="7"/>
    </w:pPr>
    <w:rPr>
      <w:b/>
      <w:bCs/>
      <w:color w:val="7F7F7F"/>
      <w:sz w:val="20"/>
      <w:szCs w:val="20"/>
      <w:lang w:bidi="ar-SA"/>
    </w:rPr>
  </w:style>
  <w:style w:type="paragraph" w:styleId="Titolo9">
    <w:name w:val="heading 9"/>
    <w:basedOn w:val="Normale"/>
    <w:next w:val="Normale"/>
    <w:link w:val="Titolo9Carattere"/>
    <w:uiPriority w:val="9"/>
    <w:qFormat/>
    <w:rsid w:val="00BF5421"/>
    <w:pPr>
      <w:spacing w:after="0" w:line="271" w:lineRule="auto"/>
      <w:outlineLvl w:val="8"/>
    </w:pPr>
    <w:rPr>
      <w:b/>
      <w:bCs/>
      <w:i/>
      <w:iCs/>
      <w:color w:val="7F7F7F"/>
      <w:sz w:val="18"/>
      <w:szCs w:val="18"/>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dirizzodestinatario">
    <w:name w:val="envelope address"/>
    <w:basedOn w:val="Normale"/>
    <w:uiPriority w:val="99"/>
    <w:semiHidden/>
    <w:unhideWhenUsed/>
    <w:rsid w:val="008B1478"/>
    <w:pPr>
      <w:framePr w:w="7920" w:h="1980" w:hRule="exact" w:hSpace="141" w:wrap="auto" w:hAnchor="page" w:xAlign="center" w:yAlign="bottom"/>
      <w:spacing w:after="0" w:line="240" w:lineRule="auto"/>
      <w:ind w:left="2880"/>
    </w:pPr>
  </w:style>
  <w:style w:type="paragraph" w:styleId="Intestazione">
    <w:name w:val="header"/>
    <w:basedOn w:val="Normale"/>
    <w:link w:val="IntestazioneCarattere"/>
    <w:uiPriority w:val="99"/>
    <w:unhideWhenUsed/>
    <w:rsid w:val="001058B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058BE"/>
  </w:style>
  <w:style w:type="paragraph" w:styleId="Pidipagina">
    <w:name w:val="footer"/>
    <w:basedOn w:val="Normale"/>
    <w:link w:val="PidipaginaCarattere"/>
    <w:uiPriority w:val="99"/>
    <w:unhideWhenUsed/>
    <w:rsid w:val="001058B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058BE"/>
  </w:style>
  <w:style w:type="paragraph" w:styleId="Testofumetto">
    <w:name w:val="Balloon Text"/>
    <w:basedOn w:val="Normale"/>
    <w:link w:val="TestofumettoCarattere"/>
    <w:unhideWhenUsed/>
    <w:rsid w:val="001058BE"/>
    <w:pPr>
      <w:spacing w:after="0" w:line="240" w:lineRule="auto"/>
    </w:pPr>
    <w:rPr>
      <w:rFonts w:ascii="Tahoma" w:hAnsi="Tahoma"/>
      <w:sz w:val="16"/>
      <w:szCs w:val="16"/>
      <w:lang w:bidi="ar-SA"/>
    </w:rPr>
  </w:style>
  <w:style w:type="character" w:customStyle="1" w:styleId="TestofumettoCarattere">
    <w:name w:val="Testo fumetto Carattere"/>
    <w:link w:val="Testofumetto"/>
    <w:rsid w:val="001058BE"/>
    <w:rPr>
      <w:rFonts w:ascii="Tahoma" w:hAnsi="Tahoma" w:cs="Tahoma"/>
      <w:sz w:val="16"/>
      <w:szCs w:val="16"/>
    </w:rPr>
  </w:style>
  <w:style w:type="character" w:customStyle="1" w:styleId="Titolo1Carattere">
    <w:name w:val="Titolo 1 Carattere"/>
    <w:link w:val="Titolo1"/>
    <w:uiPriority w:val="9"/>
    <w:rsid w:val="00BF5421"/>
    <w:rPr>
      <w:smallCaps/>
      <w:spacing w:val="5"/>
      <w:sz w:val="36"/>
      <w:szCs w:val="36"/>
    </w:rPr>
  </w:style>
  <w:style w:type="character" w:customStyle="1" w:styleId="Titolo2Carattere">
    <w:name w:val="Titolo 2 Carattere"/>
    <w:link w:val="Titolo2"/>
    <w:uiPriority w:val="9"/>
    <w:semiHidden/>
    <w:rsid w:val="00BF5421"/>
    <w:rPr>
      <w:smallCaps/>
      <w:sz w:val="28"/>
      <w:szCs w:val="28"/>
    </w:rPr>
  </w:style>
  <w:style w:type="character" w:customStyle="1" w:styleId="Titolo3Carattere">
    <w:name w:val="Titolo 3 Carattere"/>
    <w:link w:val="Titolo3"/>
    <w:uiPriority w:val="9"/>
    <w:semiHidden/>
    <w:rsid w:val="00BF5421"/>
    <w:rPr>
      <w:i/>
      <w:iCs/>
      <w:smallCaps/>
      <w:spacing w:val="5"/>
      <w:sz w:val="26"/>
      <w:szCs w:val="26"/>
    </w:rPr>
  </w:style>
  <w:style w:type="character" w:customStyle="1" w:styleId="Titolo4Carattere">
    <w:name w:val="Titolo 4 Carattere"/>
    <w:link w:val="Titolo4"/>
    <w:uiPriority w:val="9"/>
    <w:semiHidden/>
    <w:rsid w:val="00BF5421"/>
    <w:rPr>
      <w:b/>
      <w:bCs/>
      <w:spacing w:val="5"/>
      <w:sz w:val="24"/>
      <w:szCs w:val="24"/>
    </w:rPr>
  </w:style>
  <w:style w:type="character" w:customStyle="1" w:styleId="Titolo5Carattere">
    <w:name w:val="Titolo 5 Carattere"/>
    <w:link w:val="Titolo5"/>
    <w:uiPriority w:val="9"/>
    <w:semiHidden/>
    <w:rsid w:val="00BF5421"/>
    <w:rPr>
      <w:i/>
      <w:iCs/>
      <w:sz w:val="24"/>
      <w:szCs w:val="24"/>
    </w:rPr>
  </w:style>
  <w:style w:type="character" w:customStyle="1" w:styleId="Titolo6Carattere">
    <w:name w:val="Titolo 6 Carattere"/>
    <w:link w:val="Titolo6"/>
    <w:uiPriority w:val="9"/>
    <w:semiHidden/>
    <w:rsid w:val="00BF5421"/>
    <w:rPr>
      <w:b/>
      <w:bCs/>
      <w:color w:val="595959"/>
      <w:spacing w:val="5"/>
      <w:shd w:val="clear" w:color="auto" w:fill="FFFFFF"/>
    </w:rPr>
  </w:style>
  <w:style w:type="character" w:customStyle="1" w:styleId="Titolo7Carattere">
    <w:name w:val="Titolo 7 Carattere"/>
    <w:link w:val="Titolo7"/>
    <w:uiPriority w:val="9"/>
    <w:semiHidden/>
    <w:rsid w:val="00BF5421"/>
    <w:rPr>
      <w:b/>
      <w:bCs/>
      <w:i/>
      <w:iCs/>
      <w:color w:val="5A5A5A"/>
      <w:sz w:val="20"/>
      <w:szCs w:val="20"/>
    </w:rPr>
  </w:style>
  <w:style w:type="character" w:customStyle="1" w:styleId="Titolo8Carattere">
    <w:name w:val="Titolo 8 Carattere"/>
    <w:link w:val="Titolo8"/>
    <w:uiPriority w:val="9"/>
    <w:semiHidden/>
    <w:rsid w:val="00BF5421"/>
    <w:rPr>
      <w:b/>
      <w:bCs/>
      <w:color w:val="7F7F7F"/>
      <w:sz w:val="20"/>
      <w:szCs w:val="20"/>
    </w:rPr>
  </w:style>
  <w:style w:type="character" w:customStyle="1" w:styleId="Titolo9Carattere">
    <w:name w:val="Titolo 9 Carattere"/>
    <w:link w:val="Titolo9"/>
    <w:uiPriority w:val="9"/>
    <w:semiHidden/>
    <w:rsid w:val="00BF5421"/>
    <w:rPr>
      <w:b/>
      <w:bCs/>
      <w:i/>
      <w:iCs/>
      <w:color w:val="7F7F7F"/>
      <w:sz w:val="18"/>
      <w:szCs w:val="18"/>
    </w:rPr>
  </w:style>
  <w:style w:type="paragraph" w:styleId="Didascalia">
    <w:name w:val="caption"/>
    <w:basedOn w:val="Normale"/>
    <w:next w:val="Normale"/>
    <w:uiPriority w:val="35"/>
    <w:qFormat/>
    <w:rsid w:val="00BF5421"/>
    <w:rPr>
      <w:b/>
      <w:bCs/>
      <w:color w:val="365F91"/>
      <w:sz w:val="16"/>
      <w:szCs w:val="16"/>
    </w:rPr>
  </w:style>
  <w:style w:type="paragraph" w:styleId="Titolo">
    <w:name w:val="Title"/>
    <w:basedOn w:val="Normale"/>
    <w:next w:val="Normale"/>
    <w:link w:val="TitoloCarattere"/>
    <w:uiPriority w:val="10"/>
    <w:qFormat/>
    <w:rsid w:val="00BF5421"/>
    <w:pPr>
      <w:spacing w:after="300" w:line="240" w:lineRule="auto"/>
      <w:contextualSpacing/>
    </w:pPr>
    <w:rPr>
      <w:smallCaps/>
      <w:sz w:val="52"/>
      <w:szCs w:val="52"/>
      <w:lang w:bidi="ar-SA"/>
    </w:rPr>
  </w:style>
  <w:style w:type="character" w:customStyle="1" w:styleId="TitoloCarattere">
    <w:name w:val="Titolo Carattere"/>
    <w:link w:val="Titolo"/>
    <w:uiPriority w:val="10"/>
    <w:rsid w:val="00BF5421"/>
    <w:rPr>
      <w:smallCaps/>
      <w:sz w:val="52"/>
      <w:szCs w:val="52"/>
    </w:rPr>
  </w:style>
  <w:style w:type="paragraph" w:styleId="Sottotitolo">
    <w:name w:val="Subtitle"/>
    <w:basedOn w:val="Normale"/>
    <w:next w:val="Normale"/>
    <w:link w:val="SottotitoloCarattere"/>
    <w:uiPriority w:val="11"/>
    <w:qFormat/>
    <w:rsid w:val="00BF5421"/>
    <w:rPr>
      <w:i/>
      <w:iCs/>
      <w:smallCaps/>
      <w:spacing w:val="10"/>
      <w:sz w:val="28"/>
      <w:szCs w:val="28"/>
      <w:lang w:bidi="ar-SA"/>
    </w:rPr>
  </w:style>
  <w:style w:type="character" w:customStyle="1" w:styleId="SottotitoloCarattere">
    <w:name w:val="Sottotitolo Carattere"/>
    <w:link w:val="Sottotitolo"/>
    <w:uiPriority w:val="11"/>
    <w:rsid w:val="00BF5421"/>
    <w:rPr>
      <w:i/>
      <w:iCs/>
      <w:smallCaps/>
      <w:spacing w:val="10"/>
      <w:sz w:val="28"/>
      <w:szCs w:val="28"/>
    </w:rPr>
  </w:style>
  <w:style w:type="character" w:styleId="Enfasigrassetto">
    <w:name w:val="Strong"/>
    <w:uiPriority w:val="22"/>
    <w:qFormat/>
    <w:rsid w:val="00BF5421"/>
    <w:rPr>
      <w:b/>
      <w:bCs/>
    </w:rPr>
  </w:style>
  <w:style w:type="character" w:styleId="Enfasicorsivo">
    <w:name w:val="Emphasis"/>
    <w:qFormat/>
    <w:rsid w:val="00BF5421"/>
    <w:rPr>
      <w:b/>
      <w:bCs/>
      <w:i/>
      <w:iCs/>
      <w:spacing w:val="10"/>
    </w:rPr>
  </w:style>
  <w:style w:type="paragraph" w:styleId="Nessunaspaziatura">
    <w:name w:val="No Spacing"/>
    <w:basedOn w:val="Normale"/>
    <w:link w:val="NessunaspaziaturaCarattere"/>
    <w:uiPriority w:val="1"/>
    <w:qFormat/>
    <w:rsid w:val="00BF5421"/>
    <w:pPr>
      <w:spacing w:after="0" w:line="240" w:lineRule="auto"/>
    </w:pPr>
  </w:style>
  <w:style w:type="character" w:customStyle="1" w:styleId="NessunaspaziaturaCarattere">
    <w:name w:val="Nessuna spaziatura Carattere"/>
    <w:basedOn w:val="Carpredefinitoparagrafo"/>
    <w:link w:val="Nessunaspaziatura"/>
    <w:uiPriority w:val="1"/>
    <w:rsid w:val="00BF5421"/>
  </w:style>
  <w:style w:type="paragraph" w:styleId="Paragrafoelenco">
    <w:name w:val="List Paragraph"/>
    <w:aliases w:val="normal"/>
    <w:basedOn w:val="Normale"/>
    <w:link w:val="ParagrafoelencoCarattere"/>
    <w:uiPriority w:val="34"/>
    <w:qFormat/>
    <w:rsid w:val="00BF5421"/>
    <w:pPr>
      <w:ind w:left="720"/>
      <w:contextualSpacing/>
    </w:pPr>
  </w:style>
  <w:style w:type="paragraph" w:styleId="Citazione">
    <w:name w:val="Quote"/>
    <w:basedOn w:val="Normale"/>
    <w:next w:val="Normale"/>
    <w:link w:val="CitazioneCarattere"/>
    <w:uiPriority w:val="29"/>
    <w:qFormat/>
    <w:rsid w:val="00BF5421"/>
    <w:rPr>
      <w:i/>
      <w:iCs/>
      <w:sz w:val="20"/>
      <w:szCs w:val="20"/>
      <w:lang w:bidi="ar-SA"/>
    </w:rPr>
  </w:style>
  <w:style w:type="character" w:customStyle="1" w:styleId="CitazioneCarattere">
    <w:name w:val="Citazione Carattere"/>
    <w:link w:val="Citazione"/>
    <w:uiPriority w:val="29"/>
    <w:rsid w:val="00BF5421"/>
    <w:rPr>
      <w:i/>
      <w:iCs/>
    </w:rPr>
  </w:style>
  <w:style w:type="paragraph" w:styleId="Citazioneintensa">
    <w:name w:val="Intense Quote"/>
    <w:basedOn w:val="Normale"/>
    <w:next w:val="Normale"/>
    <w:link w:val="CitazioneintensaCarattere"/>
    <w:uiPriority w:val="30"/>
    <w:qFormat/>
    <w:rsid w:val="00BF5421"/>
    <w:pPr>
      <w:pBdr>
        <w:top w:val="single" w:sz="4" w:space="10" w:color="auto"/>
        <w:bottom w:val="single" w:sz="4" w:space="10" w:color="auto"/>
      </w:pBdr>
      <w:spacing w:before="240" w:after="240" w:line="300" w:lineRule="auto"/>
      <w:ind w:left="1152" w:right="1152"/>
      <w:jc w:val="both"/>
    </w:pPr>
    <w:rPr>
      <w:i/>
      <w:iCs/>
      <w:sz w:val="20"/>
      <w:szCs w:val="20"/>
      <w:lang w:bidi="ar-SA"/>
    </w:rPr>
  </w:style>
  <w:style w:type="character" w:customStyle="1" w:styleId="CitazioneintensaCarattere">
    <w:name w:val="Citazione intensa Carattere"/>
    <w:link w:val="Citazioneintensa"/>
    <w:uiPriority w:val="30"/>
    <w:rsid w:val="00BF5421"/>
    <w:rPr>
      <w:i/>
      <w:iCs/>
    </w:rPr>
  </w:style>
  <w:style w:type="character" w:styleId="Enfasidelicata">
    <w:name w:val="Subtle Emphasis"/>
    <w:uiPriority w:val="19"/>
    <w:qFormat/>
    <w:rsid w:val="00BF5421"/>
    <w:rPr>
      <w:i/>
      <w:iCs/>
    </w:rPr>
  </w:style>
  <w:style w:type="character" w:styleId="Enfasiintensa">
    <w:name w:val="Intense Emphasis"/>
    <w:uiPriority w:val="21"/>
    <w:qFormat/>
    <w:rsid w:val="00BF5421"/>
    <w:rPr>
      <w:b/>
      <w:bCs/>
      <w:i/>
      <w:iCs/>
    </w:rPr>
  </w:style>
  <w:style w:type="character" w:styleId="Riferimentodelicato">
    <w:name w:val="Subtle Reference"/>
    <w:uiPriority w:val="31"/>
    <w:qFormat/>
    <w:rsid w:val="00BF5421"/>
    <w:rPr>
      <w:smallCaps/>
    </w:rPr>
  </w:style>
  <w:style w:type="character" w:styleId="Riferimentointenso">
    <w:name w:val="Intense Reference"/>
    <w:uiPriority w:val="32"/>
    <w:qFormat/>
    <w:rsid w:val="00BF5421"/>
    <w:rPr>
      <w:b/>
      <w:bCs/>
      <w:smallCaps/>
    </w:rPr>
  </w:style>
  <w:style w:type="character" w:styleId="Titolodellibro">
    <w:name w:val="Book Title"/>
    <w:uiPriority w:val="33"/>
    <w:qFormat/>
    <w:rsid w:val="00BF5421"/>
    <w:rPr>
      <w:i/>
      <w:iCs/>
      <w:smallCaps/>
      <w:spacing w:val="5"/>
    </w:rPr>
  </w:style>
  <w:style w:type="paragraph" w:styleId="Titolosommario">
    <w:name w:val="TOC Heading"/>
    <w:basedOn w:val="Titolo1"/>
    <w:next w:val="Normale"/>
    <w:uiPriority w:val="39"/>
    <w:qFormat/>
    <w:rsid w:val="00BF5421"/>
    <w:pPr>
      <w:outlineLvl w:val="9"/>
    </w:pPr>
  </w:style>
  <w:style w:type="character" w:styleId="Collegamentoipertestuale">
    <w:name w:val="Hyperlink"/>
    <w:unhideWhenUsed/>
    <w:rsid w:val="00BF5421"/>
    <w:rPr>
      <w:color w:val="0000FF"/>
      <w:u w:val="single"/>
    </w:rPr>
  </w:style>
  <w:style w:type="numbering" w:customStyle="1" w:styleId="Nessunelenco1">
    <w:name w:val="Nessun elenco1"/>
    <w:next w:val="Nessunelenco"/>
    <w:semiHidden/>
    <w:unhideWhenUsed/>
    <w:rsid w:val="00264A1F"/>
  </w:style>
  <w:style w:type="character" w:customStyle="1" w:styleId="CarattereCarattere1">
    <w:name w:val="Carattere Carattere1"/>
    <w:locked/>
    <w:rsid w:val="00264A1F"/>
    <w:rPr>
      <w:rFonts w:cs="Times New Roman"/>
    </w:rPr>
  </w:style>
  <w:style w:type="character" w:customStyle="1" w:styleId="CarattereCarattere">
    <w:name w:val="Carattere Carattere"/>
    <w:locked/>
    <w:rsid w:val="00264A1F"/>
    <w:rPr>
      <w:rFonts w:cs="Times New Roman"/>
    </w:rPr>
  </w:style>
  <w:style w:type="character" w:customStyle="1" w:styleId="tw4winMark">
    <w:name w:val="tw4winMark"/>
    <w:rsid w:val="00264A1F"/>
    <w:rPr>
      <w:rFonts w:ascii="Courier New" w:hAnsi="Courier New"/>
      <w:vanish/>
      <w:color w:val="800080"/>
      <w:sz w:val="24"/>
      <w:vertAlign w:val="subscript"/>
    </w:rPr>
  </w:style>
  <w:style w:type="character" w:customStyle="1" w:styleId="hps">
    <w:name w:val="hps"/>
    <w:rsid w:val="00264A1F"/>
    <w:rPr>
      <w:rFonts w:cs="Times New Roman"/>
    </w:rPr>
  </w:style>
  <w:style w:type="character" w:customStyle="1" w:styleId="hpsatn">
    <w:name w:val="hps atn"/>
    <w:rsid w:val="00264A1F"/>
    <w:rPr>
      <w:rFonts w:cs="Times New Roman"/>
    </w:rPr>
  </w:style>
  <w:style w:type="character" w:customStyle="1" w:styleId="hpsalt-edited">
    <w:name w:val="hps alt-edited"/>
    <w:rsid w:val="00264A1F"/>
    <w:rPr>
      <w:rFonts w:cs="Times New Roman"/>
    </w:rPr>
  </w:style>
  <w:style w:type="character" w:customStyle="1" w:styleId="atn">
    <w:name w:val="atn"/>
    <w:rsid w:val="00264A1F"/>
    <w:rPr>
      <w:rFonts w:cs="Times New Roman"/>
    </w:rPr>
  </w:style>
  <w:style w:type="character" w:customStyle="1" w:styleId="alt-edited">
    <w:name w:val="alt-edited"/>
    <w:rsid w:val="00264A1F"/>
    <w:rPr>
      <w:rFonts w:cs="Times New Roman"/>
    </w:rPr>
  </w:style>
  <w:style w:type="character" w:customStyle="1" w:styleId="shorttext">
    <w:name w:val="short_text"/>
    <w:rsid w:val="00264A1F"/>
    <w:rPr>
      <w:rFonts w:cs="Times New Roman"/>
    </w:rPr>
  </w:style>
  <w:style w:type="character" w:customStyle="1" w:styleId="tw4winError">
    <w:name w:val="tw4winError"/>
    <w:rsid w:val="00264A1F"/>
    <w:rPr>
      <w:rFonts w:ascii="Courier New" w:hAnsi="Courier New"/>
      <w:color w:val="00FF00"/>
      <w:sz w:val="40"/>
    </w:rPr>
  </w:style>
  <w:style w:type="character" w:customStyle="1" w:styleId="tw4winTerm">
    <w:name w:val="tw4winTerm"/>
    <w:rsid w:val="00264A1F"/>
    <w:rPr>
      <w:color w:val="0000FF"/>
    </w:rPr>
  </w:style>
  <w:style w:type="character" w:customStyle="1" w:styleId="tw4winPopup">
    <w:name w:val="tw4winPopup"/>
    <w:rsid w:val="00264A1F"/>
    <w:rPr>
      <w:rFonts w:ascii="Courier New" w:hAnsi="Courier New"/>
      <w:noProof/>
      <w:color w:val="008000"/>
    </w:rPr>
  </w:style>
  <w:style w:type="character" w:customStyle="1" w:styleId="tw4winJump">
    <w:name w:val="tw4winJump"/>
    <w:rsid w:val="00264A1F"/>
    <w:rPr>
      <w:rFonts w:ascii="Courier New" w:hAnsi="Courier New"/>
      <w:noProof/>
      <w:color w:val="008080"/>
    </w:rPr>
  </w:style>
  <w:style w:type="character" w:customStyle="1" w:styleId="tw4winExternal">
    <w:name w:val="tw4winExternal"/>
    <w:rsid w:val="00264A1F"/>
    <w:rPr>
      <w:rFonts w:ascii="Courier New" w:hAnsi="Courier New"/>
      <w:noProof/>
      <w:color w:val="808080"/>
    </w:rPr>
  </w:style>
  <w:style w:type="character" w:customStyle="1" w:styleId="tw4winInternal">
    <w:name w:val="tw4winInternal"/>
    <w:rsid w:val="00264A1F"/>
    <w:rPr>
      <w:rFonts w:ascii="Courier New" w:hAnsi="Courier New"/>
      <w:noProof/>
      <w:color w:val="FF0000"/>
    </w:rPr>
  </w:style>
  <w:style w:type="character" w:customStyle="1" w:styleId="DONOTTRANSLATE">
    <w:name w:val="DO_NOT_TRANSLATE"/>
    <w:rsid w:val="00264A1F"/>
    <w:rPr>
      <w:rFonts w:ascii="Courier New" w:hAnsi="Courier New"/>
      <w:noProof/>
      <w:color w:val="800000"/>
    </w:rPr>
  </w:style>
  <w:style w:type="paragraph" w:styleId="NormaleWeb">
    <w:name w:val="Normal (Web)"/>
    <w:basedOn w:val="Normale"/>
    <w:uiPriority w:val="99"/>
    <w:unhideWhenUsed/>
    <w:rsid w:val="00B90CB5"/>
    <w:pPr>
      <w:spacing w:before="100" w:beforeAutospacing="1" w:after="100" w:afterAutospacing="1" w:line="240" w:lineRule="auto"/>
    </w:pPr>
    <w:rPr>
      <w:rFonts w:ascii="Times New Roman" w:hAnsi="Times New Roman"/>
      <w:sz w:val="24"/>
      <w:szCs w:val="24"/>
      <w:lang w:bidi="ar-SA"/>
    </w:rPr>
  </w:style>
  <w:style w:type="paragraph" w:styleId="Testocommento">
    <w:name w:val="annotation text"/>
    <w:basedOn w:val="Normale"/>
    <w:link w:val="TestocommentoCarattere"/>
    <w:uiPriority w:val="99"/>
    <w:rsid w:val="00C95972"/>
    <w:pPr>
      <w:spacing w:after="0" w:line="240" w:lineRule="auto"/>
    </w:pPr>
    <w:rPr>
      <w:rFonts w:ascii="Times New Roman" w:hAnsi="Times New Roman"/>
      <w:sz w:val="20"/>
      <w:szCs w:val="20"/>
      <w:lang w:bidi="ar-SA"/>
    </w:rPr>
  </w:style>
  <w:style w:type="character" w:customStyle="1" w:styleId="TestocommentoCarattere">
    <w:name w:val="Testo commento Carattere"/>
    <w:link w:val="Testocommento"/>
    <w:uiPriority w:val="99"/>
    <w:rsid w:val="00C95972"/>
    <w:rPr>
      <w:rFonts w:ascii="Times New Roman" w:hAnsi="Times New Roman"/>
      <w:lang w:val="en-US" w:eastAsia="en-US"/>
    </w:rPr>
  </w:style>
  <w:style w:type="paragraph" w:customStyle="1" w:styleId="Body1">
    <w:name w:val="Body 1"/>
    <w:rsid w:val="00C95972"/>
    <w:rPr>
      <w:rFonts w:ascii="Helvetica" w:eastAsia="Arial Unicode MS" w:hAnsi="Helvetica"/>
      <w:color w:val="000000"/>
      <w:sz w:val="24"/>
      <w:lang w:val="en-US" w:eastAsia="en-US"/>
    </w:rPr>
  </w:style>
  <w:style w:type="character" w:customStyle="1" w:styleId="apple-converted-space">
    <w:name w:val="apple-converted-space"/>
    <w:rsid w:val="00C95972"/>
  </w:style>
  <w:style w:type="character" w:styleId="Collegamentovisitato">
    <w:name w:val="FollowedHyperlink"/>
    <w:uiPriority w:val="99"/>
    <w:semiHidden/>
    <w:unhideWhenUsed/>
    <w:rsid w:val="005626A8"/>
    <w:rPr>
      <w:color w:val="800080"/>
      <w:u w:val="single"/>
    </w:rPr>
  </w:style>
  <w:style w:type="paragraph" w:styleId="PreformattatoHTML">
    <w:name w:val="HTML Preformatted"/>
    <w:basedOn w:val="Normale"/>
    <w:link w:val="PreformattatoHTMLCarattere"/>
    <w:uiPriority w:val="99"/>
    <w:semiHidden/>
    <w:unhideWhenUsed/>
    <w:rsid w:val="00EA4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it-IT" w:eastAsia="it-IT" w:bidi="ar-SA"/>
    </w:rPr>
  </w:style>
  <w:style w:type="character" w:customStyle="1" w:styleId="PreformattatoHTMLCarattere">
    <w:name w:val="Preformattato HTML Carattere"/>
    <w:link w:val="PreformattatoHTML"/>
    <w:uiPriority w:val="99"/>
    <w:semiHidden/>
    <w:rsid w:val="00EA45FE"/>
    <w:rPr>
      <w:rFonts w:ascii="Courier New" w:hAnsi="Courier New" w:cs="Courier New"/>
    </w:rPr>
  </w:style>
  <w:style w:type="paragraph" w:customStyle="1" w:styleId="Body">
    <w:name w:val="Body"/>
    <w:rsid w:val="00A03BCD"/>
    <w:pPr>
      <w:pBdr>
        <w:top w:val="nil"/>
        <w:left w:val="nil"/>
        <w:bottom w:val="nil"/>
        <w:right w:val="nil"/>
        <w:between w:val="nil"/>
        <w:bar w:val="nil"/>
      </w:pBdr>
    </w:pPr>
    <w:rPr>
      <w:rFonts w:eastAsia="Cambria" w:cs="Cambria"/>
      <w:color w:val="000000"/>
      <w:sz w:val="24"/>
      <w:szCs w:val="24"/>
      <w:u w:color="000000"/>
      <w:bdr w:val="nil"/>
      <w:lang w:val="en-GB" w:eastAsia="en-GB"/>
    </w:rPr>
  </w:style>
  <w:style w:type="character" w:styleId="CitazioneHTML">
    <w:name w:val="HTML Cite"/>
    <w:uiPriority w:val="99"/>
    <w:semiHidden/>
    <w:unhideWhenUsed/>
    <w:rsid w:val="007665B3"/>
    <w:rPr>
      <w:i w:val="0"/>
      <w:iCs w:val="0"/>
      <w:color w:val="006621"/>
    </w:rPr>
  </w:style>
  <w:style w:type="table" w:styleId="Grigliatabella">
    <w:name w:val="Table Grid"/>
    <w:basedOn w:val="Tabellanormale"/>
    <w:rsid w:val="00F24AFD"/>
    <w:rPr>
      <w:rFonts w:eastAsia="Cambria"/>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imandocommento">
    <w:name w:val="annotation reference"/>
    <w:uiPriority w:val="99"/>
    <w:rsid w:val="00F24AFD"/>
    <w:rPr>
      <w:rFonts w:cs="Times New Roman"/>
      <w:sz w:val="16"/>
      <w:szCs w:val="16"/>
    </w:rPr>
  </w:style>
  <w:style w:type="paragraph" w:styleId="Soggettocommento">
    <w:name w:val="annotation subject"/>
    <w:basedOn w:val="Testocommento"/>
    <w:next w:val="Testocommento"/>
    <w:link w:val="SoggettocommentoCarattere"/>
    <w:semiHidden/>
    <w:rsid w:val="00F24AFD"/>
    <w:rPr>
      <w:rFonts w:ascii="Cambria" w:eastAsia="Cambria" w:hAnsi="Cambria"/>
      <w:b/>
      <w:bCs/>
      <w:lang w:val="en-GB"/>
    </w:rPr>
  </w:style>
  <w:style w:type="character" w:customStyle="1" w:styleId="SoggettocommentoCarattere">
    <w:name w:val="Soggetto commento Carattere"/>
    <w:link w:val="Soggettocommento"/>
    <w:semiHidden/>
    <w:rsid w:val="00F24AFD"/>
    <w:rPr>
      <w:rFonts w:ascii="Times New Roman" w:eastAsia="Cambria" w:hAnsi="Times New Roman"/>
      <w:b/>
      <w:bCs/>
      <w:lang w:val="en-GB" w:eastAsia="en-US"/>
    </w:rPr>
  </w:style>
  <w:style w:type="paragraph" w:customStyle="1" w:styleId="BasicParagraph">
    <w:name w:val="[Basic Paragraph]"/>
    <w:basedOn w:val="Normale"/>
    <w:uiPriority w:val="99"/>
    <w:rsid w:val="00F24AFD"/>
    <w:pPr>
      <w:widowControl w:val="0"/>
      <w:autoSpaceDE w:val="0"/>
      <w:autoSpaceDN w:val="0"/>
      <w:adjustRightInd w:val="0"/>
      <w:spacing w:after="0" w:line="288" w:lineRule="auto"/>
    </w:pPr>
    <w:rPr>
      <w:rFonts w:ascii="MinionPro-Regular" w:eastAsia="MS Mincho" w:hAnsi="MinionPro-Regular" w:cs="MinionPro-Regular"/>
      <w:color w:val="000000"/>
      <w:sz w:val="24"/>
      <w:szCs w:val="24"/>
      <w:lang w:val="en-GB" w:bidi="ar-SA"/>
    </w:rPr>
  </w:style>
  <w:style w:type="paragraph" w:customStyle="1" w:styleId="Default">
    <w:name w:val="Default"/>
    <w:rsid w:val="00F24AFD"/>
    <w:pPr>
      <w:autoSpaceDE w:val="0"/>
      <w:autoSpaceDN w:val="0"/>
      <w:adjustRightInd w:val="0"/>
    </w:pPr>
    <w:rPr>
      <w:rFonts w:ascii="Arial" w:hAnsi="Arial" w:cs="Arial"/>
      <w:color w:val="000000"/>
      <w:sz w:val="24"/>
      <w:szCs w:val="24"/>
      <w:lang w:val="en-GB" w:eastAsia="en-GB"/>
    </w:rPr>
  </w:style>
  <w:style w:type="paragraph" w:customStyle="1" w:styleId="NoParagraphStyle">
    <w:name w:val="[No Paragraph Style]"/>
    <w:rsid w:val="00F24AFD"/>
    <w:pPr>
      <w:widowControl w:val="0"/>
      <w:autoSpaceDE w:val="0"/>
      <w:autoSpaceDN w:val="0"/>
      <w:adjustRightInd w:val="0"/>
      <w:spacing w:line="288" w:lineRule="auto"/>
      <w:textAlignment w:val="center"/>
    </w:pPr>
    <w:rPr>
      <w:rFonts w:ascii="MinionPro-Regular" w:eastAsia="Calibri" w:hAnsi="MinionPro-Regular" w:cs="MinionPro-Regular"/>
      <w:color w:val="000000"/>
      <w:sz w:val="24"/>
      <w:szCs w:val="24"/>
      <w:lang w:val="en-GB" w:eastAsia="en-US"/>
    </w:rPr>
  </w:style>
  <w:style w:type="numbering" w:customStyle="1" w:styleId="Nessunelenco2">
    <w:name w:val="Nessun elenco2"/>
    <w:next w:val="Nessunelenco"/>
    <w:uiPriority w:val="99"/>
    <w:semiHidden/>
    <w:unhideWhenUsed/>
    <w:rsid w:val="00F56AA5"/>
  </w:style>
  <w:style w:type="table" w:customStyle="1" w:styleId="Grigliatabella1">
    <w:name w:val="Griglia tabella1"/>
    <w:basedOn w:val="Tabellanormale"/>
    <w:next w:val="Grigliatabella"/>
    <w:rsid w:val="00F56AA5"/>
    <w:rPr>
      <w:rFonts w:eastAsia="Cambria"/>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essunelenco3">
    <w:name w:val="Nessun elenco3"/>
    <w:next w:val="Nessunelenco"/>
    <w:uiPriority w:val="99"/>
    <w:semiHidden/>
    <w:unhideWhenUsed/>
    <w:rsid w:val="00941B23"/>
  </w:style>
  <w:style w:type="paragraph" w:customStyle="1" w:styleId="BodyA">
    <w:name w:val="Body A"/>
    <w:rsid w:val="00F16E96"/>
    <w:rPr>
      <w:rFonts w:eastAsia="Cambria" w:cs="Cambria"/>
      <w:color w:val="000000"/>
      <w:sz w:val="24"/>
      <w:szCs w:val="24"/>
      <w:u w:color="000000"/>
      <w:lang w:val="en-GB" w:eastAsia="en-GB"/>
    </w:rPr>
  </w:style>
  <w:style w:type="paragraph" w:customStyle="1" w:styleId="Normal1">
    <w:name w:val="Normal1"/>
    <w:rsid w:val="00A3411A"/>
    <w:rPr>
      <w:rFonts w:ascii="Arial" w:eastAsia="Arial" w:hAnsi="Arial" w:cs="Arial"/>
      <w:color w:val="000000"/>
      <w:sz w:val="28"/>
      <w:szCs w:val="28"/>
      <w:lang w:val="en-GB" w:eastAsia="en-US"/>
    </w:rPr>
  </w:style>
  <w:style w:type="numbering" w:customStyle="1" w:styleId="Nessunelenco4">
    <w:name w:val="Nessun elenco4"/>
    <w:next w:val="Nessunelenco"/>
    <w:uiPriority w:val="99"/>
    <w:semiHidden/>
    <w:unhideWhenUsed/>
    <w:rsid w:val="000E5685"/>
  </w:style>
  <w:style w:type="numbering" w:customStyle="1" w:styleId="Nessunelenco11">
    <w:name w:val="Nessun elenco11"/>
    <w:next w:val="Nessunelenco"/>
    <w:uiPriority w:val="99"/>
    <w:semiHidden/>
    <w:unhideWhenUsed/>
    <w:rsid w:val="000E5685"/>
  </w:style>
  <w:style w:type="table" w:customStyle="1" w:styleId="Grigliatabella2">
    <w:name w:val="Griglia tabella2"/>
    <w:basedOn w:val="Tabellanormale"/>
    <w:next w:val="Grigliatabella"/>
    <w:rsid w:val="000E5685"/>
    <w:rPr>
      <w:rFonts w:eastAsia="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ragrafoelencoCarattere">
    <w:name w:val="Paragrafo elenco Carattere"/>
    <w:aliases w:val="normal Carattere"/>
    <w:link w:val="Paragrafoelenco"/>
    <w:uiPriority w:val="34"/>
    <w:rsid w:val="008314A4"/>
    <w:rPr>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776708">
      <w:bodyDiv w:val="1"/>
      <w:marLeft w:val="0"/>
      <w:marRight w:val="0"/>
      <w:marTop w:val="0"/>
      <w:marBottom w:val="0"/>
      <w:divBdr>
        <w:top w:val="none" w:sz="0" w:space="0" w:color="auto"/>
        <w:left w:val="none" w:sz="0" w:space="0" w:color="auto"/>
        <w:bottom w:val="none" w:sz="0" w:space="0" w:color="auto"/>
        <w:right w:val="none" w:sz="0" w:space="0" w:color="auto"/>
      </w:divBdr>
      <w:divsChild>
        <w:div w:id="1978534092">
          <w:marLeft w:val="0"/>
          <w:marRight w:val="0"/>
          <w:marTop w:val="0"/>
          <w:marBottom w:val="0"/>
          <w:divBdr>
            <w:top w:val="none" w:sz="0" w:space="0" w:color="auto"/>
            <w:left w:val="none" w:sz="0" w:space="0" w:color="auto"/>
            <w:bottom w:val="none" w:sz="0" w:space="0" w:color="auto"/>
            <w:right w:val="none" w:sz="0" w:space="0" w:color="auto"/>
          </w:divBdr>
          <w:divsChild>
            <w:div w:id="1754475396">
              <w:marLeft w:val="0"/>
              <w:marRight w:val="0"/>
              <w:marTop w:val="0"/>
              <w:marBottom w:val="0"/>
              <w:divBdr>
                <w:top w:val="none" w:sz="0" w:space="0" w:color="auto"/>
                <w:left w:val="none" w:sz="0" w:space="0" w:color="auto"/>
                <w:bottom w:val="none" w:sz="0" w:space="0" w:color="auto"/>
                <w:right w:val="none" w:sz="0" w:space="0" w:color="auto"/>
              </w:divBdr>
              <w:divsChild>
                <w:div w:id="159173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907191">
      <w:bodyDiv w:val="1"/>
      <w:marLeft w:val="0"/>
      <w:marRight w:val="0"/>
      <w:marTop w:val="0"/>
      <w:marBottom w:val="0"/>
      <w:divBdr>
        <w:top w:val="none" w:sz="0" w:space="0" w:color="auto"/>
        <w:left w:val="none" w:sz="0" w:space="0" w:color="auto"/>
        <w:bottom w:val="none" w:sz="0" w:space="0" w:color="auto"/>
        <w:right w:val="none" w:sz="0" w:space="0" w:color="auto"/>
      </w:divBdr>
      <w:divsChild>
        <w:div w:id="1585068714">
          <w:marLeft w:val="0"/>
          <w:marRight w:val="0"/>
          <w:marTop w:val="0"/>
          <w:marBottom w:val="0"/>
          <w:divBdr>
            <w:top w:val="none" w:sz="0" w:space="0" w:color="auto"/>
            <w:left w:val="none" w:sz="0" w:space="0" w:color="auto"/>
            <w:bottom w:val="none" w:sz="0" w:space="0" w:color="auto"/>
            <w:right w:val="none" w:sz="0" w:space="0" w:color="auto"/>
          </w:divBdr>
          <w:divsChild>
            <w:div w:id="1614746878">
              <w:marLeft w:val="0"/>
              <w:marRight w:val="0"/>
              <w:marTop w:val="0"/>
              <w:marBottom w:val="0"/>
              <w:divBdr>
                <w:top w:val="none" w:sz="0" w:space="0" w:color="auto"/>
                <w:left w:val="none" w:sz="0" w:space="0" w:color="auto"/>
                <w:bottom w:val="none" w:sz="0" w:space="0" w:color="auto"/>
                <w:right w:val="none" w:sz="0" w:space="0" w:color="auto"/>
              </w:divBdr>
              <w:divsChild>
                <w:div w:id="159339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713694">
      <w:bodyDiv w:val="1"/>
      <w:marLeft w:val="0"/>
      <w:marRight w:val="0"/>
      <w:marTop w:val="0"/>
      <w:marBottom w:val="0"/>
      <w:divBdr>
        <w:top w:val="none" w:sz="0" w:space="0" w:color="auto"/>
        <w:left w:val="none" w:sz="0" w:space="0" w:color="auto"/>
        <w:bottom w:val="none" w:sz="0" w:space="0" w:color="auto"/>
        <w:right w:val="none" w:sz="0" w:space="0" w:color="auto"/>
      </w:divBdr>
      <w:divsChild>
        <w:div w:id="1872106645">
          <w:marLeft w:val="0"/>
          <w:marRight w:val="0"/>
          <w:marTop w:val="0"/>
          <w:marBottom w:val="0"/>
          <w:divBdr>
            <w:top w:val="none" w:sz="0" w:space="0" w:color="auto"/>
            <w:left w:val="none" w:sz="0" w:space="0" w:color="auto"/>
            <w:bottom w:val="none" w:sz="0" w:space="0" w:color="auto"/>
            <w:right w:val="none" w:sz="0" w:space="0" w:color="auto"/>
          </w:divBdr>
          <w:divsChild>
            <w:div w:id="1564288195">
              <w:marLeft w:val="0"/>
              <w:marRight w:val="0"/>
              <w:marTop w:val="0"/>
              <w:marBottom w:val="300"/>
              <w:divBdr>
                <w:top w:val="none" w:sz="0" w:space="0" w:color="auto"/>
                <w:left w:val="none" w:sz="0" w:space="0" w:color="auto"/>
                <w:bottom w:val="none" w:sz="0" w:space="0" w:color="auto"/>
                <w:right w:val="none" w:sz="0" w:space="0" w:color="auto"/>
              </w:divBdr>
              <w:divsChild>
                <w:div w:id="1105461334">
                  <w:marLeft w:val="0"/>
                  <w:marRight w:val="0"/>
                  <w:marTop w:val="0"/>
                  <w:marBottom w:val="0"/>
                  <w:divBdr>
                    <w:top w:val="none" w:sz="0" w:space="0" w:color="auto"/>
                    <w:left w:val="none" w:sz="0" w:space="0" w:color="auto"/>
                    <w:bottom w:val="none" w:sz="0" w:space="0" w:color="auto"/>
                    <w:right w:val="none" w:sz="0" w:space="0" w:color="auto"/>
                  </w:divBdr>
                  <w:divsChild>
                    <w:div w:id="697240752">
                      <w:marLeft w:val="0"/>
                      <w:marRight w:val="0"/>
                      <w:marTop w:val="0"/>
                      <w:marBottom w:val="0"/>
                      <w:divBdr>
                        <w:top w:val="none" w:sz="0" w:space="0" w:color="auto"/>
                        <w:left w:val="none" w:sz="0" w:space="0" w:color="auto"/>
                        <w:bottom w:val="none" w:sz="0" w:space="0" w:color="auto"/>
                        <w:right w:val="none" w:sz="0" w:space="0" w:color="auto"/>
                      </w:divBdr>
                      <w:divsChild>
                        <w:div w:id="3447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6888656">
      <w:bodyDiv w:val="1"/>
      <w:marLeft w:val="0"/>
      <w:marRight w:val="0"/>
      <w:marTop w:val="0"/>
      <w:marBottom w:val="0"/>
      <w:divBdr>
        <w:top w:val="none" w:sz="0" w:space="0" w:color="auto"/>
        <w:left w:val="none" w:sz="0" w:space="0" w:color="auto"/>
        <w:bottom w:val="none" w:sz="0" w:space="0" w:color="auto"/>
        <w:right w:val="none" w:sz="0" w:space="0" w:color="auto"/>
      </w:divBdr>
      <w:divsChild>
        <w:div w:id="2134396248">
          <w:marLeft w:val="0"/>
          <w:marRight w:val="0"/>
          <w:marTop w:val="0"/>
          <w:marBottom w:val="0"/>
          <w:divBdr>
            <w:top w:val="none" w:sz="0" w:space="0" w:color="auto"/>
            <w:left w:val="none" w:sz="0" w:space="0" w:color="auto"/>
            <w:bottom w:val="none" w:sz="0" w:space="0" w:color="auto"/>
            <w:right w:val="none" w:sz="0" w:space="0" w:color="auto"/>
          </w:divBdr>
          <w:divsChild>
            <w:div w:id="1787503545">
              <w:marLeft w:val="0"/>
              <w:marRight w:val="0"/>
              <w:marTop w:val="0"/>
              <w:marBottom w:val="0"/>
              <w:divBdr>
                <w:top w:val="none" w:sz="0" w:space="0" w:color="auto"/>
                <w:left w:val="none" w:sz="0" w:space="0" w:color="auto"/>
                <w:bottom w:val="none" w:sz="0" w:space="0" w:color="auto"/>
                <w:right w:val="none" w:sz="0" w:space="0" w:color="auto"/>
              </w:divBdr>
              <w:divsChild>
                <w:div w:id="1707484922">
                  <w:marLeft w:val="0"/>
                  <w:marRight w:val="0"/>
                  <w:marTop w:val="0"/>
                  <w:marBottom w:val="0"/>
                  <w:divBdr>
                    <w:top w:val="none" w:sz="0" w:space="0" w:color="auto"/>
                    <w:left w:val="none" w:sz="0" w:space="0" w:color="auto"/>
                    <w:bottom w:val="none" w:sz="0" w:space="0" w:color="auto"/>
                    <w:right w:val="none" w:sz="0" w:space="0" w:color="auto"/>
                  </w:divBdr>
                  <w:divsChild>
                    <w:div w:id="1135560164">
                      <w:marLeft w:val="0"/>
                      <w:marRight w:val="0"/>
                      <w:marTop w:val="0"/>
                      <w:marBottom w:val="0"/>
                      <w:divBdr>
                        <w:top w:val="none" w:sz="0" w:space="0" w:color="auto"/>
                        <w:left w:val="none" w:sz="0" w:space="0" w:color="auto"/>
                        <w:bottom w:val="none" w:sz="0" w:space="0" w:color="auto"/>
                        <w:right w:val="none" w:sz="0" w:space="0" w:color="auto"/>
                      </w:divBdr>
                      <w:divsChild>
                        <w:div w:id="16332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013933">
      <w:bodyDiv w:val="1"/>
      <w:marLeft w:val="0"/>
      <w:marRight w:val="0"/>
      <w:marTop w:val="0"/>
      <w:marBottom w:val="0"/>
      <w:divBdr>
        <w:top w:val="none" w:sz="0" w:space="0" w:color="auto"/>
        <w:left w:val="none" w:sz="0" w:space="0" w:color="auto"/>
        <w:bottom w:val="none" w:sz="0" w:space="0" w:color="auto"/>
        <w:right w:val="none" w:sz="0" w:space="0" w:color="auto"/>
      </w:divBdr>
      <w:divsChild>
        <w:div w:id="759519641">
          <w:marLeft w:val="0"/>
          <w:marRight w:val="0"/>
          <w:marTop w:val="0"/>
          <w:marBottom w:val="0"/>
          <w:divBdr>
            <w:top w:val="none" w:sz="0" w:space="0" w:color="auto"/>
            <w:left w:val="none" w:sz="0" w:space="0" w:color="auto"/>
            <w:bottom w:val="none" w:sz="0" w:space="0" w:color="auto"/>
            <w:right w:val="none" w:sz="0" w:space="0" w:color="auto"/>
          </w:divBdr>
        </w:div>
        <w:div w:id="1824084382">
          <w:marLeft w:val="0"/>
          <w:marRight w:val="0"/>
          <w:marTop w:val="0"/>
          <w:marBottom w:val="0"/>
          <w:divBdr>
            <w:top w:val="none" w:sz="0" w:space="0" w:color="auto"/>
            <w:left w:val="none" w:sz="0" w:space="0" w:color="auto"/>
            <w:bottom w:val="none" w:sz="0" w:space="0" w:color="auto"/>
            <w:right w:val="none" w:sz="0" w:space="0" w:color="auto"/>
          </w:divBdr>
        </w:div>
        <w:div w:id="1857575855">
          <w:marLeft w:val="0"/>
          <w:marRight w:val="0"/>
          <w:marTop w:val="0"/>
          <w:marBottom w:val="0"/>
          <w:divBdr>
            <w:top w:val="none" w:sz="0" w:space="0" w:color="auto"/>
            <w:left w:val="none" w:sz="0" w:space="0" w:color="auto"/>
            <w:bottom w:val="none" w:sz="0" w:space="0" w:color="auto"/>
            <w:right w:val="none" w:sz="0" w:space="0" w:color="auto"/>
          </w:divBdr>
        </w:div>
        <w:div w:id="2050101741">
          <w:marLeft w:val="0"/>
          <w:marRight w:val="0"/>
          <w:marTop w:val="0"/>
          <w:marBottom w:val="0"/>
          <w:divBdr>
            <w:top w:val="none" w:sz="0" w:space="0" w:color="auto"/>
            <w:left w:val="none" w:sz="0" w:space="0" w:color="auto"/>
            <w:bottom w:val="none" w:sz="0" w:space="0" w:color="auto"/>
            <w:right w:val="none" w:sz="0" w:space="0" w:color="auto"/>
          </w:divBdr>
        </w:div>
        <w:div w:id="2057046206">
          <w:marLeft w:val="0"/>
          <w:marRight w:val="0"/>
          <w:marTop w:val="0"/>
          <w:marBottom w:val="0"/>
          <w:divBdr>
            <w:top w:val="none" w:sz="0" w:space="0" w:color="auto"/>
            <w:left w:val="none" w:sz="0" w:space="0" w:color="auto"/>
            <w:bottom w:val="none" w:sz="0" w:space="0" w:color="auto"/>
            <w:right w:val="none" w:sz="0" w:space="0" w:color="auto"/>
          </w:divBdr>
        </w:div>
      </w:divsChild>
    </w:div>
    <w:div w:id="1044913404">
      <w:bodyDiv w:val="1"/>
      <w:marLeft w:val="0"/>
      <w:marRight w:val="0"/>
      <w:marTop w:val="0"/>
      <w:marBottom w:val="0"/>
      <w:divBdr>
        <w:top w:val="none" w:sz="0" w:space="0" w:color="auto"/>
        <w:left w:val="none" w:sz="0" w:space="0" w:color="auto"/>
        <w:bottom w:val="none" w:sz="0" w:space="0" w:color="auto"/>
        <w:right w:val="none" w:sz="0" w:space="0" w:color="auto"/>
      </w:divBdr>
    </w:div>
    <w:div w:id="1084179053">
      <w:bodyDiv w:val="1"/>
      <w:marLeft w:val="0"/>
      <w:marRight w:val="0"/>
      <w:marTop w:val="0"/>
      <w:marBottom w:val="0"/>
      <w:divBdr>
        <w:top w:val="none" w:sz="0" w:space="0" w:color="auto"/>
        <w:left w:val="none" w:sz="0" w:space="0" w:color="auto"/>
        <w:bottom w:val="none" w:sz="0" w:space="0" w:color="auto"/>
        <w:right w:val="none" w:sz="0" w:space="0" w:color="auto"/>
      </w:divBdr>
      <w:divsChild>
        <w:div w:id="1703936455">
          <w:marLeft w:val="0"/>
          <w:marRight w:val="0"/>
          <w:marTop w:val="0"/>
          <w:marBottom w:val="0"/>
          <w:divBdr>
            <w:top w:val="none" w:sz="0" w:space="0" w:color="auto"/>
            <w:left w:val="none" w:sz="0" w:space="0" w:color="auto"/>
            <w:bottom w:val="none" w:sz="0" w:space="0" w:color="auto"/>
            <w:right w:val="none" w:sz="0" w:space="0" w:color="auto"/>
          </w:divBdr>
          <w:divsChild>
            <w:div w:id="2116048384">
              <w:marLeft w:val="0"/>
              <w:marRight w:val="0"/>
              <w:marTop w:val="0"/>
              <w:marBottom w:val="0"/>
              <w:divBdr>
                <w:top w:val="none" w:sz="0" w:space="0" w:color="auto"/>
                <w:left w:val="none" w:sz="0" w:space="0" w:color="auto"/>
                <w:bottom w:val="none" w:sz="0" w:space="0" w:color="auto"/>
                <w:right w:val="none" w:sz="0" w:space="0" w:color="auto"/>
              </w:divBdr>
              <w:divsChild>
                <w:div w:id="202639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277187">
      <w:bodyDiv w:val="1"/>
      <w:marLeft w:val="0"/>
      <w:marRight w:val="0"/>
      <w:marTop w:val="0"/>
      <w:marBottom w:val="0"/>
      <w:divBdr>
        <w:top w:val="none" w:sz="0" w:space="0" w:color="auto"/>
        <w:left w:val="none" w:sz="0" w:space="0" w:color="auto"/>
        <w:bottom w:val="none" w:sz="0" w:space="0" w:color="auto"/>
        <w:right w:val="none" w:sz="0" w:space="0" w:color="auto"/>
      </w:divBdr>
    </w:div>
    <w:div w:id="1142507411">
      <w:bodyDiv w:val="1"/>
      <w:marLeft w:val="0"/>
      <w:marRight w:val="0"/>
      <w:marTop w:val="0"/>
      <w:marBottom w:val="0"/>
      <w:divBdr>
        <w:top w:val="none" w:sz="0" w:space="0" w:color="auto"/>
        <w:left w:val="none" w:sz="0" w:space="0" w:color="auto"/>
        <w:bottom w:val="none" w:sz="0" w:space="0" w:color="auto"/>
        <w:right w:val="none" w:sz="0" w:space="0" w:color="auto"/>
      </w:divBdr>
    </w:div>
    <w:div w:id="1200237722">
      <w:bodyDiv w:val="1"/>
      <w:marLeft w:val="0"/>
      <w:marRight w:val="0"/>
      <w:marTop w:val="0"/>
      <w:marBottom w:val="0"/>
      <w:divBdr>
        <w:top w:val="none" w:sz="0" w:space="0" w:color="auto"/>
        <w:left w:val="none" w:sz="0" w:space="0" w:color="auto"/>
        <w:bottom w:val="none" w:sz="0" w:space="0" w:color="auto"/>
        <w:right w:val="none" w:sz="0" w:space="0" w:color="auto"/>
      </w:divBdr>
      <w:divsChild>
        <w:div w:id="757365620">
          <w:marLeft w:val="0"/>
          <w:marRight w:val="0"/>
          <w:marTop w:val="0"/>
          <w:marBottom w:val="0"/>
          <w:divBdr>
            <w:top w:val="none" w:sz="0" w:space="0" w:color="auto"/>
            <w:left w:val="none" w:sz="0" w:space="0" w:color="auto"/>
            <w:bottom w:val="none" w:sz="0" w:space="0" w:color="auto"/>
            <w:right w:val="none" w:sz="0" w:space="0" w:color="auto"/>
          </w:divBdr>
        </w:div>
        <w:div w:id="1139878747">
          <w:marLeft w:val="0"/>
          <w:marRight w:val="0"/>
          <w:marTop w:val="0"/>
          <w:marBottom w:val="0"/>
          <w:divBdr>
            <w:top w:val="none" w:sz="0" w:space="0" w:color="auto"/>
            <w:left w:val="none" w:sz="0" w:space="0" w:color="auto"/>
            <w:bottom w:val="none" w:sz="0" w:space="0" w:color="auto"/>
            <w:right w:val="none" w:sz="0" w:space="0" w:color="auto"/>
          </w:divBdr>
        </w:div>
      </w:divsChild>
    </w:div>
    <w:div w:id="1302881192">
      <w:bodyDiv w:val="1"/>
      <w:marLeft w:val="0"/>
      <w:marRight w:val="0"/>
      <w:marTop w:val="0"/>
      <w:marBottom w:val="0"/>
      <w:divBdr>
        <w:top w:val="none" w:sz="0" w:space="0" w:color="auto"/>
        <w:left w:val="none" w:sz="0" w:space="0" w:color="auto"/>
        <w:bottom w:val="none" w:sz="0" w:space="0" w:color="auto"/>
        <w:right w:val="none" w:sz="0" w:space="0" w:color="auto"/>
      </w:divBdr>
      <w:divsChild>
        <w:div w:id="758673891">
          <w:marLeft w:val="0"/>
          <w:marRight w:val="0"/>
          <w:marTop w:val="0"/>
          <w:marBottom w:val="0"/>
          <w:divBdr>
            <w:top w:val="none" w:sz="0" w:space="0" w:color="auto"/>
            <w:left w:val="none" w:sz="0" w:space="0" w:color="auto"/>
            <w:bottom w:val="none" w:sz="0" w:space="0" w:color="auto"/>
            <w:right w:val="none" w:sz="0" w:space="0" w:color="auto"/>
          </w:divBdr>
          <w:divsChild>
            <w:div w:id="1661615071">
              <w:marLeft w:val="0"/>
              <w:marRight w:val="0"/>
              <w:marTop w:val="0"/>
              <w:marBottom w:val="0"/>
              <w:divBdr>
                <w:top w:val="none" w:sz="0" w:space="0" w:color="auto"/>
                <w:left w:val="none" w:sz="0" w:space="0" w:color="auto"/>
                <w:bottom w:val="none" w:sz="0" w:space="0" w:color="auto"/>
                <w:right w:val="none" w:sz="0" w:space="0" w:color="auto"/>
              </w:divBdr>
            </w:div>
            <w:div w:id="2055352012">
              <w:marLeft w:val="0"/>
              <w:marRight w:val="0"/>
              <w:marTop w:val="0"/>
              <w:marBottom w:val="0"/>
              <w:divBdr>
                <w:top w:val="none" w:sz="0" w:space="0" w:color="auto"/>
                <w:left w:val="none" w:sz="0" w:space="0" w:color="auto"/>
                <w:bottom w:val="none" w:sz="0" w:space="0" w:color="auto"/>
                <w:right w:val="none" w:sz="0" w:space="0" w:color="auto"/>
              </w:divBdr>
            </w:div>
            <w:div w:id="2057778468">
              <w:marLeft w:val="0"/>
              <w:marRight w:val="0"/>
              <w:marTop w:val="0"/>
              <w:marBottom w:val="0"/>
              <w:divBdr>
                <w:top w:val="none" w:sz="0" w:space="0" w:color="auto"/>
                <w:left w:val="none" w:sz="0" w:space="0" w:color="auto"/>
                <w:bottom w:val="none" w:sz="0" w:space="0" w:color="auto"/>
                <w:right w:val="none" w:sz="0" w:space="0" w:color="auto"/>
              </w:divBdr>
              <w:divsChild>
                <w:div w:id="210595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83589">
          <w:marLeft w:val="0"/>
          <w:marRight w:val="0"/>
          <w:marTop w:val="0"/>
          <w:marBottom w:val="0"/>
          <w:divBdr>
            <w:top w:val="none" w:sz="0" w:space="0" w:color="auto"/>
            <w:left w:val="none" w:sz="0" w:space="0" w:color="auto"/>
            <w:bottom w:val="none" w:sz="0" w:space="0" w:color="auto"/>
            <w:right w:val="none" w:sz="0" w:space="0" w:color="auto"/>
          </w:divBdr>
        </w:div>
      </w:divsChild>
    </w:div>
    <w:div w:id="1336959248">
      <w:bodyDiv w:val="1"/>
      <w:marLeft w:val="0"/>
      <w:marRight w:val="0"/>
      <w:marTop w:val="0"/>
      <w:marBottom w:val="0"/>
      <w:divBdr>
        <w:top w:val="none" w:sz="0" w:space="0" w:color="auto"/>
        <w:left w:val="none" w:sz="0" w:space="0" w:color="auto"/>
        <w:bottom w:val="none" w:sz="0" w:space="0" w:color="auto"/>
        <w:right w:val="none" w:sz="0" w:space="0" w:color="auto"/>
      </w:divBdr>
    </w:div>
    <w:div w:id="1365593745">
      <w:bodyDiv w:val="1"/>
      <w:marLeft w:val="0"/>
      <w:marRight w:val="0"/>
      <w:marTop w:val="0"/>
      <w:marBottom w:val="0"/>
      <w:divBdr>
        <w:top w:val="none" w:sz="0" w:space="0" w:color="auto"/>
        <w:left w:val="none" w:sz="0" w:space="0" w:color="auto"/>
        <w:bottom w:val="none" w:sz="0" w:space="0" w:color="auto"/>
        <w:right w:val="none" w:sz="0" w:space="0" w:color="auto"/>
      </w:divBdr>
      <w:divsChild>
        <w:div w:id="1222667897">
          <w:marLeft w:val="0"/>
          <w:marRight w:val="0"/>
          <w:marTop w:val="0"/>
          <w:marBottom w:val="0"/>
          <w:divBdr>
            <w:top w:val="none" w:sz="0" w:space="0" w:color="auto"/>
            <w:left w:val="none" w:sz="0" w:space="0" w:color="auto"/>
            <w:bottom w:val="none" w:sz="0" w:space="0" w:color="auto"/>
            <w:right w:val="none" w:sz="0" w:space="0" w:color="auto"/>
          </w:divBdr>
          <w:divsChild>
            <w:div w:id="1319573841">
              <w:marLeft w:val="0"/>
              <w:marRight w:val="0"/>
              <w:marTop w:val="0"/>
              <w:marBottom w:val="300"/>
              <w:divBdr>
                <w:top w:val="none" w:sz="0" w:space="0" w:color="auto"/>
                <w:left w:val="none" w:sz="0" w:space="0" w:color="auto"/>
                <w:bottom w:val="none" w:sz="0" w:space="0" w:color="auto"/>
                <w:right w:val="none" w:sz="0" w:space="0" w:color="auto"/>
              </w:divBdr>
              <w:divsChild>
                <w:div w:id="65543545">
                  <w:marLeft w:val="0"/>
                  <w:marRight w:val="0"/>
                  <w:marTop w:val="0"/>
                  <w:marBottom w:val="0"/>
                  <w:divBdr>
                    <w:top w:val="none" w:sz="0" w:space="0" w:color="auto"/>
                    <w:left w:val="none" w:sz="0" w:space="0" w:color="auto"/>
                    <w:bottom w:val="none" w:sz="0" w:space="0" w:color="auto"/>
                    <w:right w:val="none" w:sz="0" w:space="0" w:color="auto"/>
                  </w:divBdr>
                  <w:divsChild>
                    <w:div w:id="535503491">
                      <w:marLeft w:val="0"/>
                      <w:marRight w:val="0"/>
                      <w:marTop w:val="0"/>
                      <w:marBottom w:val="0"/>
                      <w:divBdr>
                        <w:top w:val="none" w:sz="0" w:space="0" w:color="auto"/>
                        <w:left w:val="none" w:sz="0" w:space="0" w:color="auto"/>
                        <w:bottom w:val="none" w:sz="0" w:space="0" w:color="auto"/>
                        <w:right w:val="none" w:sz="0" w:space="0" w:color="auto"/>
                      </w:divBdr>
                      <w:divsChild>
                        <w:div w:id="7466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224419">
      <w:bodyDiv w:val="1"/>
      <w:marLeft w:val="0"/>
      <w:marRight w:val="0"/>
      <w:marTop w:val="0"/>
      <w:marBottom w:val="0"/>
      <w:divBdr>
        <w:top w:val="none" w:sz="0" w:space="0" w:color="auto"/>
        <w:left w:val="none" w:sz="0" w:space="0" w:color="auto"/>
        <w:bottom w:val="none" w:sz="0" w:space="0" w:color="auto"/>
        <w:right w:val="none" w:sz="0" w:space="0" w:color="auto"/>
      </w:divBdr>
      <w:divsChild>
        <w:div w:id="1044870334">
          <w:marLeft w:val="0"/>
          <w:marRight w:val="0"/>
          <w:marTop w:val="0"/>
          <w:marBottom w:val="0"/>
          <w:divBdr>
            <w:top w:val="none" w:sz="0" w:space="0" w:color="auto"/>
            <w:left w:val="none" w:sz="0" w:space="0" w:color="auto"/>
            <w:bottom w:val="none" w:sz="0" w:space="0" w:color="auto"/>
            <w:right w:val="none" w:sz="0" w:space="0" w:color="auto"/>
          </w:divBdr>
          <w:divsChild>
            <w:div w:id="411663914">
              <w:marLeft w:val="0"/>
              <w:marRight w:val="0"/>
              <w:marTop w:val="0"/>
              <w:marBottom w:val="300"/>
              <w:divBdr>
                <w:top w:val="none" w:sz="0" w:space="0" w:color="auto"/>
                <w:left w:val="none" w:sz="0" w:space="0" w:color="auto"/>
                <w:bottom w:val="none" w:sz="0" w:space="0" w:color="auto"/>
                <w:right w:val="none" w:sz="0" w:space="0" w:color="auto"/>
              </w:divBdr>
              <w:divsChild>
                <w:div w:id="177700133">
                  <w:marLeft w:val="0"/>
                  <w:marRight w:val="0"/>
                  <w:marTop w:val="0"/>
                  <w:marBottom w:val="0"/>
                  <w:divBdr>
                    <w:top w:val="none" w:sz="0" w:space="0" w:color="auto"/>
                    <w:left w:val="none" w:sz="0" w:space="0" w:color="auto"/>
                    <w:bottom w:val="none" w:sz="0" w:space="0" w:color="auto"/>
                    <w:right w:val="none" w:sz="0" w:space="0" w:color="auto"/>
                  </w:divBdr>
                  <w:divsChild>
                    <w:div w:id="121004156">
                      <w:marLeft w:val="0"/>
                      <w:marRight w:val="0"/>
                      <w:marTop w:val="0"/>
                      <w:marBottom w:val="0"/>
                      <w:divBdr>
                        <w:top w:val="none" w:sz="0" w:space="0" w:color="auto"/>
                        <w:left w:val="none" w:sz="0" w:space="0" w:color="auto"/>
                        <w:bottom w:val="none" w:sz="0" w:space="0" w:color="auto"/>
                        <w:right w:val="none" w:sz="0" w:space="0" w:color="auto"/>
                      </w:divBdr>
                      <w:divsChild>
                        <w:div w:id="17920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9049015">
      <w:bodyDiv w:val="1"/>
      <w:marLeft w:val="0"/>
      <w:marRight w:val="0"/>
      <w:marTop w:val="0"/>
      <w:marBottom w:val="0"/>
      <w:divBdr>
        <w:top w:val="none" w:sz="0" w:space="0" w:color="auto"/>
        <w:left w:val="none" w:sz="0" w:space="0" w:color="auto"/>
        <w:bottom w:val="none" w:sz="0" w:space="0" w:color="auto"/>
        <w:right w:val="none" w:sz="0" w:space="0" w:color="auto"/>
      </w:divBdr>
    </w:div>
    <w:div w:id="1614239306">
      <w:bodyDiv w:val="1"/>
      <w:marLeft w:val="0"/>
      <w:marRight w:val="0"/>
      <w:marTop w:val="0"/>
      <w:marBottom w:val="0"/>
      <w:divBdr>
        <w:top w:val="none" w:sz="0" w:space="0" w:color="auto"/>
        <w:left w:val="none" w:sz="0" w:space="0" w:color="auto"/>
        <w:bottom w:val="none" w:sz="0" w:space="0" w:color="auto"/>
        <w:right w:val="none" w:sz="0" w:space="0" w:color="auto"/>
      </w:divBdr>
    </w:div>
    <w:div w:id="1784690803">
      <w:bodyDiv w:val="1"/>
      <w:marLeft w:val="0"/>
      <w:marRight w:val="0"/>
      <w:marTop w:val="0"/>
      <w:marBottom w:val="0"/>
      <w:divBdr>
        <w:top w:val="none" w:sz="0" w:space="0" w:color="auto"/>
        <w:left w:val="none" w:sz="0" w:space="0" w:color="auto"/>
        <w:bottom w:val="none" w:sz="0" w:space="0" w:color="auto"/>
        <w:right w:val="none" w:sz="0" w:space="0" w:color="auto"/>
      </w:divBdr>
      <w:divsChild>
        <w:div w:id="52435222">
          <w:marLeft w:val="0"/>
          <w:marRight w:val="0"/>
          <w:marTop w:val="0"/>
          <w:marBottom w:val="0"/>
          <w:divBdr>
            <w:top w:val="none" w:sz="0" w:space="0" w:color="auto"/>
            <w:left w:val="none" w:sz="0" w:space="0" w:color="auto"/>
            <w:bottom w:val="none" w:sz="0" w:space="0" w:color="auto"/>
            <w:right w:val="none" w:sz="0" w:space="0" w:color="auto"/>
          </w:divBdr>
          <w:divsChild>
            <w:div w:id="1433627232">
              <w:marLeft w:val="0"/>
              <w:marRight w:val="0"/>
              <w:marTop w:val="0"/>
              <w:marBottom w:val="300"/>
              <w:divBdr>
                <w:top w:val="none" w:sz="0" w:space="0" w:color="auto"/>
                <w:left w:val="none" w:sz="0" w:space="0" w:color="auto"/>
                <w:bottom w:val="none" w:sz="0" w:space="0" w:color="auto"/>
                <w:right w:val="none" w:sz="0" w:space="0" w:color="auto"/>
              </w:divBdr>
              <w:divsChild>
                <w:div w:id="969088928">
                  <w:marLeft w:val="0"/>
                  <w:marRight w:val="0"/>
                  <w:marTop w:val="0"/>
                  <w:marBottom w:val="0"/>
                  <w:divBdr>
                    <w:top w:val="none" w:sz="0" w:space="0" w:color="auto"/>
                    <w:left w:val="none" w:sz="0" w:space="0" w:color="auto"/>
                    <w:bottom w:val="none" w:sz="0" w:space="0" w:color="auto"/>
                    <w:right w:val="none" w:sz="0" w:space="0" w:color="auto"/>
                  </w:divBdr>
                  <w:divsChild>
                    <w:div w:id="1394426876">
                      <w:marLeft w:val="0"/>
                      <w:marRight w:val="0"/>
                      <w:marTop w:val="0"/>
                      <w:marBottom w:val="0"/>
                      <w:divBdr>
                        <w:top w:val="none" w:sz="0" w:space="0" w:color="auto"/>
                        <w:left w:val="none" w:sz="0" w:space="0" w:color="auto"/>
                        <w:bottom w:val="none" w:sz="0" w:space="0" w:color="auto"/>
                        <w:right w:val="none" w:sz="0" w:space="0" w:color="auto"/>
                      </w:divBdr>
                      <w:divsChild>
                        <w:div w:id="3932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5097947">
      <w:bodyDiv w:val="1"/>
      <w:marLeft w:val="0"/>
      <w:marRight w:val="0"/>
      <w:marTop w:val="0"/>
      <w:marBottom w:val="0"/>
      <w:divBdr>
        <w:top w:val="none" w:sz="0" w:space="0" w:color="auto"/>
        <w:left w:val="none" w:sz="0" w:space="0" w:color="auto"/>
        <w:bottom w:val="none" w:sz="0" w:space="0" w:color="auto"/>
        <w:right w:val="none" w:sz="0" w:space="0" w:color="auto"/>
      </w:divBdr>
      <w:divsChild>
        <w:div w:id="1084032046">
          <w:marLeft w:val="0"/>
          <w:marRight w:val="0"/>
          <w:marTop w:val="0"/>
          <w:marBottom w:val="0"/>
          <w:divBdr>
            <w:top w:val="none" w:sz="0" w:space="0" w:color="auto"/>
            <w:left w:val="none" w:sz="0" w:space="0" w:color="auto"/>
            <w:bottom w:val="none" w:sz="0" w:space="0" w:color="auto"/>
            <w:right w:val="none" w:sz="0" w:space="0" w:color="auto"/>
          </w:divBdr>
        </w:div>
        <w:div w:id="1663315562">
          <w:marLeft w:val="0"/>
          <w:marRight w:val="0"/>
          <w:marTop w:val="0"/>
          <w:marBottom w:val="0"/>
          <w:divBdr>
            <w:top w:val="none" w:sz="0" w:space="0" w:color="auto"/>
            <w:left w:val="none" w:sz="0" w:space="0" w:color="auto"/>
            <w:bottom w:val="none" w:sz="0" w:space="0" w:color="auto"/>
            <w:right w:val="none" w:sz="0" w:space="0" w:color="auto"/>
          </w:divBdr>
        </w:div>
        <w:div w:id="2046710329">
          <w:marLeft w:val="0"/>
          <w:marRight w:val="0"/>
          <w:marTop w:val="0"/>
          <w:marBottom w:val="0"/>
          <w:divBdr>
            <w:top w:val="none" w:sz="0" w:space="0" w:color="auto"/>
            <w:left w:val="none" w:sz="0" w:space="0" w:color="auto"/>
            <w:bottom w:val="none" w:sz="0" w:space="0" w:color="auto"/>
            <w:right w:val="none" w:sz="0" w:space="0" w:color="auto"/>
          </w:divBdr>
        </w:div>
      </w:divsChild>
    </w:div>
    <w:div w:id="1851328678">
      <w:bodyDiv w:val="1"/>
      <w:marLeft w:val="0"/>
      <w:marRight w:val="0"/>
      <w:marTop w:val="0"/>
      <w:marBottom w:val="0"/>
      <w:divBdr>
        <w:top w:val="none" w:sz="0" w:space="0" w:color="auto"/>
        <w:left w:val="none" w:sz="0" w:space="0" w:color="auto"/>
        <w:bottom w:val="none" w:sz="0" w:space="0" w:color="auto"/>
        <w:right w:val="none" w:sz="0" w:space="0" w:color="auto"/>
      </w:divBdr>
      <w:divsChild>
        <w:div w:id="2086489453">
          <w:marLeft w:val="0"/>
          <w:marRight w:val="0"/>
          <w:marTop w:val="0"/>
          <w:marBottom w:val="0"/>
          <w:divBdr>
            <w:top w:val="none" w:sz="0" w:space="0" w:color="auto"/>
            <w:left w:val="none" w:sz="0" w:space="0" w:color="auto"/>
            <w:bottom w:val="none" w:sz="0" w:space="0" w:color="auto"/>
            <w:right w:val="none" w:sz="0" w:space="0" w:color="auto"/>
          </w:divBdr>
          <w:divsChild>
            <w:div w:id="921834564">
              <w:marLeft w:val="0"/>
              <w:marRight w:val="0"/>
              <w:marTop w:val="0"/>
              <w:marBottom w:val="300"/>
              <w:divBdr>
                <w:top w:val="none" w:sz="0" w:space="0" w:color="auto"/>
                <w:left w:val="none" w:sz="0" w:space="0" w:color="auto"/>
                <w:bottom w:val="none" w:sz="0" w:space="0" w:color="auto"/>
                <w:right w:val="none" w:sz="0" w:space="0" w:color="auto"/>
              </w:divBdr>
              <w:divsChild>
                <w:div w:id="949241512">
                  <w:marLeft w:val="0"/>
                  <w:marRight w:val="0"/>
                  <w:marTop w:val="0"/>
                  <w:marBottom w:val="0"/>
                  <w:divBdr>
                    <w:top w:val="none" w:sz="0" w:space="0" w:color="auto"/>
                    <w:left w:val="none" w:sz="0" w:space="0" w:color="auto"/>
                    <w:bottom w:val="none" w:sz="0" w:space="0" w:color="auto"/>
                    <w:right w:val="none" w:sz="0" w:space="0" w:color="auto"/>
                  </w:divBdr>
                  <w:divsChild>
                    <w:div w:id="1260681636">
                      <w:marLeft w:val="0"/>
                      <w:marRight w:val="0"/>
                      <w:marTop w:val="0"/>
                      <w:marBottom w:val="0"/>
                      <w:divBdr>
                        <w:top w:val="none" w:sz="0" w:space="0" w:color="auto"/>
                        <w:left w:val="none" w:sz="0" w:space="0" w:color="auto"/>
                        <w:bottom w:val="none" w:sz="0" w:space="0" w:color="auto"/>
                        <w:right w:val="none" w:sz="0" w:space="0" w:color="auto"/>
                      </w:divBdr>
                      <w:divsChild>
                        <w:div w:id="17839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2603653">
      <w:bodyDiv w:val="1"/>
      <w:marLeft w:val="0"/>
      <w:marRight w:val="0"/>
      <w:marTop w:val="0"/>
      <w:marBottom w:val="0"/>
      <w:divBdr>
        <w:top w:val="none" w:sz="0" w:space="0" w:color="auto"/>
        <w:left w:val="none" w:sz="0" w:space="0" w:color="auto"/>
        <w:bottom w:val="none" w:sz="0" w:space="0" w:color="auto"/>
        <w:right w:val="none" w:sz="0" w:space="0" w:color="auto"/>
      </w:divBdr>
      <w:divsChild>
        <w:div w:id="216161456">
          <w:marLeft w:val="0"/>
          <w:marRight w:val="0"/>
          <w:marTop w:val="0"/>
          <w:marBottom w:val="0"/>
          <w:divBdr>
            <w:top w:val="none" w:sz="0" w:space="0" w:color="auto"/>
            <w:left w:val="none" w:sz="0" w:space="0" w:color="auto"/>
            <w:bottom w:val="none" w:sz="0" w:space="0" w:color="auto"/>
            <w:right w:val="none" w:sz="0" w:space="0" w:color="auto"/>
          </w:divBdr>
          <w:divsChild>
            <w:div w:id="939140506">
              <w:marLeft w:val="0"/>
              <w:marRight w:val="0"/>
              <w:marTop w:val="0"/>
              <w:marBottom w:val="0"/>
              <w:divBdr>
                <w:top w:val="none" w:sz="0" w:space="0" w:color="auto"/>
                <w:left w:val="none" w:sz="0" w:space="0" w:color="auto"/>
                <w:bottom w:val="none" w:sz="0" w:space="0" w:color="auto"/>
                <w:right w:val="none" w:sz="0" w:space="0" w:color="auto"/>
              </w:divBdr>
              <w:divsChild>
                <w:div w:id="14104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267335">
      <w:bodyDiv w:val="1"/>
      <w:marLeft w:val="0"/>
      <w:marRight w:val="0"/>
      <w:marTop w:val="0"/>
      <w:marBottom w:val="0"/>
      <w:divBdr>
        <w:top w:val="none" w:sz="0" w:space="0" w:color="auto"/>
        <w:left w:val="none" w:sz="0" w:space="0" w:color="auto"/>
        <w:bottom w:val="none" w:sz="0" w:space="0" w:color="auto"/>
        <w:right w:val="none" w:sz="0" w:space="0" w:color="auto"/>
      </w:divBdr>
      <w:divsChild>
        <w:div w:id="1295135798">
          <w:marLeft w:val="0"/>
          <w:marRight w:val="0"/>
          <w:marTop w:val="0"/>
          <w:marBottom w:val="0"/>
          <w:divBdr>
            <w:top w:val="none" w:sz="0" w:space="0" w:color="auto"/>
            <w:left w:val="none" w:sz="0" w:space="0" w:color="auto"/>
            <w:bottom w:val="none" w:sz="0" w:space="0" w:color="auto"/>
            <w:right w:val="none" w:sz="0" w:space="0" w:color="auto"/>
          </w:divBdr>
        </w:div>
        <w:div w:id="257763378">
          <w:marLeft w:val="0"/>
          <w:marRight w:val="0"/>
          <w:marTop w:val="0"/>
          <w:marBottom w:val="0"/>
          <w:divBdr>
            <w:top w:val="none" w:sz="0" w:space="0" w:color="auto"/>
            <w:left w:val="none" w:sz="0" w:space="0" w:color="auto"/>
            <w:bottom w:val="none" w:sz="0" w:space="0" w:color="auto"/>
            <w:right w:val="none" w:sz="0" w:space="0" w:color="auto"/>
          </w:divBdr>
        </w:div>
        <w:div w:id="199048534">
          <w:marLeft w:val="0"/>
          <w:marRight w:val="0"/>
          <w:marTop w:val="0"/>
          <w:marBottom w:val="0"/>
          <w:divBdr>
            <w:top w:val="none" w:sz="0" w:space="0" w:color="auto"/>
            <w:left w:val="none" w:sz="0" w:space="0" w:color="auto"/>
            <w:bottom w:val="none" w:sz="0" w:space="0" w:color="auto"/>
            <w:right w:val="none" w:sz="0" w:space="0" w:color="auto"/>
          </w:divBdr>
        </w:div>
        <w:div w:id="371737127">
          <w:marLeft w:val="0"/>
          <w:marRight w:val="0"/>
          <w:marTop w:val="0"/>
          <w:marBottom w:val="0"/>
          <w:divBdr>
            <w:top w:val="none" w:sz="0" w:space="0" w:color="auto"/>
            <w:left w:val="none" w:sz="0" w:space="0" w:color="auto"/>
            <w:bottom w:val="none" w:sz="0" w:space="0" w:color="auto"/>
            <w:right w:val="none" w:sz="0" w:space="0" w:color="auto"/>
          </w:divBdr>
        </w:div>
      </w:divsChild>
    </w:div>
    <w:div w:id="208622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roadcast.jaguarlandrover.com/stories/10923"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edia.jaguar.com" TargetMode="External"/><Relationship Id="rId17" Type="http://schemas.openxmlformats.org/officeDocument/2006/relationships/hyperlink" Target="https://www.youtube.com/user/jaguaritalia"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witter.com/JaguarItali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youtu.be/9yatAJVA_4E"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instagram.com/jaguaritalia/" TargetMode="External"/><Relationship Id="rId23" Type="http://schemas.openxmlformats.org/officeDocument/2006/relationships/footer" Target="footer3.xml"/><Relationship Id="rId10" Type="http://schemas.openxmlformats.org/officeDocument/2006/relationships/hyperlink" Target="http://www.jaguar."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youtu.be/9yatAJVA_4E" TargetMode="External"/><Relationship Id="rId14" Type="http://schemas.openxmlformats.org/officeDocument/2006/relationships/hyperlink" Target="http://www.facebook.com/jaguaritalia/"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incipale\Desktop\PROVE%2520CARTA\BOZZE%2520ALE\JAG2.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5FD30-5A5F-4809-8A33-E68E7811A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JAG2.dotx</Template>
  <TotalTime>1</TotalTime>
  <Pages>6</Pages>
  <Words>2157</Words>
  <Characters>12295</Characters>
  <Application>Microsoft Office Word</Application>
  <DocSecurity>0</DocSecurity>
  <Lines>102</Lines>
  <Paragraphs>28</Paragraphs>
  <ScaleCrop>false</ScaleCrop>
  <HeadingPairs>
    <vt:vector size="2" baseType="variant">
      <vt:variant>
        <vt:lpstr>Titolo</vt:lpstr>
      </vt:variant>
      <vt:variant>
        <vt:i4>1</vt:i4>
      </vt:variant>
    </vt:vector>
  </HeadingPairs>
  <TitlesOfParts>
    <vt:vector size="1" baseType="lpstr">
      <vt:lpstr>JAGUAR ITALIA Spa - Viale Alessandro Marchetti, 105 – 00148 Roma</vt:lpstr>
    </vt:vector>
  </TitlesOfParts>
  <Company>Toshiba</Company>
  <LinksUpToDate>false</LinksUpToDate>
  <CharactersWithSpaces>14424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JAGUAR ITALIA Spa - Viale Alessandro Marchetti, 105 – 00148 Roma</dc:title>
  <dc:creator>Principale;Paolo Nerico</dc:creator>
  <cp:lastModifiedBy>Carta, Cinzia (C.)</cp:lastModifiedBy>
  <cp:revision>2</cp:revision>
  <cp:lastPrinted>2017-03-03T14:39:00Z</cp:lastPrinted>
  <dcterms:created xsi:type="dcterms:W3CDTF">2017-07-13T17:26:00Z</dcterms:created>
  <dcterms:modified xsi:type="dcterms:W3CDTF">2017-07-13T17:26:00Z</dcterms:modified>
</cp:coreProperties>
</file>